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CA69" w14:textId="77777777" w:rsidR="00AA3EFC" w:rsidRDefault="00AA3EFC" w:rsidP="00280238">
      <w:pPr>
        <w:pStyle w:val="NoSpacing"/>
        <w:rPr>
          <w:rFonts w:ascii="Tahoma" w:eastAsiaTheme="majorEastAsia" w:hAnsi="Tahoma" w:cs="Tahoma"/>
          <w:sz w:val="24"/>
          <w:szCs w:val="24"/>
          <w:lang w:val="en-GB"/>
        </w:rPr>
      </w:pPr>
    </w:p>
    <w:sdt>
      <w:sdtPr>
        <w:rPr>
          <w:rFonts w:ascii="Tahoma" w:eastAsiaTheme="majorEastAsia" w:hAnsi="Tahoma" w:cs="Tahoma"/>
          <w:sz w:val="24"/>
          <w:szCs w:val="24"/>
          <w:lang w:val="en-GB"/>
        </w:rPr>
        <w:id w:val="403422"/>
        <w:docPartObj>
          <w:docPartGallery w:val="Cover Pages"/>
          <w:docPartUnique/>
        </w:docPartObj>
      </w:sdtPr>
      <w:sdtEndPr>
        <w:rPr>
          <w:rFonts w:eastAsiaTheme="minorEastAsia"/>
          <w:u w:val="single"/>
          <w:lang w:val="en-US"/>
        </w:rPr>
      </w:sdtEndPr>
      <w:sdtContent>
        <w:p w14:paraId="7B33065E" w14:textId="77777777" w:rsidR="00280238" w:rsidRPr="00327BEE" w:rsidRDefault="009E0BCD" w:rsidP="00280238">
          <w:pPr>
            <w:pStyle w:val="NoSpacing"/>
            <w:rPr>
              <w:rFonts w:ascii="Tahoma" w:eastAsiaTheme="majorEastAsia" w:hAnsi="Tahoma" w:cs="Tahoma"/>
              <w:sz w:val="24"/>
              <w:szCs w:val="24"/>
            </w:rPr>
          </w:pPr>
          <w:r>
            <w:rPr>
              <w:rFonts w:ascii="Times New Roman" w:hAnsi="Times New Roman" w:cs="Times New Roman"/>
              <w:noProof/>
              <w:sz w:val="24"/>
              <w:szCs w:val="24"/>
              <w:lang w:val="en-GB" w:eastAsia="en-GB" w:bidi="he-IL"/>
            </w:rPr>
            <w:drawing>
              <wp:anchor distT="0" distB="0" distL="114300" distR="114300" simplePos="0" relativeHeight="251664384" behindDoc="0" locked="0" layoutInCell="1" allowOverlap="1" wp14:anchorId="7E06D767" wp14:editId="678275DD">
                <wp:simplePos x="0" y="0"/>
                <wp:positionH relativeFrom="column">
                  <wp:posOffset>-201267</wp:posOffset>
                </wp:positionH>
                <wp:positionV relativeFrom="paragraph">
                  <wp:posOffset>469</wp:posOffset>
                </wp:positionV>
                <wp:extent cx="641350" cy="1257300"/>
                <wp:effectExtent l="0" t="0" r="6350" b="0"/>
                <wp:wrapSquare wrapText="bothSides"/>
                <wp:docPr id="1" name="Picture 1"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pic:spPr>
                    </pic:pic>
                  </a:graphicData>
                </a:graphic>
                <wp14:sizeRelH relativeFrom="page">
                  <wp14:pctWidth>0</wp14:pctWidth>
                </wp14:sizeRelH>
                <wp14:sizeRelV relativeFrom="page">
                  <wp14:pctHeight>0</wp14:pctHeight>
                </wp14:sizeRelV>
              </wp:anchor>
            </w:drawing>
          </w:r>
        </w:p>
        <w:p w14:paraId="6F883763" w14:textId="77777777" w:rsidR="00280238" w:rsidRPr="00327BEE" w:rsidRDefault="00280238" w:rsidP="00280238">
          <w:pPr>
            <w:pStyle w:val="NoSpacing"/>
            <w:rPr>
              <w:rFonts w:ascii="Tahoma" w:eastAsiaTheme="majorEastAsia" w:hAnsi="Tahoma" w:cs="Tahoma"/>
              <w:sz w:val="24"/>
              <w:szCs w:val="24"/>
            </w:rPr>
          </w:pPr>
          <w:r>
            <w:rPr>
              <w:rFonts w:ascii="Tahoma" w:eastAsiaTheme="majorEastAsia" w:hAnsi="Tahoma" w:cs="Tahoma"/>
              <w:sz w:val="24"/>
              <w:szCs w:val="24"/>
            </w:rPr>
            <w:br w:type="textWrapping" w:clear="all"/>
          </w:r>
        </w:p>
        <w:p w14:paraId="57C1B8E4" w14:textId="77777777" w:rsidR="00280238" w:rsidRPr="00327BEE" w:rsidRDefault="00280238" w:rsidP="00280238">
          <w:pPr>
            <w:pStyle w:val="NoSpacing"/>
            <w:rPr>
              <w:rFonts w:ascii="Tahoma" w:eastAsiaTheme="majorEastAsia" w:hAnsi="Tahoma" w:cs="Tahoma"/>
              <w:sz w:val="24"/>
              <w:szCs w:val="24"/>
            </w:rPr>
          </w:pPr>
        </w:p>
        <w:p w14:paraId="3DDEDA45" w14:textId="643381F5" w:rsidR="00280238" w:rsidRPr="0078055D" w:rsidRDefault="0043246C" w:rsidP="00280238">
          <w:pPr>
            <w:pStyle w:val="NoSpacing"/>
            <w:rPr>
              <w:rFonts w:ascii="Tahoma" w:hAnsi="Tahoma" w:cs="Tahoma"/>
              <w:sz w:val="72"/>
              <w:szCs w:val="72"/>
            </w:rPr>
          </w:pPr>
          <w:r>
            <w:rPr>
              <w:rFonts w:ascii="Tahoma" w:hAnsi="Tahoma" w:cs="Tahoma"/>
              <w:sz w:val="72"/>
              <w:szCs w:val="72"/>
            </w:rPr>
            <w:t xml:space="preserve">Shalom </w:t>
          </w:r>
          <w:r w:rsidR="00280238" w:rsidRPr="0078055D">
            <w:rPr>
              <w:rFonts w:ascii="Tahoma" w:hAnsi="Tahoma" w:cs="Tahoma"/>
              <w:sz w:val="72"/>
              <w:szCs w:val="72"/>
            </w:rPr>
            <w:t xml:space="preserve">Noam Primary School </w:t>
          </w:r>
        </w:p>
        <w:p w14:paraId="296861EF" w14:textId="77777777" w:rsidR="00280238" w:rsidRPr="00A3418C" w:rsidRDefault="00280238" w:rsidP="00280238">
          <w:pPr>
            <w:pStyle w:val="NoSpacing"/>
            <w:rPr>
              <w:rFonts w:ascii="Tahoma" w:hAnsi="Tahoma" w:cs="Tahoma"/>
              <w:sz w:val="24"/>
              <w:szCs w:val="24"/>
            </w:rPr>
          </w:pPr>
          <w:r w:rsidRPr="00F1411F">
            <w:rPr>
              <w:rFonts w:ascii="Tahoma" w:hAnsi="Tahoma" w:cs="Tahoma"/>
              <w:sz w:val="36"/>
              <w:szCs w:val="36"/>
              <w:lang w:val="en-GB"/>
            </w:rPr>
            <w:t>Behaviour</w:t>
          </w:r>
          <w:r>
            <w:rPr>
              <w:rFonts w:ascii="Tahoma" w:hAnsi="Tahoma" w:cs="Tahoma"/>
              <w:sz w:val="36"/>
              <w:szCs w:val="36"/>
            </w:rPr>
            <w:t xml:space="preserve"> Management </w:t>
          </w:r>
          <w:r>
            <w:rPr>
              <w:rFonts w:ascii="Tahoma" w:hAnsi="Tahoma" w:cs="Tahoma"/>
              <w:sz w:val="36"/>
              <w:szCs w:val="36"/>
              <w:lang w:val="en-GB"/>
            </w:rPr>
            <w:t xml:space="preserve">and Discipline </w:t>
          </w:r>
          <w:r w:rsidRPr="00F1411F">
            <w:rPr>
              <w:rFonts w:ascii="Tahoma" w:hAnsi="Tahoma" w:cs="Tahoma"/>
              <w:sz w:val="36"/>
              <w:szCs w:val="36"/>
              <w:lang w:val="en-GB"/>
            </w:rPr>
            <w:t>Policy</w:t>
          </w:r>
        </w:p>
        <w:p w14:paraId="2481D1A3" w14:textId="77777777" w:rsidR="00280238" w:rsidRPr="00A3418C" w:rsidRDefault="00280238" w:rsidP="00280238">
          <w:pPr>
            <w:pStyle w:val="NoSpacing"/>
            <w:rPr>
              <w:rFonts w:ascii="Tahoma" w:hAnsi="Tahoma" w:cs="Tahoma"/>
              <w:sz w:val="24"/>
              <w:szCs w:val="24"/>
            </w:rPr>
          </w:pPr>
        </w:p>
        <w:p w14:paraId="23541C74" w14:textId="77777777" w:rsidR="00280238" w:rsidRPr="00327BEE" w:rsidRDefault="00280238" w:rsidP="00280238">
          <w:pPr>
            <w:pStyle w:val="NoSpacing"/>
            <w:rPr>
              <w:rFonts w:ascii="Tahoma" w:hAnsi="Tahoma" w:cs="Tahoma"/>
              <w:sz w:val="24"/>
              <w:szCs w:val="24"/>
            </w:rPr>
          </w:pPr>
        </w:p>
        <w:p w14:paraId="6CD4577E" w14:textId="04BCC22C" w:rsidR="00280238" w:rsidRPr="0078055D" w:rsidRDefault="00AB7835" w:rsidP="00A30904">
          <w:pPr>
            <w:pStyle w:val="NoSpacing"/>
            <w:rPr>
              <w:rFonts w:ascii="Tahoma" w:hAnsi="Tahoma" w:cs="Tahoma"/>
              <w:sz w:val="36"/>
              <w:szCs w:val="36"/>
            </w:rPr>
          </w:pPr>
          <w:r>
            <w:rPr>
              <w:rFonts w:ascii="Tahoma" w:hAnsi="Tahoma" w:cs="Tahoma"/>
              <w:sz w:val="36"/>
              <w:szCs w:val="36"/>
            </w:rPr>
            <w:t xml:space="preserve">August </w:t>
          </w:r>
          <w:r w:rsidR="00FC06FD">
            <w:rPr>
              <w:rFonts w:ascii="Tahoma" w:hAnsi="Tahoma" w:cs="Tahoma"/>
              <w:sz w:val="36"/>
              <w:szCs w:val="36"/>
            </w:rPr>
            <w:t>20</w:t>
          </w:r>
          <w:r w:rsidR="007349B3">
            <w:rPr>
              <w:rFonts w:ascii="Tahoma" w:hAnsi="Tahoma" w:cs="Tahoma"/>
              <w:sz w:val="36"/>
              <w:szCs w:val="36"/>
            </w:rPr>
            <w:t>20</w:t>
          </w:r>
        </w:p>
        <w:p w14:paraId="292D764F" w14:textId="77777777" w:rsidR="00280238" w:rsidRPr="00BB1C23" w:rsidRDefault="00280238" w:rsidP="00280238">
          <w:pPr>
            <w:pStyle w:val="NoSpacing"/>
            <w:rPr>
              <w:rFonts w:ascii="Tahoma" w:eastAsiaTheme="majorEastAsia" w:hAnsi="Tahoma" w:cs="Tahoma"/>
              <w:sz w:val="24"/>
              <w:szCs w:val="24"/>
            </w:rPr>
          </w:pPr>
          <w:r>
            <w:rPr>
              <w:rFonts w:ascii="Tahoma" w:eastAsiaTheme="majorEastAsia" w:hAnsi="Tahoma" w:cs="Tahoma"/>
              <w:noProof/>
              <w:sz w:val="24"/>
              <w:szCs w:val="24"/>
              <w:lang w:val="en-GB" w:eastAsia="en-GB" w:bidi="he-IL"/>
            </w:rPr>
            <mc:AlternateContent>
              <mc:Choice Requires="wps">
                <w:drawing>
                  <wp:anchor distT="0" distB="0" distL="114300" distR="114300" simplePos="0" relativeHeight="251659264" behindDoc="0" locked="0" layoutInCell="0" allowOverlap="1" wp14:anchorId="12F08B69" wp14:editId="3120F2BE">
                    <wp:simplePos x="0" y="0"/>
                    <wp:positionH relativeFrom="margin">
                      <wp:align>center</wp:align>
                    </wp:positionH>
                    <wp:positionV relativeFrom="page">
                      <wp:posOffset>9878695</wp:posOffset>
                    </wp:positionV>
                    <wp:extent cx="7887335" cy="759460"/>
                    <wp:effectExtent l="19050" t="19050" r="43815" b="533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335" cy="759460"/>
                            </a:xfrm>
                            <a:prstGeom prst="rect">
                              <a:avLst/>
                            </a:prstGeom>
                            <a:solidFill>
                              <a:schemeClr val="accent6">
                                <a:lumMod val="75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1AE3CF" id="Rectangle 5" o:spid="_x0000_s1026" style="position:absolute;margin-left:0;margin-top:777.85pt;width:621.05pt;height:59.8pt;z-index:251659264;visibility:visible;mso-wrap-style:square;mso-width-percent:1050;mso-height-percent:900;mso-wrap-distance-left:9pt;mso-wrap-distance-top:0;mso-wrap-distance-right:9pt;mso-wrap-distance-bottom:0;mso-position-horizontal:center;mso-position-horizontal-relative:margin;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ibkwIAAHAFAAAOAAAAZHJzL2Uyb0RvYy54bWysVN+PEyEQfjfxfyC8293+3m5ue7n0PGNy&#10;6sXT+DwFtktkAYF2e/71DmxbezZGY3whDAzffDPzDVfX+1aRnXBeGl3R4SCnRGhmuNSbin7+dPeq&#10;oMQH0ByU0aKiT8LT6+XLF1edLcXINEZx4QiCaF92tqJNCLbMMs8a0YIfGCs0XtbGtRDQdJuMO+gQ&#10;vVXZKM9nWWcct84w4T2e3vaXdJnw61qw8KGuvQhEVRS5hbS6tK7jmi2voNw4sI1kBxrwDyxakBqD&#10;nqBuIQDZOnkB1UrmjDd1GDDTZqauJRMpB8xmmP+SzWMDVqRcsDjensrk/x8se797cETyik4p0dBi&#10;iz5i0UBvlCDTWJ7O+hK9Hu2Diwl6e2/YV0+0WTXoJW6cM10jgCOpYfTPnj2IhsenZN29MxzRYRtM&#10;qtS+dm0ExBqQfWrI06khYh8Iw8N5UczHY2TG8G4+XUxmqWMZlMfX1vnwRpiWxE1FHXJP6LC79yGy&#10;gfLoktgbJfmdVCoZUWRipRzZAcoDGBM6zNJztW2Rbn8+n+b5MWzSZXySkP05mtKkq+i4GKLzn0Kp&#10;MLwIsziGgRKjo2r76H8RuZUBZ0jJtqIFUu3JQhmb8lrzpPAAUvV7LIjSkZ9I04FViobZIsRjwzvC&#10;ZazjqBgvcHK5xFEZF/ksX8wpAbXBGWfBUeJM+CJDkwQau/bbco4v8oxpHubuIk8oQdkG+sxPjkj5&#10;ed1PbFMXzhJJ2oty62W7NvwJpYdkk77wm8JNY9x3Sjoc+Yr6b1twghL1VqN8F8PJJP4RyZhM5yM0&#10;3PnN+vwGNEOoigYsTNquQv+vbK2TmwYj9T3W5gYlX8ukxjgOPavDoOBYpyQOX1D8N87t5PXzo1z+&#10;AAAA//8DAFBLAwQUAAYACAAAACEAOevpbOEAAAALAQAADwAAAGRycy9kb3ducmV2LnhtbEyPMU/D&#10;MBCFdyT+g3VILIg6DSSt0jgVqgoTCy1LNye+JinxOYrdNPDruU6w3d17eve9fD3ZTow4+NaRgvks&#10;AoFUOdNSreBz//q4BOGDJqM7R6jgGz2si9ubXGfGXegDx12oBYeQz7SCJoQ+k9JXDVrtZ65HYu3o&#10;BqsDr0MtzaAvHG47GUdRKq1uiT80usdNg9XX7mwVbMtD6pf92377834aD9PDMbIbqdT93fSyAhFw&#10;Cn9muOIzOhTMVLozGS86BVwk8DVJkgWIqx4/x3MQJU/pInkCWeTyf4fiFwAA//8DAFBLAQItABQA&#10;BgAIAAAAIQC2gziS/gAAAOEBAAATAAAAAAAAAAAAAAAAAAAAAABbQ29udGVudF9UeXBlc10ueG1s&#10;UEsBAi0AFAAGAAgAAAAhADj9If/WAAAAlAEAAAsAAAAAAAAAAAAAAAAALwEAAF9yZWxzLy5yZWxz&#10;UEsBAi0AFAAGAAgAAAAhAIztKJuTAgAAcAUAAA4AAAAAAAAAAAAAAAAALgIAAGRycy9lMm9Eb2Mu&#10;eG1sUEsBAi0AFAAGAAgAAAAhADnr6WzhAAAACwEAAA8AAAAAAAAAAAAAAAAA7QQAAGRycy9kb3du&#10;cmV2LnhtbFBLBQYAAAAABAAEAPMAAAD7BQAAAAA=&#10;" o:allowincell="f" fillcolor="#538135 [2409]" strokecolor="#f2f2f2 [3041]" strokeweight="3pt">
                    <v:shadow on="t" color="#525252 [1606]" opacity=".5" offset="1pt"/>
                    <w10:wrap anchorx="margin" anchory="page"/>
                  </v:rect>
                </w:pict>
              </mc:Fallback>
            </mc:AlternateContent>
          </w:r>
          <w:r w:rsidRPr="0078055D">
            <w:rPr>
              <w:rFonts w:ascii="Tahoma" w:hAnsi="Tahoma" w:cs="Tahoma"/>
              <w:sz w:val="36"/>
              <w:szCs w:val="36"/>
            </w:rPr>
            <w:br w:type="page"/>
          </w:r>
          <w:r>
            <w:rPr>
              <w:rFonts w:ascii="Tahoma" w:eastAsiaTheme="majorEastAsia" w:hAnsi="Tahoma" w:cs="Tahoma"/>
              <w:noProof/>
              <w:sz w:val="24"/>
              <w:szCs w:val="24"/>
              <w:lang w:val="en-GB" w:eastAsia="en-GB" w:bidi="he-IL"/>
            </w:rPr>
            <mc:AlternateContent>
              <mc:Choice Requires="wps">
                <w:drawing>
                  <wp:anchor distT="0" distB="0" distL="114300" distR="114300" simplePos="0" relativeHeight="251662336" behindDoc="0" locked="0" layoutInCell="0" allowOverlap="1" wp14:anchorId="580D3452" wp14:editId="0D9D0AB4">
                    <wp:simplePos x="0" y="0"/>
                    <wp:positionH relativeFrom="leftMargin">
                      <wp:align>center</wp:align>
                    </wp:positionH>
                    <wp:positionV relativeFrom="page">
                      <wp:align>center</wp:align>
                    </wp:positionV>
                    <wp:extent cx="90805" cy="11156950"/>
                    <wp:effectExtent l="19050" t="19050" r="42545" b="508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950"/>
                            </a:xfrm>
                            <a:prstGeom prst="rect">
                              <a:avLst/>
                            </a:prstGeom>
                            <a:solidFill>
                              <a:schemeClr val="accent6">
                                <a:lumMod val="75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E8C3B2B" id="Rectangle 4" o:spid="_x0000_s1026" style="position:absolute;margin-left:0;margin-top:0;width:7.15pt;height:878.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5IkwIAAHAFAAAOAAAAZHJzL2Uyb0RvYy54bWysVN+PEyEQfjfxfyC8e7vbX9duur1cep4x&#10;OfViNT5Pge0SWUCg3Z5/vQPb1p6N0RhfCAPDN9/MfMP8Zt8qshPOS6MrWlzllAjNDJd6U9HPn+5f&#10;TSnxATQHZbSo6JPw9Gbx8sW8s6UYmMYoLhxBEO3Lzla0CcGWWeZZI1rwV8YKjZe1cS0ENN0m4w46&#10;RG9VNsjzSdYZx60zTHiPp3f9JV0k/LoWLHyoay8CURVFbiGtLq3ruGaLOZQbB7aR7EAD/oFFC1Jj&#10;0BPUHQQgWycvoFrJnPGmDlfMtJmpa8lEygGzKfJfslk1YEXKBYvj7alM/v/Bsve7R0ckr+iIEg0t&#10;tugjFg30RgkyiuXprC/Ra2UfXUzQ2wfDvnqizbJBL3HrnOkaARxJFdE/e/YgGh6fknX3znBEh20w&#10;qVL72rUREGtA9qkhT6eGiH0gDA9n+TQfU8LwpiiK8WQ2Th3LoDy+ts6HN8K0JG4q6pB7Qofdgw+R&#10;DZRHl8TeKMnvpVLJiCITS+XIDlAewJjQYZKeq22LdPvz63GeH8MmXcYnCdmfoylNuooOpwU6/ymU&#10;CsVFGMytDwMlRkfV9tH/InIrA86Qkm1Fp4hxRIlNea15UngAqfo9FkTpyE+k6cAqRcNsEWLV8I5w&#10;Ges4mA5nOLlc4qgMp/kkn11TAmqDM86Co8SZ8EWGJgk0du235Rxe5BnTPMzdRZ5QgrIN9JmfHJHy&#10;87qf2KYunCWStBfl1st2bfgTSg/JJn3hN4WbxrjvlHQ48hX137bgBCXqrUb5zorRKP4RyRiNrwdo&#10;uPOb9fkNaIZQFQ1YmLRdhv5f2VonNw1G6nuszS1KvpZJjXEcelaHQcGxTkkcvqD4b5zbyevnR7n4&#10;AQAA//8DAFBLAwQUAAYACAAAACEAwUWfadsAAAAFAQAADwAAAGRycy9kb3ducmV2LnhtbEyPT0sD&#10;MRDF74LfIUzBi9jEf21ZN1uk4MVDwVoEb9PNuLs0maxJ2l2/fVMvepnH8Ib3flMuR2fFkULsPGu4&#10;nSoQxLU3HTcatu8vNwsQMSEbtJ5Jww9FWFaXFyUWxg/8RsdNakQO4VighjalvpAy1i05jFPfE2fv&#10;yweHKa+hkSbgkMOdlXdKzaTDjnNDiz2tWqr3m4PTMAsL8732aN0KE39c99vXz0FpfTUZn59AJBrT&#10;3zGc8TM6VJlp5w9sorAa8iPpd569h3sQu6zzx7kCWZXyP311AgAA//8DAFBLAQItABQABgAIAAAA&#10;IQC2gziS/gAAAOEBAAATAAAAAAAAAAAAAAAAAAAAAABbQ29udGVudF9UeXBlc10ueG1sUEsBAi0A&#10;FAAGAAgAAAAhADj9If/WAAAAlAEAAAsAAAAAAAAAAAAAAAAALwEAAF9yZWxzLy5yZWxzUEsBAi0A&#10;FAAGAAgAAAAhAIqETkiTAgAAcAUAAA4AAAAAAAAAAAAAAAAALgIAAGRycy9lMm9Eb2MueG1sUEsB&#10;Ai0AFAAGAAgAAAAhAMFFn2nbAAAABQEAAA8AAAAAAAAAAAAAAAAA7QQAAGRycy9kb3ducmV2Lnht&#10;bFBLBQYAAAAABAAEAPMAAAD1BQAAAAA=&#10;" o:allowincell="f" fillcolor="#538135 [2409]" strokecolor="#f2f2f2 [3041]" strokeweight="3pt">
                    <v:shadow on="t" color="#525252 [1606]" opacity=".5" offset="1pt"/>
                    <w10:wrap anchorx="margin" anchory="page"/>
                  </v:rect>
                </w:pict>
              </mc:Fallback>
            </mc:AlternateContent>
          </w:r>
          <w:r>
            <w:rPr>
              <w:rFonts w:ascii="Tahoma" w:eastAsiaTheme="majorEastAsia" w:hAnsi="Tahoma" w:cs="Tahoma"/>
              <w:noProof/>
              <w:sz w:val="24"/>
              <w:szCs w:val="24"/>
              <w:lang w:val="en-GB" w:eastAsia="en-GB" w:bidi="he-IL"/>
            </w:rPr>
            <mc:AlternateContent>
              <mc:Choice Requires="wps">
                <w:drawing>
                  <wp:anchor distT="0" distB="0" distL="114300" distR="114300" simplePos="0" relativeHeight="251661312" behindDoc="0" locked="0" layoutInCell="0" allowOverlap="1" wp14:anchorId="5CB057DB" wp14:editId="74275CCC">
                    <wp:simplePos x="0" y="0"/>
                    <wp:positionH relativeFrom="rightMargin">
                      <wp:align>center</wp:align>
                    </wp:positionH>
                    <wp:positionV relativeFrom="page">
                      <wp:align>center</wp:align>
                    </wp:positionV>
                    <wp:extent cx="90805" cy="11156950"/>
                    <wp:effectExtent l="19050" t="19050" r="42545" b="508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950"/>
                            </a:xfrm>
                            <a:prstGeom prst="rect">
                              <a:avLst/>
                            </a:prstGeom>
                            <a:solidFill>
                              <a:schemeClr val="accent6">
                                <a:lumMod val="75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4FA29A2" id="Rectangle 3" o:spid="_x0000_s1026" style="position:absolute;margin-left:0;margin-top:0;width:7.15pt;height:878.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XekwIAAHAFAAAOAAAAZHJzL2Uyb0RvYy54bWysVE1vEzEQvSPxHyzf6e4mTZqsuqmqliKk&#10;AhUFcZ7Y3qyFv7CdbMqvZ+xNQkqEQIiL5bHHb97MvPHl1VYrshE+SGsaWp2VlAjDLJdm1dDPn+5e&#10;zSgJEQwHZY1o6JMI9Grx8sVl72oxsp1VXHiCICbUvWtoF6OriyKwTmgIZ9YJg5et9Roimn5VcA89&#10;omtVjMpyWvTWc+ctEyHg6e1wSRcZv20Fix/aNohIVEORW8yrz+syrcXiEuqVB9dJtqMB/8BCgzQY&#10;9AB1CxHI2ssTKC2Zt8G28YxZXdi2lUzkHDCbqvwlm8cOnMi5YHGCO5Qp/D9Y9n7z4InkDR1TYkBj&#10;iz5i0cCslCDjVJ7ehRq9Ht2DTwkGd2/Z10CMvenQS1x7b/tOAEdSVfIvnj1IRsCnZNm/sxzRYR1t&#10;rtS29ToBYg3INjfk6dAQsY2E4eG8nJUTShjeVFU1mc4nuWMF1PvXzof4RlhN0qahHrlndNjch5jY&#10;QL13yeytkvxOKpWNJDJxozzZAMoDGBMmTvNztdZIdzi/mJTlPmzWZXqSkcMxmjKkxyrOKnT+UygV&#10;q5MwmNsQBmqMjqodov9FZC0jzpCSuqEzxNijpKa8NjwrPIJUwx4LokziJ/J0YJWSYdcI8djxnnCZ&#10;6jiajec4uVziqIxn5bScX1ACaoUzzqKnxNv4RcYuCzR17bflHJ/kmdLczd1JnlCDch0MmR8ckfLz&#10;uh/Y5i4cJZK1l+Q2yHZp+RNKD8lmfeE3hZvO+u+U9DjyDQ3f1uAFJeqtQfnOq/Pz9Edk43xyMULD&#10;H98sj2/AMIRqaMTC5O1NHP6VtfNy1WGkocfGXqPkW5nVmMZhYLUbFBzrnMTuC0r/xrGdvX5+lIsf&#10;AAAA//8DAFBLAwQUAAYACAAAACEAwUWfadsAAAAFAQAADwAAAGRycy9kb3ducmV2LnhtbEyPT0sD&#10;MRDF74LfIUzBi9jEf21ZN1uk4MVDwVoEb9PNuLs0maxJ2l2/fVMvepnH8Ib3flMuR2fFkULsPGu4&#10;nSoQxLU3HTcatu8vNwsQMSEbtJ5Jww9FWFaXFyUWxg/8RsdNakQO4VighjalvpAy1i05jFPfE2fv&#10;yweHKa+hkSbgkMOdlXdKzaTDjnNDiz2tWqr3m4PTMAsL8732aN0KE39c99vXz0FpfTUZn59AJBrT&#10;3zGc8TM6VJlp5w9sorAa8iPpd569h3sQu6zzx7kCWZXyP311AgAA//8DAFBLAQItABQABgAIAAAA&#10;IQC2gziS/gAAAOEBAAATAAAAAAAAAAAAAAAAAAAAAABbQ29udGVudF9UeXBlc10ueG1sUEsBAi0A&#10;FAAGAAgAAAAhADj9If/WAAAAlAEAAAsAAAAAAAAAAAAAAAAALwEAAF9yZWxzLy5yZWxzUEsBAi0A&#10;FAAGAAgAAAAhAPKk5d6TAgAAcAUAAA4AAAAAAAAAAAAAAAAALgIAAGRycy9lMm9Eb2MueG1sUEsB&#10;Ai0AFAAGAAgAAAAhAMFFn2nbAAAABQEAAA8AAAAAAAAAAAAAAAAA7QQAAGRycy9kb3ducmV2Lnht&#10;bFBLBQYAAAAABAAEAPMAAAD1BQAAAAA=&#10;" o:allowincell="f" fillcolor="#538135 [2409]" strokecolor="#f2f2f2 [3041]" strokeweight="3pt">
                    <v:shadow on="t" color="#525252 [1606]" opacity=".5" offset="1pt"/>
                    <w10:wrap anchorx="margin" anchory="page"/>
                  </v:rect>
                </w:pict>
              </mc:Fallback>
            </mc:AlternateContent>
          </w:r>
          <w:r>
            <w:rPr>
              <w:rFonts w:ascii="Tahoma" w:eastAsiaTheme="majorEastAsia" w:hAnsi="Tahoma" w:cs="Tahoma"/>
              <w:noProof/>
              <w:sz w:val="24"/>
              <w:szCs w:val="24"/>
              <w:lang w:val="en-GB" w:eastAsia="en-GB" w:bidi="he-IL"/>
            </w:rPr>
            <mc:AlternateContent>
              <mc:Choice Requires="wps">
                <w:drawing>
                  <wp:anchor distT="0" distB="0" distL="114300" distR="114300" simplePos="0" relativeHeight="251660288" behindDoc="0" locked="0" layoutInCell="0" allowOverlap="1" wp14:anchorId="2520020F" wp14:editId="57FBCE58">
                    <wp:simplePos x="0" y="0"/>
                    <wp:positionH relativeFrom="page">
                      <wp:align>center</wp:align>
                    </wp:positionH>
                    <wp:positionV relativeFrom="topMargin">
                      <wp:align>top</wp:align>
                    </wp:positionV>
                    <wp:extent cx="7887335" cy="759460"/>
                    <wp:effectExtent l="19050" t="19050" r="43815" b="533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335" cy="759460"/>
                            </a:xfrm>
                            <a:prstGeom prst="rect">
                              <a:avLst/>
                            </a:prstGeom>
                            <a:solidFill>
                              <a:schemeClr val="accent6">
                                <a:lumMod val="75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D9F182F" id="Rectangle 2" o:spid="_x0000_s1026" style="position:absolute;margin-left:0;margin-top:0;width:621.05pt;height:59.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MNlAIAAHAFAAAOAAAAZHJzL2Uyb0RvYy54bWysVN+PEyEQfjfxfyC8293+3m5ue7n0PGNy&#10;6sXT+DwFtktkAYF2e/71DmxbezZGY3whDAzffDPzDVfX+1aRnXBeGl3R4SCnRGhmuNSbin7+dPeq&#10;oMQH0ByU0aKiT8LT6+XLF1edLcXINEZx4QiCaF92tqJNCLbMMs8a0YIfGCs0XtbGtRDQdJuMO+gQ&#10;vVXZKM9nWWcct84w4T2e3vaXdJnw61qw8KGuvQhEVRS5hbS6tK7jmi2voNw4sI1kBxrwDyxakBqD&#10;nqBuIQDZOnkB1UrmjDd1GDDTZqauJRMpB8xmmP+SzWMDVqRcsDjensrk/x8se797cETyio4o0dBi&#10;iz5i0UBvlCCjWJ7O+hK9Hu2Diwl6e2/YV0+0WTXoJW6cM10jgCOpYfTPnj2IhsenZN29MxzRYRtM&#10;qtS+dm0ExBqQfWrI06khYh8Iw8N5UczH4yklDO/m08VkljqWQXl8bZ0Pb4RpSdxU1CH3hA67ex8i&#10;GyiPLom9UZLfSaWSEUUmVsqRHaA8gDGhwyw9V9sW6fbn82meH8MmXcYnCdmfoylNuoqOiyE6/ymU&#10;CsOLMItjGCgxOqq2j/4XkVsZcIaUbCtaINWeLJSxKa81TwoPIFW/x4IoHfmJNB1YpWiYLUI8Nrwj&#10;XMY6jorxAieXSxyVcZHP8sWcElAbnHEWHCXOhC8yNEmgsWu/Lef4Is+Y5mHuLvKEEpRtoM/85IiU&#10;n9f9xDZ14SyRpL0ot162a8OfUHpINukLvyncNMZ9p6TDka+o/7YFJyhRbzXKdzGcTOIfkYzJdD5C&#10;w53frM9vQDOEqmjAwqTtKvT/ytY6uWkwUt9jbW5Q8rVMaozj0LM6DAqOdUri8AXFf+PcTl4/P8rl&#10;DwAAAP//AwBQSwMEFAAGAAgAAAAhAKkbULTdAAAABgEAAA8AAABkcnMvZG93bnJldi54bWxMjzFP&#10;wzAQhXek/gfrKrEg6iRCUQlxqqpqmVhoWbo58TUJxOcodtPAr+fKQpfTO73Te9/lq8l2YsTBt44U&#10;xIsIBFLlTEu1go/D7nEJwgdNRneOUME3elgVs7tcZ8Zd6B3HfagFh5DPtIImhD6T0lcNWu0Xrkdi&#10;7+QGqwOvQy3NoC8cbjuZRFEqrW6JGxrd46bB6mt/tgq25TH1y/71sP15+xyP08Mpshup1P18Wr+A&#10;CDiF/2O44jM6FMxUujMZLzoF/Ej4m1cveUpiECWr+DkFWeTyFr/4BQAA//8DAFBLAQItABQABgAI&#10;AAAAIQC2gziS/gAAAOEBAAATAAAAAAAAAAAAAAAAAAAAAABbQ29udGVudF9UeXBlc10ueG1sUEsB&#10;Ai0AFAAGAAgAAAAhADj9If/WAAAAlAEAAAsAAAAAAAAAAAAAAAAALwEAAF9yZWxzLy5yZWxzUEsB&#10;Ai0AFAAGAAgAAAAhAPTNgw2UAgAAcAUAAA4AAAAAAAAAAAAAAAAALgIAAGRycy9lMm9Eb2MueG1s&#10;UEsBAi0AFAAGAAgAAAAhAKkbULTdAAAABgEAAA8AAAAAAAAAAAAAAAAA7gQAAGRycy9kb3ducmV2&#10;LnhtbFBLBQYAAAAABAAEAPMAAAD4BQAAAAA=&#10;" o:allowincell="f" fillcolor="#538135 [2409]" strokecolor="#f2f2f2 [3041]" strokeweight="3pt">
                    <v:shadow on="t" color="#525252 [1606]" opacity=".5" offset="1pt"/>
                    <w10:wrap anchorx="page" anchory="margin"/>
                  </v:rect>
                </w:pict>
              </mc:Fallback>
            </mc:AlternateContent>
          </w:r>
        </w:p>
      </w:sdtContent>
    </w:sdt>
    <w:p w14:paraId="50208027" w14:textId="77777777" w:rsidR="00B02DD7" w:rsidRPr="00806CA1" w:rsidRDefault="00B02DD7" w:rsidP="00806CA1">
      <w:pPr>
        <w:rPr>
          <w:rFonts w:ascii="Tahoma" w:hAnsi="Tahoma" w:cs="Tahoma"/>
          <w:sz w:val="24"/>
          <w:szCs w:val="24"/>
        </w:rPr>
      </w:pPr>
      <w:r w:rsidRPr="00806CA1">
        <w:rPr>
          <w:rFonts w:ascii="Tahoma" w:hAnsi="Tahoma" w:cs="Tahoma"/>
          <w:sz w:val="24"/>
          <w:szCs w:val="24"/>
        </w:rPr>
        <w:lastRenderedPageBreak/>
        <w:t xml:space="preserve">Please note that the use of the word 'Parent' in this document implies 'Parent/Carer'. All the School policies mentioned in this document can be obtained on request to the </w:t>
      </w:r>
      <w:proofErr w:type="gramStart"/>
      <w:r w:rsidRPr="00806CA1">
        <w:rPr>
          <w:rFonts w:ascii="Tahoma" w:hAnsi="Tahoma" w:cs="Tahoma"/>
          <w:sz w:val="24"/>
          <w:szCs w:val="24"/>
        </w:rPr>
        <w:t>Head</w:t>
      </w:r>
      <w:r w:rsidR="002A5942">
        <w:rPr>
          <w:rFonts w:ascii="Tahoma" w:hAnsi="Tahoma" w:cs="Tahoma"/>
          <w:sz w:val="24"/>
          <w:szCs w:val="24"/>
        </w:rPr>
        <w:t>t</w:t>
      </w:r>
      <w:r w:rsidRPr="00806CA1">
        <w:rPr>
          <w:rFonts w:ascii="Tahoma" w:hAnsi="Tahoma" w:cs="Tahoma"/>
          <w:sz w:val="24"/>
          <w:szCs w:val="24"/>
        </w:rPr>
        <w:t>eacher</w:t>
      </w:r>
      <w:proofErr w:type="gramEnd"/>
    </w:p>
    <w:p w14:paraId="09E12EA4" w14:textId="77777777" w:rsidR="00B02DD7" w:rsidRDefault="00B02DD7" w:rsidP="007F363A">
      <w:pPr>
        <w:ind w:left="709"/>
        <w:jc w:val="center"/>
        <w:rPr>
          <w:rFonts w:ascii="Tahoma" w:eastAsia="Times New Roman" w:hAnsi="Tahoma" w:cs="Tahoma"/>
          <w:b/>
          <w:bCs/>
          <w:iCs/>
          <w:color w:val="000000"/>
          <w:sz w:val="24"/>
          <w:szCs w:val="24"/>
          <w:lang w:eastAsia="en-GB"/>
        </w:rPr>
      </w:pPr>
    </w:p>
    <w:p w14:paraId="1EC6EE38" w14:textId="77777777" w:rsidR="00280238" w:rsidRPr="007F363A" w:rsidRDefault="0033044A" w:rsidP="007F363A">
      <w:pPr>
        <w:ind w:left="709"/>
        <w:jc w:val="center"/>
        <w:rPr>
          <w:rFonts w:ascii="Arial" w:hAnsi="Arial"/>
          <w:b/>
          <w:lang w:val="en-US"/>
        </w:rPr>
      </w:pPr>
      <w:r>
        <w:rPr>
          <w:rFonts w:ascii="Tahoma" w:eastAsia="Times New Roman" w:hAnsi="Tahoma" w:cs="Tahoma"/>
          <w:b/>
          <w:bCs/>
          <w:iCs/>
          <w:color w:val="000000"/>
          <w:sz w:val="24"/>
          <w:szCs w:val="24"/>
          <w:lang w:eastAsia="en-GB"/>
        </w:rPr>
        <w:t>‘</w:t>
      </w:r>
      <w:proofErr w:type="gramStart"/>
      <w:r w:rsidR="00E012C6" w:rsidRPr="00E012C6">
        <w:rPr>
          <w:rFonts w:ascii="Tahoma" w:eastAsia="Times New Roman" w:hAnsi="Tahoma" w:cs="Tahoma"/>
          <w:b/>
          <w:bCs/>
          <w:iCs/>
          <w:color w:val="000000"/>
          <w:sz w:val="24"/>
          <w:szCs w:val="24"/>
          <w:lang w:eastAsia="en-GB"/>
        </w:rPr>
        <w:t>A clear school behaviour policy,</w:t>
      </w:r>
      <w:proofErr w:type="gramEnd"/>
      <w:r w:rsidR="00E012C6" w:rsidRPr="00E012C6">
        <w:rPr>
          <w:rFonts w:ascii="Tahoma" w:eastAsia="Times New Roman" w:hAnsi="Tahoma" w:cs="Tahoma"/>
          <w:b/>
          <w:bCs/>
          <w:iCs/>
          <w:color w:val="000000"/>
          <w:sz w:val="24"/>
          <w:szCs w:val="24"/>
          <w:lang w:eastAsia="en-GB"/>
        </w:rPr>
        <w:t xml:space="preserve"> consistently and fairly applied, underpins effective education. School staff, pupils and parents should all be clear of the high standards of behaviour expected of all pupils at all times.</w:t>
      </w:r>
      <w:r w:rsidR="00961DA2">
        <w:rPr>
          <w:rFonts w:ascii="Tahoma" w:eastAsia="Times New Roman" w:hAnsi="Tahoma" w:cs="Tahoma"/>
          <w:b/>
          <w:bCs/>
          <w:iCs/>
          <w:color w:val="000000"/>
          <w:sz w:val="24"/>
          <w:szCs w:val="24"/>
          <w:lang w:eastAsia="en-GB"/>
        </w:rPr>
        <w:t>’</w:t>
      </w:r>
    </w:p>
    <w:p w14:paraId="50ADAD5D" w14:textId="77777777" w:rsidR="00280238" w:rsidRPr="00E830F1" w:rsidRDefault="00961DA2" w:rsidP="00280238">
      <w:pPr>
        <w:spacing w:after="0"/>
        <w:jc w:val="center"/>
        <w:rPr>
          <w:rFonts w:ascii="Tahoma" w:hAnsi="Tahoma" w:cs="Tahoma"/>
          <w:sz w:val="24"/>
          <w:szCs w:val="24"/>
          <w:u w:val="single"/>
        </w:rPr>
      </w:pPr>
      <w:r>
        <w:rPr>
          <w:rFonts w:ascii="Tahoma" w:eastAsia="Times New Roman" w:hAnsi="Tahoma" w:cs="Tahoma"/>
          <w:bCs/>
          <w:iCs/>
          <w:color w:val="000000"/>
          <w:sz w:val="24"/>
          <w:szCs w:val="24"/>
          <w:lang w:eastAsia="en-GB"/>
        </w:rPr>
        <w:t>Behaviour and Discipline in Schools (DfE February 2014)</w:t>
      </w:r>
    </w:p>
    <w:p w14:paraId="31E0AC84" w14:textId="77777777" w:rsidR="00280238" w:rsidRPr="005A5E76" w:rsidRDefault="00280238" w:rsidP="00280238">
      <w:pPr>
        <w:autoSpaceDE w:val="0"/>
        <w:autoSpaceDN w:val="0"/>
        <w:adjustRightInd w:val="0"/>
        <w:spacing w:after="0" w:line="240" w:lineRule="auto"/>
        <w:jc w:val="center"/>
        <w:rPr>
          <w:rFonts w:ascii="Tahoma" w:hAnsi="Tahoma" w:cs="Tahoma"/>
          <w:bCs/>
          <w:color w:val="000000"/>
          <w:sz w:val="24"/>
          <w:szCs w:val="24"/>
        </w:rPr>
      </w:pPr>
    </w:p>
    <w:p w14:paraId="134714BB" w14:textId="77777777" w:rsidR="00280238" w:rsidRPr="00351576" w:rsidRDefault="00280238" w:rsidP="00351576">
      <w:pPr>
        <w:autoSpaceDE w:val="0"/>
        <w:autoSpaceDN w:val="0"/>
        <w:adjustRightInd w:val="0"/>
        <w:spacing w:after="0" w:line="240" w:lineRule="auto"/>
        <w:rPr>
          <w:rFonts w:ascii="Tahoma" w:hAnsi="Tahoma" w:cs="Tahoma"/>
          <w:b/>
          <w:bCs/>
          <w:color w:val="000000"/>
          <w:sz w:val="24"/>
          <w:szCs w:val="24"/>
          <w:u w:val="single"/>
        </w:rPr>
      </w:pPr>
      <w:r w:rsidRPr="00351576">
        <w:rPr>
          <w:rFonts w:ascii="Tahoma" w:hAnsi="Tahoma" w:cs="Tahoma"/>
          <w:b/>
          <w:bCs/>
          <w:color w:val="000000"/>
          <w:sz w:val="24"/>
          <w:szCs w:val="24"/>
          <w:u w:val="single"/>
        </w:rPr>
        <w:t>Introduction</w:t>
      </w:r>
    </w:p>
    <w:p w14:paraId="28F2F611" w14:textId="77777777" w:rsidR="00280238" w:rsidRPr="005A5E76" w:rsidRDefault="00280238" w:rsidP="00280238">
      <w:pPr>
        <w:autoSpaceDE w:val="0"/>
        <w:autoSpaceDN w:val="0"/>
        <w:adjustRightInd w:val="0"/>
        <w:spacing w:after="0" w:line="240" w:lineRule="auto"/>
        <w:rPr>
          <w:rFonts w:ascii="Tahoma" w:hAnsi="Tahoma" w:cs="Tahoma"/>
          <w:bCs/>
          <w:color w:val="000000"/>
          <w:sz w:val="24"/>
          <w:szCs w:val="24"/>
          <w:u w:val="single"/>
        </w:rPr>
      </w:pPr>
    </w:p>
    <w:p w14:paraId="0BD6C37E" w14:textId="5EF25C14" w:rsidR="00280238" w:rsidRPr="005A5E76" w:rsidRDefault="00280238" w:rsidP="00280238">
      <w:pPr>
        <w:autoSpaceDE w:val="0"/>
        <w:autoSpaceDN w:val="0"/>
        <w:adjustRightInd w:val="0"/>
        <w:spacing w:after="0" w:line="240" w:lineRule="auto"/>
        <w:rPr>
          <w:rFonts w:ascii="Tahoma" w:hAnsi="Tahoma" w:cs="Tahoma"/>
          <w:bCs/>
          <w:i/>
          <w:iCs/>
          <w:color w:val="000000"/>
          <w:sz w:val="24"/>
          <w:szCs w:val="24"/>
        </w:rPr>
      </w:pPr>
      <w:r w:rsidRPr="005A5E76">
        <w:rPr>
          <w:rFonts w:ascii="Tahoma" w:hAnsi="Tahoma" w:cs="Tahoma"/>
          <w:color w:val="000000"/>
          <w:sz w:val="24"/>
          <w:szCs w:val="24"/>
        </w:rPr>
        <w:t xml:space="preserve">At </w:t>
      </w:r>
      <w:r w:rsidR="003451BB">
        <w:rPr>
          <w:rFonts w:ascii="Tahoma" w:hAnsi="Tahoma" w:cs="Tahoma"/>
          <w:color w:val="000000"/>
          <w:sz w:val="24"/>
          <w:szCs w:val="24"/>
        </w:rPr>
        <w:t>Shalom Noam</w:t>
      </w:r>
      <w:r w:rsidRPr="005A5E76">
        <w:rPr>
          <w:rFonts w:ascii="Tahoma" w:hAnsi="Tahoma" w:cs="Tahoma"/>
          <w:color w:val="000000"/>
          <w:sz w:val="24"/>
          <w:szCs w:val="24"/>
        </w:rPr>
        <w:t xml:space="preserve"> we are committed to establishing a learning environment that promotes positive behaviour and relationships where children and adults treat each other with care and respect. We have an inclusive setting that supports all children as they take increasing responsibility for themselves and their </w:t>
      </w:r>
      <w:r w:rsidR="00667481" w:rsidRPr="005A5E76">
        <w:rPr>
          <w:rFonts w:ascii="Tahoma" w:hAnsi="Tahoma" w:cs="Tahoma"/>
          <w:color w:val="000000"/>
          <w:sz w:val="24"/>
          <w:szCs w:val="24"/>
        </w:rPr>
        <w:t>actions and</w:t>
      </w:r>
      <w:r w:rsidRPr="005A5E76">
        <w:rPr>
          <w:rFonts w:ascii="Tahoma" w:hAnsi="Tahoma" w:cs="Tahoma"/>
          <w:color w:val="000000"/>
          <w:sz w:val="24"/>
          <w:szCs w:val="24"/>
        </w:rPr>
        <w:t xml:space="preserve"> consider the welfare and wellbeing of others. </w:t>
      </w:r>
      <w:r w:rsidRPr="005A5E76">
        <w:rPr>
          <w:rFonts w:ascii="Tahoma" w:hAnsi="Tahoma" w:cs="Tahoma"/>
          <w:bCs/>
          <w:color w:val="000000"/>
          <w:sz w:val="24"/>
          <w:szCs w:val="24"/>
        </w:rPr>
        <w:t>We consider it integral to</w:t>
      </w:r>
      <w:r w:rsidRPr="005A5E76">
        <w:rPr>
          <w:rFonts w:ascii="Tahoma" w:hAnsi="Tahoma" w:cs="Tahoma"/>
          <w:color w:val="000000"/>
          <w:sz w:val="24"/>
          <w:szCs w:val="24"/>
        </w:rPr>
        <w:t xml:space="preserve"> </w:t>
      </w:r>
      <w:r w:rsidRPr="005A5E76">
        <w:rPr>
          <w:rFonts w:ascii="Tahoma" w:hAnsi="Tahoma" w:cs="Tahoma"/>
          <w:bCs/>
          <w:color w:val="000000"/>
          <w:sz w:val="24"/>
          <w:szCs w:val="24"/>
        </w:rPr>
        <w:t>the nature of the school that learning develo</w:t>
      </w:r>
      <w:r w:rsidR="0033044A">
        <w:rPr>
          <w:rFonts w:ascii="Tahoma" w:hAnsi="Tahoma" w:cs="Tahoma"/>
          <w:bCs/>
          <w:color w:val="000000"/>
          <w:sz w:val="24"/>
          <w:szCs w:val="24"/>
        </w:rPr>
        <w:t xml:space="preserve">pmentally appropriate behaviour </w:t>
      </w:r>
      <w:r w:rsidRPr="005A5E76">
        <w:rPr>
          <w:rFonts w:ascii="Tahoma" w:hAnsi="Tahoma" w:cs="Tahoma"/>
          <w:bCs/>
          <w:color w:val="000000"/>
          <w:sz w:val="24"/>
          <w:szCs w:val="24"/>
        </w:rPr>
        <w:t>patterns is</w:t>
      </w:r>
      <w:r w:rsidRPr="005A5E76">
        <w:rPr>
          <w:rFonts w:ascii="Tahoma" w:hAnsi="Tahoma" w:cs="Tahoma"/>
          <w:color w:val="000000"/>
          <w:sz w:val="24"/>
          <w:szCs w:val="24"/>
        </w:rPr>
        <w:t xml:space="preserve"> </w:t>
      </w:r>
      <w:r w:rsidRPr="005A5E76">
        <w:rPr>
          <w:rFonts w:ascii="Tahoma" w:hAnsi="Tahoma" w:cs="Tahoma"/>
          <w:bCs/>
          <w:color w:val="000000"/>
          <w:sz w:val="24"/>
          <w:szCs w:val="24"/>
        </w:rPr>
        <w:t xml:space="preserve">integrated directly with the children learning about </w:t>
      </w:r>
      <w:proofErr w:type="spellStart"/>
      <w:r w:rsidRPr="005A5E76">
        <w:rPr>
          <w:rFonts w:ascii="Tahoma" w:hAnsi="Tahoma" w:cs="Tahoma"/>
          <w:bCs/>
          <w:i/>
          <w:iCs/>
          <w:color w:val="000000"/>
          <w:sz w:val="24"/>
          <w:szCs w:val="24"/>
        </w:rPr>
        <w:t>middos</w:t>
      </w:r>
      <w:proofErr w:type="spellEnd"/>
      <w:r w:rsidR="002A5942">
        <w:rPr>
          <w:rFonts w:ascii="Tahoma" w:hAnsi="Tahoma" w:cs="Tahoma"/>
          <w:bCs/>
          <w:i/>
          <w:iCs/>
          <w:color w:val="000000"/>
          <w:sz w:val="24"/>
          <w:szCs w:val="24"/>
        </w:rPr>
        <w:t xml:space="preserve"> </w:t>
      </w:r>
      <w:r w:rsidR="002A5942">
        <w:rPr>
          <w:rFonts w:ascii="Tahoma" w:hAnsi="Tahoma" w:cs="Tahoma"/>
          <w:bCs/>
          <w:iCs/>
          <w:color w:val="000000"/>
          <w:sz w:val="24"/>
          <w:szCs w:val="24"/>
        </w:rPr>
        <w:t>(positive character traits)</w:t>
      </w:r>
      <w:r w:rsidRPr="005A5E76">
        <w:rPr>
          <w:rFonts w:ascii="Tahoma" w:hAnsi="Tahoma" w:cs="Tahoma"/>
          <w:bCs/>
          <w:color w:val="000000"/>
          <w:sz w:val="24"/>
          <w:szCs w:val="24"/>
        </w:rPr>
        <w:t xml:space="preserve">, </w:t>
      </w:r>
      <w:r w:rsidRPr="00351576">
        <w:rPr>
          <w:rFonts w:ascii="Tahoma" w:hAnsi="Tahoma" w:cs="Tahoma"/>
          <w:bCs/>
          <w:i/>
          <w:color w:val="000000"/>
          <w:sz w:val="24"/>
          <w:szCs w:val="24"/>
        </w:rPr>
        <w:t>Torah</w:t>
      </w:r>
      <w:r w:rsidRPr="005A5E76">
        <w:rPr>
          <w:rFonts w:ascii="Tahoma" w:hAnsi="Tahoma" w:cs="Tahoma"/>
          <w:bCs/>
          <w:color w:val="000000"/>
          <w:sz w:val="24"/>
          <w:szCs w:val="24"/>
        </w:rPr>
        <w:t xml:space="preserve"> values and </w:t>
      </w:r>
      <w:proofErr w:type="spellStart"/>
      <w:r w:rsidRPr="005A5E76">
        <w:rPr>
          <w:rFonts w:ascii="Tahoma" w:hAnsi="Tahoma" w:cs="Tahoma"/>
          <w:bCs/>
          <w:i/>
          <w:iCs/>
          <w:color w:val="000000"/>
          <w:sz w:val="24"/>
          <w:szCs w:val="24"/>
        </w:rPr>
        <w:t>mitzvos</w:t>
      </w:r>
      <w:proofErr w:type="spellEnd"/>
      <w:r w:rsidR="002A5942">
        <w:rPr>
          <w:rFonts w:ascii="Tahoma" w:hAnsi="Tahoma" w:cs="Tahoma"/>
          <w:bCs/>
          <w:iCs/>
          <w:color w:val="000000"/>
          <w:sz w:val="24"/>
          <w:szCs w:val="24"/>
        </w:rPr>
        <w:t xml:space="preserve"> (Jewish religious obligations)</w:t>
      </w:r>
      <w:r w:rsidRPr="005A5E76">
        <w:rPr>
          <w:rFonts w:ascii="Tahoma" w:hAnsi="Tahoma" w:cs="Tahoma"/>
          <w:bCs/>
          <w:i/>
          <w:iCs/>
          <w:color w:val="000000"/>
          <w:sz w:val="24"/>
          <w:szCs w:val="24"/>
        </w:rPr>
        <w:t>.</w:t>
      </w:r>
    </w:p>
    <w:p w14:paraId="49168008" w14:textId="77777777" w:rsidR="00280238" w:rsidRPr="005A5E76" w:rsidRDefault="00280238" w:rsidP="00280238">
      <w:pPr>
        <w:autoSpaceDE w:val="0"/>
        <w:autoSpaceDN w:val="0"/>
        <w:adjustRightInd w:val="0"/>
        <w:spacing w:after="0" w:line="240" w:lineRule="auto"/>
        <w:rPr>
          <w:rFonts w:ascii="Tahoma" w:hAnsi="Tahoma" w:cs="Tahoma"/>
          <w:color w:val="000000"/>
          <w:sz w:val="24"/>
          <w:szCs w:val="24"/>
        </w:rPr>
      </w:pPr>
    </w:p>
    <w:p w14:paraId="7F3A82C7" w14:textId="77777777" w:rsidR="00280238" w:rsidRDefault="00280238" w:rsidP="00280238">
      <w:pPr>
        <w:autoSpaceDE w:val="0"/>
        <w:autoSpaceDN w:val="0"/>
        <w:adjustRightInd w:val="0"/>
        <w:spacing w:after="0" w:line="240" w:lineRule="auto"/>
        <w:rPr>
          <w:rFonts w:ascii="Tahoma" w:hAnsi="Tahoma" w:cs="Tahoma"/>
          <w:bCs/>
          <w:color w:val="000000"/>
          <w:sz w:val="24"/>
          <w:szCs w:val="24"/>
        </w:rPr>
      </w:pPr>
      <w:r w:rsidRPr="005A5E76">
        <w:rPr>
          <w:rFonts w:ascii="Tahoma" w:hAnsi="Tahoma" w:cs="Tahoma"/>
          <w:bCs/>
          <w:color w:val="000000"/>
          <w:sz w:val="24"/>
          <w:szCs w:val="24"/>
        </w:rPr>
        <w:t>We also believe that all adults involved in the school community have a duty to act as</w:t>
      </w:r>
      <w:r>
        <w:rPr>
          <w:rFonts w:ascii="Tahoma" w:hAnsi="Tahoma" w:cs="Tahoma"/>
          <w:bCs/>
          <w:color w:val="000000"/>
          <w:sz w:val="24"/>
          <w:szCs w:val="24"/>
        </w:rPr>
        <w:t xml:space="preserve"> </w:t>
      </w:r>
      <w:r w:rsidRPr="005A5E76">
        <w:rPr>
          <w:rFonts w:ascii="Tahoma" w:hAnsi="Tahoma" w:cs="Tahoma"/>
          <w:bCs/>
          <w:color w:val="000000"/>
          <w:sz w:val="24"/>
          <w:szCs w:val="24"/>
        </w:rPr>
        <w:t xml:space="preserve">role models to the children </w:t>
      </w:r>
      <w:proofErr w:type="gramStart"/>
      <w:r w:rsidRPr="005A5E76">
        <w:rPr>
          <w:rFonts w:ascii="Tahoma" w:hAnsi="Tahoma" w:cs="Tahoma"/>
          <w:bCs/>
          <w:color w:val="000000"/>
          <w:sz w:val="24"/>
          <w:szCs w:val="24"/>
        </w:rPr>
        <w:t>with regard to</w:t>
      </w:r>
      <w:proofErr w:type="gramEnd"/>
      <w:r w:rsidRPr="005A5E76">
        <w:rPr>
          <w:rFonts w:ascii="Tahoma" w:hAnsi="Tahoma" w:cs="Tahoma"/>
          <w:bCs/>
          <w:color w:val="000000"/>
          <w:sz w:val="24"/>
          <w:szCs w:val="24"/>
        </w:rPr>
        <w:t xml:space="preserve"> their behaviour. We value our parents, staff,</w:t>
      </w:r>
      <w:r>
        <w:rPr>
          <w:rFonts w:ascii="Tahoma" w:hAnsi="Tahoma" w:cs="Tahoma"/>
          <w:bCs/>
          <w:color w:val="000000"/>
          <w:sz w:val="24"/>
          <w:szCs w:val="24"/>
        </w:rPr>
        <w:t xml:space="preserve"> </w:t>
      </w:r>
      <w:r w:rsidRPr="005A5E76">
        <w:rPr>
          <w:rFonts w:ascii="Tahoma" w:hAnsi="Tahoma" w:cs="Tahoma"/>
          <w:bCs/>
          <w:color w:val="000000"/>
          <w:sz w:val="24"/>
          <w:szCs w:val="24"/>
        </w:rPr>
        <w:t>governors and trustees as valuable partners and stakeholders and consequently strive</w:t>
      </w:r>
      <w:r>
        <w:rPr>
          <w:rFonts w:ascii="Tahoma" w:hAnsi="Tahoma" w:cs="Tahoma"/>
          <w:bCs/>
          <w:color w:val="000000"/>
          <w:sz w:val="24"/>
          <w:szCs w:val="24"/>
        </w:rPr>
        <w:t xml:space="preserve"> </w:t>
      </w:r>
      <w:r w:rsidRPr="005A5E76">
        <w:rPr>
          <w:rFonts w:ascii="Tahoma" w:hAnsi="Tahoma" w:cs="Tahoma"/>
          <w:bCs/>
          <w:color w:val="000000"/>
          <w:sz w:val="24"/>
          <w:szCs w:val="24"/>
        </w:rPr>
        <w:t>to ensure that all our communications between all members of the school community</w:t>
      </w:r>
      <w:r>
        <w:rPr>
          <w:rFonts w:ascii="Tahoma" w:hAnsi="Tahoma" w:cs="Tahoma"/>
          <w:bCs/>
          <w:color w:val="000000"/>
          <w:sz w:val="24"/>
          <w:szCs w:val="24"/>
        </w:rPr>
        <w:t xml:space="preserve"> </w:t>
      </w:r>
      <w:r w:rsidRPr="005A5E76">
        <w:rPr>
          <w:rFonts w:ascii="Tahoma" w:hAnsi="Tahoma" w:cs="Tahoma"/>
          <w:bCs/>
          <w:color w:val="000000"/>
          <w:sz w:val="24"/>
          <w:szCs w:val="24"/>
        </w:rPr>
        <w:t xml:space="preserve">reflect </w:t>
      </w:r>
      <w:proofErr w:type="spellStart"/>
      <w:r w:rsidRPr="005A5E76">
        <w:rPr>
          <w:rFonts w:ascii="Tahoma" w:hAnsi="Tahoma" w:cs="Tahoma"/>
          <w:bCs/>
          <w:i/>
          <w:iCs/>
          <w:color w:val="000000"/>
          <w:sz w:val="24"/>
          <w:szCs w:val="24"/>
        </w:rPr>
        <w:t>derech</w:t>
      </w:r>
      <w:proofErr w:type="spellEnd"/>
      <w:r w:rsidRPr="005A5E76">
        <w:rPr>
          <w:rFonts w:ascii="Tahoma" w:hAnsi="Tahoma" w:cs="Tahoma"/>
          <w:bCs/>
          <w:i/>
          <w:iCs/>
          <w:color w:val="000000"/>
          <w:sz w:val="24"/>
          <w:szCs w:val="24"/>
        </w:rPr>
        <w:t xml:space="preserve"> </w:t>
      </w:r>
      <w:proofErr w:type="spellStart"/>
      <w:r w:rsidRPr="005A5E76">
        <w:rPr>
          <w:rFonts w:ascii="Tahoma" w:hAnsi="Tahoma" w:cs="Tahoma"/>
          <w:bCs/>
          <w:i/>
          <w:iCs/>
          <w:color w:val="000000"/>
          <w:sz w:val="24"/>
          <w:szCs w:val="24"/>
        </w:rPr>
        <w:t>eretz</w:t>
      </w:r>
      <w:proofErr w:type="spellEnd"/>
      <w:r w:rsidR="002A5942">
        <w:rPr>
          <w:rFonts w:ascii="Tahoma" w:hAnsi="Tahoma" w:cs="Tahoma"/>
          <w:bCs/>
          <w:i/>
          <w:iCs/>
          <w:color w:val="000000"/>
          <w:sz w:val="24"/>
          <w:szCs w:val="24"/>
        </w:rPr>
        <w:t xml:space="preserve"> </w:t>
      </w:r>
      <w:r w:rsidR="002A5942">
        <w:rPr>
          <w:rFonts w:ascii="Tahoma" w:hAnsi="Tahoma" w:cs="Tahoma"/>
          <w:bCs/>
          <w:iCs/>
          <w:color w:val="000000"/>
          <w:sz w:val="24"/>
          <w:szCs w:val="24"/>
        </w:rPr>
        <w:t>(positive personal behaviour)</w:t>
      </w:r>
      <w:r w:rsidRPr="005A5E76">
        <w:rPr>
          <w:rFonts w:ascii="Tahoma" w:hAnsi="Tahoma" w:cs="Tahoma"/>
          <w:bCs/>
          <w:i/>
          <w:iCs/>
          <w:color w:val="000000"/>
          <w:sz w:val="24"/>
          <w:szCs w:val="24"/>
        </w:rPr>
        <w:t xml:space="preserve">, </w:t>
      </w:r>
      <w:r w:rsidRPr="005A5E76">
        <w:rPr>
          <w:rFonts w:ascii="Tahoma" w:hAnsi="Tahoma" w:cs="Tahoma"/>
          <w:bCs/>
          <w:color w:val="000000"/>
          <w:sz w:val="24"/>
          <w:szCs w:val="24"/>
        </w:rPr>
        <w:t>politeness and respect.</w:t>
      </w:r>
    </w:p>
    <w:p w14:paraId="02B7FE43" w14:textId="77777777" w:rsidR="002A5942" w:rsidRPr="005A5E76" w:rsidRDefault="002A5942" w:rsidP="00280238">
      <w:pPr>
        <w:autoSpaceDE w:val="0"/>
        <w:autoSpaceDN w:val="0"/>
        <w:adjustRightInd w:val="0"/>
        <w:spacing w:after="0" w:line="240" w:lineRule="auto"/>
        <w:rPr>
          <w:rFonts w:ascii="Tahoma" w:hAnsi="Tahoma" w:cs="Tahoma"/>
          <w:bCs/>
          <w:color w:val="000000"/>
          <w:sz w:val="24"/>
          <w:szCs w:val="24"/>
        </w:rPr>
      </w:pPr>
    </w:p>
    <w:p w14:paraId="67A20E74" w14:textId="77777777" w:rsidR="00280238" w:rsidRDefault="00280238" w:rsidP="00280238">
      <w:pPr>
        <w:autoSpaceDE w:val="0"/>
        <w:autoSpaceDN w:val="0"/>
        <w:adjustRightInd w:val="0"/>
        <w:spacing w:after="0" w:line="240" w:lineRule="auto"/>
        <w:rPr>
          <w:rFonts w:ascii="Tahoma" w:hAnsi="Tahoma" w:cs="Tahoma"/>
          <w:color w:val="000000"/>
          <w:sz w:val="24"/>
          <w:szCs w:val="24"/>
        </w:rPr>
      </w:pPr>
      <w:r w:rsidRPr="005A5E76">
        <w:rPr>
          <w:rFonts w:ascii="Tahoma" w:hAnsi="Tahoma" w:cs="Tahoma"/>
          <w:color w:val="000000"/>
          <w:sz w:val="24"/>
          <w:szCs w:val="24"/>
        </w:rPr>
        <w:t xml:space="preserve">The school expects every member of the </w:t>
      </w:r>
      <w:r>
        <w:rPr>
          <w:rFonts w:ascii="Tahoma" w:hAnsi="Tahoma" w:cs="Tahoma"/>
          <w:color w:val="000000"/>
          <w:sz w:val="24"/>
          <w:szCs w:val="24"/>
        </w:rPr>
        <w:t xml:space="preserve">school community to behave in a </w:t>
      </w:r>
      <w:r w:rsidRPr="005A5E76">
        <w:rPr>
          <w:rFonts w:ascii="Tahoma" w:hAnsi="Tahoma" w:cs="Tahoma"/>
          <w:color w:val="000000"/>
          <w:sz w:val="24"/>
          <w:szCs w:val="24"/>
        </w:rPr>
        <w:t>considerate way</w:t>
      </w:r>
      <w:r>
        <w:rPr>
          <w:rFonts w:ascii="Tahoma" w:hAnsi="Tahoma" w:cs="Tahoma"/>
          <w:color w:val="000000"/>
          <w:sz w:val="24"/>
          <w:szCs w:val="24"/>
        </w:rPr>
        <w:t xml:space="preserve"> </w:t>
      </w:r>
      <w:r w:rsidRPr="005A5E76">
        <w:rPr>
          <w:rFonts w:ascii="Tahoma" w:hAnsi="Tahoma" w:cs="Tahoma"/>
          <w:color w:val="000000"/>
          <w:sz w:val="24"/>
          <w:szCs w:val="24"/>
        </w:rPr>
        <w:t>towards others.</w:t>
      </w:r>
    </w:p>
    <w:p w14:paraId="4F11683C" w14:textId="77777777" w:rsidR="00B02DD7" w:rsidRDefault="00B02DD7" w:rsidP="00280238">
      <w:pPr>
        <w:autoSpaceDE w:val="0"/>
        <w:autoSpaceDN w:val="0"/>
        <w:adjustRightInd w:val="0"/>
        <w:spacing w:after="0" w:line="240" w:lineRule="auto"/>
        <w:rPr>
          <w:rFonts w:ascii="Tahoma" w:hAnsi="Tahoma" w:cs="Tahoma"/>
          <w:color w:val="000000"/>
          <w:sz w:val="24"/>
          <w:szCs w:val="24"/>
        </w:rPr>
      </w:pPr>
    </w:p>
    <w:p w14:paraId="69D8AC72" w14:textId="77777777" w:rsidR="00F833E9" w:rsidRDefault="00B02DD7" w:rsidP="00280238">
      <w:pPr>
        <w:autoSpaceDE w:val="0"/>
        <w:autoSpaceDN w:val="0"/>
        <w:adjustRightInd w:val="0"/>
        <w:spacing w:after="0" w:line="240" w:lineRule="auto"/>
        <w:rPr>
          <w:rFonts w:ascii="Tahoma" w:hAnsi="Tahoma" w:cs="Tahoma"/>
          <w:sz w:val="24"/>
          <w:szCs w:val="24"/>
        </w:rPr>
      </w:pPr>
      <w:r w:rsidRPr="00806CA1">
        <w:rPr>
          <w:rFonts w:ascii="Tahoma" w:hAnsi="Tahoma" w:cs="Tahoma"/>
          <w:sz w:val="24"/>
          <w:szCs w:val="24"/>
        </w:rPr>
        <w:t xml:space="preserve">In applying this policy, the School will </w:t>
      </w:r>
      <w:proofErr w:type="gramStart"/>
      <w:r w:rsidRPr="00806CA1">
        <w:rPr>
          <w:rFonts w:ascii="Tahoma" w:hAnsi="Tahoma" w:cs="Tahoma"/>
          <w:sz w:val="24"/>
          <w:szCs w:val="24"/>
        </w:rPr>
        <w:t>take into account</w:t>
      </w:r>
      <w:proofErr w:type="gramEnd"/>
      <w:r w:rsidRPr="00806CA1">
        <w:rPr>
          <w:rFonts w:ascii="Tahoma" w:hAnsi="Tahoma" w:cs="Tahoma"/>
          <w:sz w:val="24"/>
          <w:szCs w:val="24"/>
        </w:rPr>
        <w:t xml:space="preserve"> its duties under the Equality Act 2010. It will also </w:t>
      </w:r>
      <w:proofErr w:type="gramStart"/>
      <w:r w:rsidRPr="00806CA1">
        <w:rPr>
          <w:rFonts w:ascii="Tahoma" w:hAnsi="Tahoma" w:cs="Tahoma"/>
          <w:sz w:val="24"/>
          <w:szCs w:val="24"/>
        </w:rPr>
        <w:t>take into account</w:t>
      </w:r>
      <w:proofErr w:type="gramEnd"/>
      <w:r w:rsidRPr="00806CA1">
        <w:rPr>
          <w:rFonts w:ascii="Tahoma" w:hAnsi="Tahoma" w:cs="Tahoma"/>
          <w:sz w:val="24"/>
          <w:szCs w:val="24"/>
        </w:rPr>
        <w:t xml:space="preserve"> the needs of students with special educational needs. The School will also have regard to its </w:t>
      </w:r>
      <w:r w:rsidR="00E012C6">
        <w:rPr>
          <w:rFonts w:ascii="Tahoma" w:hAnsi="Tahoma" w:cs="Tahoma"/>
          <w:sz w:val="24"/>
          <w:szCs w:val="24"/>
        </w:rPr>
        <w:t>legal duties in respect of safeguarding and in respect of pupils with special educational needs (SEN) (see also the Schools policies for safeguarding and SEN).</w:t>
      </w:r>
    </w:p>
    <w:p w14:paraId="385C8BC6" w14:textId="77777777" w:rsidR="00F833E9" w:rsidRDefault="00F833E9" w:rsidP="00280238">
      <w:pPr>
        <w:autoSpaceDE w:val="0"/>
        <w:autoSpaceDN w:val="0"/>
        <w:adjustRightInd w:val="0"/>
        <w:spacing w:after="0" w:line="240" w:lineRule="auto"/>
        <w:rPr>
          <w:rFonts w:ascii="Tahoma" w:hAnsi="Tahoma" w:cs="Tahoma"/>
          <w:sz w:val="24"/>
          <w:szCs w:val="24"/>
        </w:rPr>
      </w:pPr>
    </w:p>
    <w:p w14:paraId="516AF628" w14:textId="77777777" w:rsidR="00E62375" w:rsidRDefault="00E62375" w:rsidP="00280238">
      <w:pPr>
        <w:autoSpaceDE w:val="0"/>
        <w:autoSpaceDN w:val="0"/>
        <w:adjustRightInd w:val="0"/>
        <w:spacing w:after="0" w:line="240" w:lineRule="auto"/>
        <w:rPr>
          <w:rFonts w:ascii="Tahoma" w:hAnsi="Tahoma" w:cs="Tahoma"/>
          <w:sz w:val="24"/>
          <w:szCs w:val="24"/>
        </w:rPr>
      </w:pPr>
    </w:p>
    <w:p w14:paraId="0F724476" w14:textId="09DF2FC6" w:rsidR="00E62375" w:rsidRDefault="00E62375" w:rsidP="00280238">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This government has provided guidance on </w:t>
      </w:r>
      <w:hyperlink r:id="rId12" w:history="1">
        <w:r w:rsidRPr="00E62375">
          <w:rPr>
            <w:rStyle w:val="Hyperlink"/>
            <w:rFonts w:ascii="Tahoma" w:hAnsi="Tahoma" w:cs="Tahoma"/>
            <w:sz w:val="24"/>
            <w:szCs w:val="24"/>
          </w:rPr>
          <w:t>Behaviour and Discipline in Schools</w:t>
        </w:r>
      </w:hyperlink>
      <w:r>
        <w:rPr>
          <w:rFonts w:ascii="Tahoma" w:hAnsi="Tahoma" w:cs="Tahoma"/>
          <w:sz w:val="24"/>
          <w:szCs w:val="24"/>
        </w:rPr>
        <w:t xml:space="preserve"> (February 2014) and the school has had regard to that guidance in preparing this policy. </w:t>
      </w:r>
      <w:r w:rsidR="005F7AE6">
        <w:rPr>
          <w:rFonts w:ascii="Tahoma" w:hAnsi="Tahoma" w:cs="Tahoma"/>
          <w:sz w:val="24"/>
          <w:szCs w:val="24"/>
        </w:rPr>
        <w:t xml:space="preserve"> Note also that the </w:t>
      </w:r>
      <w:r w:rsidR="005F7AE6" w:rsidRPr="005F7AE6">
        <w:rPr>
          <w:rFonts w:ascii="Tahoma" w:hAnsi="Tahoma" w:cs="Tahoma"/>
          <w:sz w:val="24"/>
          <w:szCs w:val="24"/>
        </w:rPr>
        <w:t>Education (Independent School Standards) (England) Regulations 2010</w:t>
      </w:r>
      <w:r w:rsidR="005F7AE6">
        <w:rPr>
          <w:rFonts w:ascii="Tahoma" w:hAnsi="Tahoma" w:cs="Tahoma"/>
          <w:sz w:val="24"/>
          <w:szCs w:val="24"/>
        </w:rPr>
        <w:t xml:space="preserve">, as part of improving spiritual, moral, </w:t>
      </w:r>
      <w:proofErr w:type="gramStart"/>
      <w:r w:rsidR="005F7AE6">
        <w:rPr>
          <w:rFonts w:ascii="Tahoma" w:hAnsi="Tahoma" w:cs="Tahoma"/>
          <w:sz w:val="24"/>
          <w:szCs w:val="24"/>
        </w:rPr>
        <w:t>social</w:t>
      </w:r>
      <w:proofErr w:type="gramEnd"/>
      <w:r w:rsidR="005F7AE6">
        <w:rPr>
          <w:rFonts w:ascii="Tahoma" w:hAnsi="Tahoma" w:cs="Tahoma"/>
          <w:sz w:val="24"/>
          <w:szCs w:val="24"/>
        </w:rPr>
        <w:t xml:space="preserve"> and cultural (SMSC) development requires that schools “</w:t>
      </w:r>
      <w:r w:rsidR="005F7AE6" w:rsidRPr="005F7AE6">
        <w:rPr>
          <w:rFonts w:ascii="Tahoma" w:hAnsi="Tahoma" w:cs="Tahoma"/>
          <w:sz w:val="24"/>
          <w:szCs w:val="24"/>
        </w:rPr>
        <w:t xml:space="preserve">encourage pupils to accept responsibility for their behaviour, show initiative and understand how they can contribute positively to </w:t>
      </w:r>
      <w:r w:rsidR="005F7AE6" w:rsidRPr="005F7AE6">
        <w:rPr>
          <w:rFonts w:ascii="Tahoma" w:hAnsi="Tahoma" w:cs="Tahoma"/>
          <w:sz w:val="24"/>
          <w:szCs w:val="24"/>
        </w:rPr>
        <w:lastRenderedPageBreak/>
        <w:t>the lives of those living and working in the locality in which the school is situated and to society more widely</w:t>
      </w:r>
      <w:r w:rsidR="005F7AE6">
        <w:rPr>
          <w:rFonts w:ascii="Tahoma" w:hAnsi="Tahoma" w:cs="Tahoma"/>
          <w:sz w:val="24"/>
          <w:szCs w:val="24"/>
        </w:rPr>
        <w:t>.”</w:t>
      </w:r>
    </w:p>
    <w:p w14:paraId="52386AE9" w14:textId="596A5E62" w:rsidR="001703B4" w:rsidRDefault="001703B4" w:rsidP="00280238">
      <w:pPr>
        <w:autoSpaceDE w:val="0"/>
        <w:autoSpaceDN w:val="0"/>
        <w:adjustRightInd w:val="0"/>
        <w:spacing w:after="0" w:line="240" w:lineRule="auto"/>
        <w:rPr>
          <w:rFonts w:ascii="Tahoma" w:hAnsi="Tahoma" w:cs="Tahoma"/>
          <w:sz w:val="24"/>
          <w:szCs w:val="24"/>
        </w:rPr>
      </w:pPr>
    </w:p>
    <w:p w14:paraId="6C91635A" w14:textId="77777777" w:rsidR="001703B4" w:rsidRPr="001703B4" w:rsidRDefault="001703B4" w:rsidP="001703B4">
      <w:pPr>
        <w:jc w:val="both"/>
        <w:rPr>
          <w:rFonts w:ascii="Arial" w:hAnsi="Arial" w:cs="Arial"/>
          <w:sz w:val="24"/>
          <w:szCs w:val="24"/>
        </w:rPr>
      </w:pPr>
      <w:r w:rsidRPr="001703B4">
        <w:rPr>
          <w:rFonts w:ascii="Arial" w:hAnsi="Arial" w:cs="Arial"/>
          <w:sz w:val="24"/>
          <w:szCs w:val="24"/>
        </w:rPr>
        <w:t>We are aware that during a school inspection the inspection team will make a judgement on behaviour and attitudes by evaluating whether:</w:t>
      </w:r>
    </w:p>
    <w:p w14:paraId="52601CB7" w14:textId="77777777" w:rsidR="001703B4" w:rsidRPr="001703B4" w:rsidRDefault="001703B4" w:rsidP="001703B4">
      <w:pPr>
        <w:pStyle w:val="ListParagraph"/>
        <w:numPr>
          <w:ilvl w:val="0"/>
          <w:numId w:val="41"/>
        </w:numPr>
        <w:spacing w:after="0" w:line="240" w:lineRule="auto"/>
        <w:ind w:left="284" w:hanging="284"/>
        <w:rPr>
          <w:rFonts w:ascii="Arial" w:hAnsi="Arial" w:cs="Arial"/>
          <w:sz w:val="24"/>
          <w:szCs w:val="24"/>
        </w:rPr>
      </w:pPr>
      <w:r w:rsidRPr="001703B4">
        <w:rPr>
          <w:rFonts w:ascii="Arial" w:hAnsi="Arial" w:cs="Arial"/>
          <w:sz w:val="24"/>
          <w:szCs w:val="24"/>
        </w:rPr>
        <w:t xml:space="preserve">we have high expectations of </w:t>
      </w:r>
      <w:proofErr w:type="gramStart"/>
      <w:r w:rsidRPr="001703B4">
        <w:rPr>
          <w:rFonts w:ascii="Arial" w:hAnsi="Arial" w:cs="Arial"/>
          <w:sz w:val="24"/>
          <w:szCs w:val="24"/>
        </w:rPr>
        <w:t>pupils</w:t>
      </w:r>
      <w:proofErr w:type="gramEnd"/>
      <w:r w:rsidRPr="001703B4">
        <w:rPr>
          <w:rFonts w:ascii="Arial" w:hAnsi="Arial" w:cs="Arial"/>
          <w:sz w:val="24"/>
          <w:szCs w:val="24"/>
        </w:rPr>
        <w:t xml:space="preserve"> behaviour and conduct and whether these expectations are applied consistently and fairly;</w:t>
      </w:r>
    </w:p>
    <w:p w14:paraId="623245F3" w14:textId="77777777" w:rsidR="003451BB" w:rsidRDefault="001703B4" w:rsidP="003451BB">
      <w:pPr>
        <w:pStyle w:val="ListParagraph"/>
        <w:numPr>
          <w:ilvl w:val="0"/>
          <w:numId w:val="41"/>
        </w:numPr>
        <w:spacing w:after="0" w:line="240" w:lineRule="auto"/>
        <w:ind w:left="284" w:hanging="284"/>
        <w:rPr>
          <w:rFonts w:ascii="Arial" w:hAnsi="Arial" w:cs="Arial"/>
          <w:sz w:val="24"/>
          <w:szCs w:val="24"/>
        </w:rPr>
      </w:pPr>
      <w:r w:rsidRPr="001703B4">
        <w:rPr>
          <w:rFonts w:ascii="Arial" w:hAnsi="Arial" w:cs="Arial"/>
          <w:sz w:val="24"/>
          <w:szCs w:val="24"/>
        </w:rPr>
        <w:t>pupils:</w:t>
      </w:r>
    </w:p>
    <w:p w14:paraId="5680C8F9" w14:textId="77777777" w:rsidR="003451BB" w:rsidRDefault="001703B4" w:rsidP="003451BB">
      <w:pPr>
        <w:pStyle w:val="ListParagraph"/>
        <w:numPr>
          <w:ilvl w:val="1"/>
          <w:numId w:val="41"/>
        </w:numPr>
        <w:spacing w:after="0" w:line="240" w:lineRule="auto"/>
        <w:rPr>
          <w:rFonts w:ascii="Arial" w:hAnsi="Arial" w:cs="Arial"/>
          <w:sz w:val="24"/>
          <w:szCs w:val="24"/>
        </w:rPr>
      </w:pPr>
      <w:r w:rsidRPr="003451BB">
        <w:rPr>
          <w:rFonts w:ascii="Arial" w:hAnsi="Arial" w:cs="Arial"/>
          <w:sz w:val="24"/>
          <w:szCs w:val="24"/>
        </w:rPr>
        <w:t xml:space="preserve">have a positive attitude to their </w:t>
      </w:r>
      <w:proofErr w:type="gramStart"/>
      <w:r w:rsidRPr="003451BB">
        <w:rPr>
          <w:rFonts w:ascii="Arial" w:hAnsi="Arial" w:cs="Arial"/>
          <w:sz w:val="24"/>
          <w:szCs w:val="24"/>
        </w:rPr>
        <w:t>education;</w:t>
      </w:r>
      <w:proofErr w:type="gramEnd"/>
    </w:p>
    <w:p w14:paraId="672FEECE" w14:textId="77777777" w:rsidR="003451BB" w:rsidRDefault="001703B4" w:rsidP="003451BB">
      <w:pPr>
        <w:pStyle w:val="ListParagraph"/>
        <w:numPr>
          <w:ilvl w:val="1"/>
          <w:numId w:val="41"/>
        </w:numPr>
        <w:spacing w:after="0" w:line="240" w:lineRule="auto"/>
        <w:rPr>
          <w:rFonts w:ascii="Arial" w:hAnsi="Arial" w:cs="Arial"/>
          <w:sz w:val="24"/>
          <w:szCs w:val="24"/>
        </w:rPr>
      </w:pPr>
      <w:r w:rsidRPr="003451BB">
        <w:rPr>
          <w:rFonts w:ascii="Arial" w:hAnsi="Arial" w:cs="Arial"/>
          <w:sz w:val="24"/>
          <w:szCs w:val="24"/>
        </w:rPr>
        <w:t xml:space="preserve">are committed to their </w:t>
      </w:r>
      <w:proofErr w:type="gramStart"/>
      <w:r w:rsidRPr="003451BB">
        <w:rPr>
          <w:rFonts w:ascii="Arial" w:hAnsi="Arial" w:cs="Arial"/>
          <w:sz w:val="24"/>
          <w:szCs w:val="24"/>
        </w:rPr>
        <w:t>learning;</w:t>
      </w:r>
      <w:proofErr w:type="gramEnd"/>
    </w:p>
    <w:p w14:paraId="79DABABC" w14:textId="77777777" w:rsidR="003451BB" w:rsidRDefault="001703B4" w:rsidP="003451BB">
      <w:pPr>
        <w:pStyle w:val="ListParagraph"/>
        <w:numPr>
          <w:ilvl w:val="1"/>
          <w:numId w:val="41"/>
        </w:numPr>
        <w:spacing w:after="0" w:line="240" w:lineRule="auto"/>
        <w:rPr>
          <w:rFonts w:ascii="Arial" w:hAnsi="Arial" w:cs="Arial"/>
          <w:sz w:val="24"/>
          <w:szCs w:val="24"/>
        </w:rPr>
      </w:pPr>
      <w:r w:rsidRPr="003451BB">
        <w:rPr>
          <w:rFonts w:ascii="Arial" w:hAnsi="Arial" w:cs="Arial"/>
          <w:sz w:val="24"/>
          <w:szCs w:val="24"/>
        </w:rPr>
        <w:t xml:space="preserve">know how to </w:t>
      </w:r>
      <w:proofErr w:type="gramStart"/>
      <w:r w:rsidRPr="003451BB">
        <w:rPr>
          <w:rFonts w:ascii="Arial" w:hAnsi="Arial" w:cs="Arial"/>
          <w:sz w:val="24"/>
          <w:szCs w:val="24"/>
        </w:rPr>
        <w:t>study;</w:t>
      </w:r>
      <w:proofErr w:type="gramEnd"/>
    </w:p>
    <w:p w14:paraId="50A5DC03" w14:textId="77777777" w:rsidR="003451BB" w:rsidRDefault="001703B4" w:rsidP="003451BB">
      <w:pPr>
        <w:pStyle w:val="ListParagraph"/>
        <w:numPr>
          <w:ilvl w:val="1"/>
          <w:numId w:val="41"/>
        </w:numPr>
        <w:spacing w:after="0" w:line="240" w:lineRule="auto"/>
        <w:rPr>
          <w:rFonts w:ascii="Arial" w:hAnsi="Arial" w:cs="Arial"/>
          <w:sz w:val="24"/>
          <w:szCs w:val="24"/>
        </w:rPr>
      </w:pPr>
      <w:r w:rsidRPr="003451BB">
        <w:rPr>
          <w:rFonts w:ascii="Arial" w:hAnsi="Arial" w:cs="Arial"/>
          <w:sz w:val="24"/>
          <w:szCs w:val="24"/>
        </w:rPr>
        <w:t xml:space="preserve">are resilient to </w:t>
      </w:r>
      <w:proofErr w:type="gramStart"/>
      <w:r w:rsidRPr="003451BB">
        <w:rPr>
          <w:rFonts w:ascii="Arial" w:hAnsi="Arial" w:cs="Arial"/>
          <w:sz w:val="24"/>
          <w:szCs w:val="24"/>
        </w:rPr>
        <w:t>setbacks;</w:t>
      </w:r>
      <w:proofErr w:type="gramEnd"/>
      <w:r w:rsidRPr="003451BB">
        <w:rPr>
          <w:rFonts w:ascii="Arial" w:hAnsi="Arial" w:cs="Arial"/>
          <w:sz w:val="24"/>
          <w:szCs w:val="24"/>
        </w:rPr>
        <w:t xml:space="preserve"> </w:t>
      </w:r>
    </w:p>
    <w:p w14:paraId="6D78FE30" w14:textId="77777777" w:rsidR="003451BB" w:rsidRDefault="001703B4" w:rsidP="003451BB">
      <w:pPr>
        <w:pStyle w:val="ListParagraph"/>
        <w:numPr>
          <w:ilvl w:val="1"/>
          <w:numId w:val="41"/>
        </w:numPr>
        <w:spacing w:after="0" w:line="240" w:lineRule="auto"/>
        <w:rPr>
          <w:rFonts w:ascii="Arial" w:hAnsi="Arial" w:cs="Arial"/>
          <w:sz w:val="24"/>
          <w:szCs w:val="24"/>
        </w:rPr>
      </w:pPr>
      <w:r w:rsidRPr="003451BB">
        <w:rPr>
          <w:rFonts w:ascii="Arial" w:hAnsi="Arial" w:cs="Arial"/>
          <w:sz w:val="24"/>
          <w:szCs w:val="24"/>
        </w:rPr>
        <w:t xml:space="preserve">take pride in their </w:t>
      </w:r>
      <w:proofErr w:type="gramStart"/>
      <w:r w:rsidRPr="003451BB">
        <w:rPr>
          <w:rFonts w:ascii="Arial" w:hAnsi="Arial" w:cs="Arial"/>
          <w:sz w:val="24"/>
          <w:szCs w:val="24"/>
        </w:rPr>
        <w:t>achievements;</w:t>
      </w:r>
      <w:proofErr w:type="gramEnd"/>
      <w:r w:rsidRPr="003451BB">
        <w:rPr>
          <w:rFonts w:ascii="Arial" w:hAnsi="Arial" w:cs="Arial"/>
          <w:sz w:val="24"/>
          <w:szCs w:val="24"/>
        </w:rPr>
        <w:t xml:space="preserve"> </w:t>
      </w:r>
    </w:p>
    <w:p w14:paraId="5B22B423" w14:textId="2E28C777" w:rsidR="001703B4" w:rsidRPr="003451BB" w:rsidRDefault="001703B4" w:rsidP="003451BB">
      <w:pPr>
        <w:pStyle w:val="ListParagraph"/>
        <w:numPr>
          <w:ilvl w:val="1"/>
          <w:numId w:val="41"/>
        </w:numPr>
        <w:spacing w:after="0" w:line="240" w:lineRule="auto"/>
        <w:rPr>
          <w:rFonts w:ascii="Arial" w:hAnsi="Arial" w:cs="Arial"/>
          <w:sz w:val="24"/>
          <w:szCs w:val="24"/>
        </w:rPr>
      </w:pPr>
      <w:r w:rsidRPr="003451BB">
        <w:rPr>
          <w:rFonts w:ascii="Arial" w:hAnsi="Arial" w:cs="Arial"/>
          <w:sz w:val="24"/>
          <w:szCs w:val="24"/>
        </w:rPr>
        <w:t xml:space="preserve">attendance and punctuality </w:t>
      </w:r>
      <w:proofErr w:type="gramStart"/>
      <w:r w:rsidRPr="003451BB">
        <w:rPr>
          <w:rFonts w:ascii="Arial" w:hAnsi="Arial" w:cs="Arial"/>
          <w:sz w:val="24"/>
          <w:szCs w:val="24"/>
        </w:rPr>
        <w:t>is</w:t>
      </w:r>
      <w:proofErr w:type="gramEnd"/>
      <w:r w:rsidRPr="003451BB">
        <w:rPr>
          <w:rFonts w:ascii="Arial" w:hAnsi="Arial" w:cs="Arial"/>
          <w:sz w:val="24"/>
          <w:szCs w:val="24"/>
        </w:rPr>
        <w:t xml:space="preserve"> good.</w:t>
      </w:r>
    </w:p>
    <w:p w14:paraId="71D8CE13" w14:textId="77777777" w:rsidR="001703B4" w:rsidRPr="001703B4" w:rsidRDefault="001703B4" w:rsidP="001703B4">
      <w:pPr>
        <w:pStyle w:val="ListParagraph"/>
        <w:spacing w:after="0" w:line="240" w:lineRule="auto"/>
        <w:ind w:left="284"/>
        <w:rPr>
          <w:rFonts w:ascii="Arial" w:hAnsi="Arial" w:cs="Arial"/>
          <w:sz w:val="24"/>
          <w:szCs w:val="24"/>
        </w:rPr>
      </w:pPr>
    </w:p>
    <w:p w14:paraId="1CA12025" w14:textId="08424835" w:rsidR="001703B4" w:rsidRPr="001703B4" w:rsidRDefault="001703B4" w:rsidP="001703B4">
      <w:pPr>
        <w:pStyle w:val="ListParagraph"/>
        <w:numPr>
          <w:ilvl w:val="0"/>
          <w:numId w:val="43"/>
        </w:numPr>
        <w:spacing w:after="0" w:line="240" w:lineRule="auto"/>
        <w:ind w:left="284" w:hanging="284"/>
        <w:rPr>
          <w:rFonts w:ascii="Arial" w:hAnsi="Arial" w:cs="Arial"/>
          <w:sz w:val="24"/>
          <w:szCs w:val="24"/>
        </w:rPr>
      </w:pPr>
      <w:r w:rsidRPr="001703B4">
        <w:rPr>
          <w:rFonts w:ascii="Arial" w:hAnsi="Arial" w:cs="Arial"/>
          <w:sz w:val="24"/>
          <w:szCs w:val="24"/>
        </w:rPr>
        <w:t xml:space="preserve">the relationships between pupils and school personnel reflects a positive and respectful </w:t>
      </w:r>
      <w:proofErr w:type="gramStart"/>
      <w:r w:rsidRPr="001703B4">
        <w:rPr>
          <w:rFonts w:ascii="Arial" w:hAnsi="Arial" w:cs="Arial"/>
          <w:sz w:val="24"/>
          <w:szCs w:val="24"/>
        </w:rPr>
        <w:t>culture;</w:t>
      </w:r>
      <w:proofErr w:type="gramEnd"/>
    </w:p>
    <w:p w14:paraId="6C5AE4FC" w14:textId="77777777" w:rsidR="001703B4" w:rsidRPr="001703B4" w:rsidRDefault="001703B4" w:rsidP="001703B4">
      <w:pPr>
        <w:pStyle w:val="ListParagraph"/>
        <w:numPr>
          <w:ilvl w:val="0"/>
          <w:numId w:val="43"/>
        </w:numPr>
        <w:spacing w:after="0" w:line="240" w:lineRule="auto"/>
        <w:ind w:left="284" w:hanging="284"/>
        <w:rPr>
          <w:rFonts w:ascii="Arial" w:hAnsi="Arial" w:cs="Arial"/>
          <w:sz w:val="24"/>
          <w:szCs w:val="24"/>
        </w:rPr>
      </w:pPr>
      <w:r w:rsidRPr="001703B4">
        <w:rPr>
          <w:rFonts w:ascii="Arial" w:hAnsi="Arial" w:cs="Arial"/>
          <w:sz w:val="24"/>
          <w:szCs w:val="24"/>
        </w:rPr>
        <w:t xml:space="preserve">school personnel and pupils have created a school environment where all forms of bullying are not </w:t>
      </w:r>
      <w:proofErr w:type="gramStart"/>
      <w:r w:rsidRPr="001703B4">
        <w:rPr>
          <w:rFonts w:ascii="Arial" w:hAnsi="Arial" w:cs="Arial"/>
          <w:sz w:val="24"/>
          <w:szCs w:val="24"/>
        </w:rPr>
        <w:t>tolerated;</w:t>
      </w:r>
      <w:proofErr w:type="gramEnd"/>
    </w:p>
    <w:p w14:paraId="760F8491" w14:textId="77777777" w:rsidR="001703B4" w:rsidRPr="001703B4" w:rsidRDefault="001703B4" w:rsidP="001703B4">
      <w:pPr>
        <w:pStyle w:val="ListParagraph"/>
        <w:numPr>
          <w:ilvl w:val="0"/>
          <w:numId w:val="43"/>
        </w:numPr>
        <w:spacing w:after="0" w:line="240" w:lineRule="auto"/>
        <w:ind w:left="284" w:hanging="284"/>
        <w:rPr>
          <w:rFonts w:ascii="Arial" w:hAnsi="Arial" w:cs="Arial"/>
          <w:sz w:val="24"/>
          <w:szCs w:val="24"/>
        </w:rPr>
      </w:pPr>
      <w:r w:rsidRPr="001703B4">
        <w:rPr>
          <w:rFonts w:ascii="Arial" w:hAnsi="Arial" w:cs="Arial"/>
          <w:sz w:val="24"/>
          <w:szCs w:val="24"/>
        </w:rPr>
        <w:t>school personnel deal with incidents of bullying quickly and effectively and they work hard to prevent bullying from spreading.</w:t>
      </w:r>
    </w:p>
    <w:p w14:paraId="60B3CB76" w14:textId="77777777" w:rsidR="001703B4" w:rsidRPr="00806CA1" w:rsidRDefault="001703B4" w:rsidP="00280238">
      <w:pPr>
        <w:autoSpaceDE w:val="0"/>
        <w:autoSpaceDN w:val="0"/>
        <w:adjustRightInd w:val="0"/>
        <w:spacing w:after="0" w:line="240" w:lineRule="auto"/>
        <w:rPr>
          <w:rFonts w:ascii="Tahoma" w:hAnsi="Tahoma" w:cs="Tahoma"/>
          <w:sz w:val="24"/>
          <w:szCs w:val="24"/>
        </w:rPr>
      </w:pPr>
    </w:p>
    <w:p w14:paraId="2DB913DF" w14:textId="77777777" w:rsidR="00280238" w:rsidRPr="00351576" w:rsidRDefault="00112A8B" w:rsidP="00A30904">
      <w:pPr>
        <w:keepNext/>
        <w:spacing w:before="100" w:beforeAutospacing="1" w:after="100" w:afterAutospacing="1" w:line="240" w:lineRule="auto"/>
        <w:rPr>
          <w:rFonts w:ascii="Tahoma" w:hAnsi="Tahoma" w:cs="Tahoma"/>
          <w:b/>
          <w:color w:val="000000"/>
          <w:sz w:val="24"/>
          <w:szCs w:val="24"/>
          <w:u w:val="single"/>
        </w:rPr>
      </w:pPr>
      <w:r>
        <w:rPr>
          <w:rFonts w:ascii="Tahoma" w:hAnsi="Tahoma" w:cs="Tahoma"/>
          <w:b/>
          <w:color w:val="000000"/>
          <w:sz w:val="24"/>
          <w:szCs w:val="24"/>
          <w:u w:val="single"/>
        </w:rPr>
        <w:t>Our Approach</w:t>
      </w:r>
    </w:p>
    <w:p w14:paraId="303C23E9" w14:textId="77777777" w:rsidR="008940BE" w:rsidRDefault="00280238" w:rsidP="00280238">
      <w:pPr>
        <w:spacing w:before="100" w:beforeAutospacing="1" w:after="100" w:afterAutospacing="1" w:line="240" w:lineRule="auto"/>
        <w:rPr>
          <w:rFonts w:ascii="Tahoma" w:eastAsia="Times New Roman" w:hAnsi="Tahoma" w:cs="Tahoma"/>
          <w:color w:val="000000"/>
          <w:sz w:val="24"/>
          <w:szCs w:val="24"/>
          <w:lang w:eastAsia="en-GB"/>
        </w:rPr>
      </w:pPr>
      <w:r w:rsidRPr="005A5E76">
        <w:rPr>
          <w:rFonts w:ascii="Tahoma" w:hAnsi="Tahoma" w:cs="Tahoma"/>
          <w:color w:val="000000"/>
          <w:sz w:val="24"/>
          <w:szCs w:val="24"/>
        </w:rPr>
        <w:t xml:space="preserve">Our school rewards good behaviour as </w:t>
      </w:r>
      <w:r w:rsidR="005E51FF">
        <w:rPr>
          <w:rFonts w:ascii="Tahoma" w:hAnsi="Tahoma" w:cs="Tahoma"/>
          <w:color w:val="000000"/>
          <w:sz w:val="24"/>
          <w:szCs w:val="24"/>
        </w:rPr>
        <w:t>we</w:t>
      </w:r>
      <w:r w:rsidRPr="005A5E76">
        <w:rPr>
          <w:rFonts w:ascii="Tahoma" w:hAnsi="Tahoma" w:cs="Tahoma"/>
          <w:color w:val="000000"/>
          <w:sz w:val="24"/>
          <w:szCs w:val="24"/>
        </w:rPr>
        <w:t xml:space="preserve"> believe that this will develop an ethos of kindness</w:t>
      </w:r>
      <w:r>
        <w:rPr>
          <w:rFonts w:ascii="Tahoma" w:hAnsi="Tahoma" w:cs="Tahoma"/>
          <w:color w:val="000000"/>
          <w:sz w:val="24"/>
          <w:szCs w:val="24"/>
        </w:rPr>
        <w:t xml:space="preserve"> </w:t>
      </w:r>
      <w:r w:rsidRPr="005A5E76">
        <w:rPr>
          <w:rFonts w:ascii="Tahoma" w:hAnsi="Tahoma" w:cs="Tahoma"/>
          <w:color w:val="000000"/>
          <w:sz w:val="24"/>
          <w:szCs w:val="24"/>
        </w:rPr>
        <w:t>and co-operation. This policy is desi</w:t>
      </w:r>
      <w:r>
        <w:rPr>
          <w:rFonts w:ascii="Tahoma" w:hAnsi="Tahoma" w:cs="Tahoma"/>
          <w:color w:val="000000"/>
          <w:sz w:val="24"/>
          <w:szCs w:val="24"/>
        </w:rPr>
        <w:t xml:space="preserve">gned to promote good behaviour </w:t>
      </w:r>
      <w:r w:rsidRPr="005A5E76">
        <w:rPr>
          <w:rFonts w:ascii="Tahoma" w:hAnsi="Tahoma" w:cs="Tahoma"/>
          <w:color w:val="000000"/>
          <w:sz w:val="24"/>
          <w:szCs w:val="24"/>
        </w:rPr>
        <w:t>rather than merely deter</w:t>
      </w:r>
      <w:r>
        <w:rPr>
          <w:rFonts w:ascii="Tahoma" w:hAnsi="Tahoma" w:cs="Tahoma"/>
          <w:color w:val="000000"/>
          <w:sz w:val="24"/>
          <w:szCs w:val="24"/>
        </w:rPr>
        <w:t xml:space="preserve"> </w:t>
      </w:r>
      <w:r w:rsidRPr="005A5E76">
        <w:rPr>
          <w:rFonts w:ascii="Tahoma" w:hAnsi="Tahoma" w:cs="Tahoma"/>
          <w:color w:val="000000"/>
          <w:sz w:val="24"/>
          <w:szCs w:val="24"/>
        </w:rPr>
        <w:t>anti-social behaviour.</w:t>
      </w:r>
      <w:r w:rsidRPr="00B211F7">
        <w:rPr>
          <w:rFonts w:ascii="Tahoma" w:eastAsia="Times New Roman" w:hAnsi="Tahoma" w:cs="Tahoma"/>
          <w:color w:val="000000"/>
          <w:sz w:val="24"/>
          <w:szCs w:val="24"/>
          <w:lang w:eastAsia="en-GB"/>
        </w:rPr>
        <w:t xml:space="preserve"> </w:t>
      </w:r>
      <w:r w:rsidR="008940BE">
        <w:rPr>
          <w:rFonts w:ascii="Tahoma" w:eastAsia="Times New Roman" w:hAnsi="Tahoma" w:cs="Tahoma"/>
          <w:color w:val="000000"/>
          <w:sz w:val="24"/>
          <w:szCs w:val="24"/>
          <w:lang w:eastAsia="en-GB"/>
        </w:rPr>
        <w:t>At the same time, where the behaviour of pupils falls below the standards we expect of members of our school</w:t>
      </w:r>
      <w:r w:rsidR="00E43B78">
        <w:rPr>
          <w:rFonts w:ascii="Tahoma" w:eastAsia="Times New Roman" w:hAnsi="Tahoma" w:cs="Tahoma"/>
          <w:color w:val="000000"/>
          <w:sz w:val="24"/>
          <w:szCs w:val="24"/>
          <w:lang w:eastAsia="en-GB"/>
        </w:rPr>
        <w:t>,</w:t>
      </w:r>
      <w:r w:rsidR="008940BE">
        <w:rPr>
          <w:rFonts w:ascii="Tahoma" w:eastAsia="Times New Roman" w:hAnsi="Tahoma" w:cs="Tahoma"/>
          <w:color w:val="000000"/>
          <w:sz w:val="24"/>
          <w:szCs w:val="24"/>
          <w:lang w:eastAsia="en-GB"/>
        </w:rPr>
        <w:t xml:space="preserve"> teachers are given the power to discipline pupils for misbehaviour.  </w:t>
      </w:r>
    </w:p>
    <w:p w14:paraId="0E3A6994" w14:textId="77777777" w:rsidR="008940BE" w:rsidRDefault="008940BE" w:rsidP="00E012C6">
      <w:pPr>
        <w:spacing w:before="100" w:beforeAutospacing="1" w:after="100" w:afterAutospacing="1" w:line="240" w:lineRule="auto"/>
        <w:ind w:left="72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w:t>
      </w:r>
      <w:r w:rsidRPr="00E012C6">
        <w:rPr>
          <w:rFonts w:ascii="Tahoma" w:eastAsia="Times New Roman" w:hAnsi="Tahoma" w:cs="Tahoma"/>
          <w:color w:val="000000"/>
          <w:sz w:val="24"/>
          <w:szCs w:val="24"/>
          <w:u w:val="single"/>
          <w:lang w:eastAsia="en-GB"/>
        </w:rPr>
        <w:t>Staff</w:t>
      </w:r>
    </w:p>
    <w:p w14:paraId="71F114A0" w14:textId="77777777" w:rsidR="00280238" w:rsidRDefault="00280238" w:rsidP="00280238">
      <w:pPr>
        <w:spacing w:before="100" w:beforeAutospacing="1" w:after="100" w:afterAutospacing="1" w:line="240" w:lineRule="auto"/>
        <w:rPr>
          <w:rFonts w:ascii="Tahoma" w:eastAsia="Times New Roman" w:hAnsi="Tahoma" w:cs="Tahoma"/>
          <w:color w:val="000000"/>
          <w:sz w:val="24"/>
          <w:szCs w:val="24"/>
          <w:lang w:eastAsia="en-GB"/>
        </w:rPr>
      </w:pPr>
      <w:r w:rsidRPr="004B3C8B">
        <w:rPr>
          <w:rFonts w:ascii="Tahoma" w:eastAsia="Times New Roman" w:hAnsi="Tahoma" w:cs="Tahoma"/>
          <w:color w:val="000000"/>
          <w:sz w:val="24"/>
          <w:szCs w:val="24"/>
          <w:lang w:eastAsia="en-GB"/>
        </w:rPr>
        <w:t xml:space="preserve">All the staff at our school have a central role in the children’s </w:t>
      </w:r>
      <w:r w:rsidR="002A5942">
        <w:rPr>
          <w:rFonts w:ascii="Tahoma" w:eastAsia="Times New Roman" w:hAnsi="Tahoma" w:cs="Tahoma"/>
          <w:color w:val="000000"/>
          <w:sz w:val="24"/>
          <w:szCs w:val="24"/>
          <w:lang w:eastAsia="en-GB"/>
        </w:rPr>
        <w:t xml:space="preserve">spiritual, moral, </w:t>
      </w:r>
      <w:proofErr w:type="gramStart"/>
      <w:r w:rsidRPr="004B3C8B">
        <w:rPr>
          <w:rFonts w:ascii="Tahoma" w:eastAsia="Times New Roman" w:hAnsi="Tahoma" w:cs="Tahoma"/>
          <w:color w:val="000000"/>
          <w:sz w:val="24"/>
          <w:szCs w:val="24"/>
          <w:lang w:eastAsia="en-GB"/>
        </w:rPr>
        <w:t>social</w:t>
      </w:r>
      <w:proofErr w:type="gramEnd"/>
      <w:r w:rsidRPr="004B3C8B">
        <w:rPr>
          <w:rFonts w:ascii="Tahoma" w:eastAsia="Times New Roman" w:hAnsi="Tahoma" w:cs="Tahoma"/>
          <w:color w:val="000000"/>
          <w:sz w:val="24"/>
          <w:szCs w:val="24"/>
          <w:lang w:eastAsia="en-GB"/>
        </w:rPr>
        <w:t xml:space="preserve"> and </w:t>
      </w:r>
      <w:r w:rsidR="002A5942">
        <w:rPr>
          <w:rFonts w:ascii="Tahoma" w:eastAsia="Times New Roman" w:hAnsi="Tahoma" w:cs="Tahoma"/>
          <w:color w:val="000000"/>
          <w:sz w:val="24"/>
          <w:szCs w:val="24"/>
          <w:lang w:eastAsia="en-GB"/>
        </w:rPr>
        <w:t>cultural (SMSC)</w:t>
      </w:r>
      <w:r w:rsidR="002A5942" w:rsidRPr="004B3C8B">
        <w:rPr>
          <w:rFonts w:ascii="Tahoma" w:eastAsia="Times New Roman" w:hAnsi="Tahoma" w:cs="Tahoma"/>
          <w:color w:val="000000"/>
          <w:sz w:val="24"/>
          <w:szCs w:val="24"/>
          <w:lang w:eastAsia="en-GB"/>
        </w:rPr>
        <w:t xml:space="preserve"> </w:t>
      </w:r>
      <w:r w:rsidRPr="004B3C8B">
        <w:rPr>
          <w:rFonts w:ascii="Tahoma" w:eastAsia="Times New Roman" w:hAnsi="Tahoma" w:cs="Tahoma"/>
          <w:color w:val="000000"/>
          <w:sz w:val="24"/>
          <w:szCs w:val="24"/>
          <w:lang w:eastAsia="en-GB"/>
        </w:rPr>
        <w:t>development just a</w:t>
      </w:r>
      <w:r>
        <w:rPr>
          <w:rFonts w:ascii="Tahoma" w:eastAsia="Times New Roman" w:hAnsi="Tahoma" w:cs="Tahoma"/>
          <w:color w:val="000000"/>
          <w:sz w:val="24"/>
          <w:szCs w:val="24"/>
          <w:lang w:eastAsia="en-GB"/>
        </w:rPr>
        <w:t xml:space="preserve">s they do </w:t>
      </w:r>
      <w:r w:rsidRPr="004B3C8B">
        <w:rPr>
          <w:rFonts w:ascii="Tahoma" w:eastAsia="Times New Roman" w:hAnsi="Tahoma" w:cs="Tahoma"/>
          <w:color w:val="000000"/>
          <w:sz w:val="24"/>
          <w:szCs w:val="24"/>
          <w:lang w:eastAsia="en-GB"/>
        </w:rPr>
        <w:t>in their academic development.  In the same way that we measure academic progress and development over</w:t>
      </w:r>
      <w:r>
        <w:rPr>
          <w:rFonts w:ascii="Tahoma" w:eastAsia="Times New Roman" w:hAnsi="Tahoma" w:cs="Tahoma"/>
          <w:color w:val="000000"/>
          <w:sz w:val="24"/>
          <w:szCs w:val="24"/>
          <w:lang w:eastAsia="en-GB"/>
        </w:rPr>
        <w:t xml:space="preserve"> time towards academic goals,</w:t>
      </w:r>
      <w:r w:rsidRPr="004B3C8B">
        <w:rPr>
          <w:rFonts w:ascii="Tahoma" w:eastAsia="Times New Roman" w:hAnsi="Tahoma" w:cs="Tahoma"/>
          <w:color w:val="000000"/>
          <w:sz w:val="24"/>
          <w:szCs w:val="24"/>
          <w:lang w:eastAsia="en-GB"/>
        </w:rPr>
        <w:t xml:space="preserve"> we measure standards of behaviour in terms of meeting behavioural goals. Our children bring to school a wide variety of behaviour patterns based on differences in home values, </w:t>
      </w:r>
      <w:proofErr w:type="gramStart"/>
      <w:r w:rsidRPr="004B3C8B">
        <w:rPr>
          <w:rFonts w:ascii="Tahoma" w:eastAsia="Times New Roman" w:hAnsi="Tahoma" w:cs="Tahoma"/>
          <w:color w:val="000000"/>
          <w:sz w:val="24"/>
          <w:szCs w:val="24"/>
          <w:lang w:eastAsia="en-GB"/>
        </w:rPr>
        <w:t>attitudes</w:t>
      </w:r>
      <w:proofErr w:type="gramEnd"/>
      <w:r w:rsidRPr="004B3C8B">
        <w:rPr>
          <w:rFonts w:ascii="Tahoma" w:eastAsia="Times New Roman" w:hAnsi="Tahoma" w:cs="Tahoma"/>
          <w:color w:val="000000"/>
          <w:sz w:val="24"/>
          <w:szCs w:val="24"/>
          <w:lang w:eastAsia="en-GB"/>
        </w:rPr>
        <w:t xml:space="preserve"> and parenting skills. At Noam we work towards </w:t>
      </w:r>
      <w:r>
        <w:rPr>
          <w:rFonts w:ascii="Tahoma" w:eastAsia="Times New Roman" w:hAnsi="Tahoma" w:cs="Tahoma"/>
          <w:color w:val="000000"/>
          <w:sz w:val="24"/>
          <w:szCs w:val="24"/>
          <w:lang w:eastAsia="en-GB"/>
        </w:rPr>
        <w:t xml:space="preserve">unifying </w:t>
      </w:r>
      <w:r w:rsidRPr="004B3C8B">
        <w:rPr>
          <w:rFonts w:ascii="Tahoma" w:eastAsia="Times New Roman" w:hAnsi="Tahoma" w:cs="Tahoma"/>
          <w:color w:val="000000"/>
          <w:sz w:val="24"/>
          <w:szCs w:val="24"/>
          <w:lang w:eastAsia="en-GB"/>
        </w:rPr>
        <w:t xml:space="preserve">standards of behaviour based on the </w:t>
      </w:r>
      <w:r w:rsidRPr="004B3C8B">
        <w:rPr>
          <w:rFonts w:ascii="Tahoma" w:eastAsia="Times New Roman" w:hAnsi="Tahoma" w:cs="Tahoma"/>
          <w:i/>
          <w:color w:val="000000"/>
          <w:sz w:val="24"/>
          <w:szCs w:val="24"/>
          <w:lang w:eastAsia="en-GB"/>
        </w:rPr>
        <w:t>Torah</w:t>
      </w:r>
      <w:r w:rsidRPr="004B3C8B">
        <w:rPr>
          <w:rFonts w:ascii="Tahoma" w:eastAsia="Times New Roman" w:hAnsi="Tahoma" w:cs="Tahoma"/>
          <w:color w:val="000000"/>
          <w:sz w:val="24"/>
          <w:szCs w:val="24"/>
          <w:lang w:eastAsia="en-GB"/>
        </w:rPr>
        <w:t xml:space="preserve"> codes of honesty, respect, </w:t>
      </w:r>
      <w:proofErr w:type="gramStart"/>
      <w:r w:rsidRPr="004B3C8B">
        <w:rPr>
          <w:rFonts w:ascii="Tahoma" w:eastAsia="Times New Roman" w:hAnsi="Tahoma" w:cs="Tahoma"/>
          <w:color w:val="000000"/>
          <w:sz w:val="24"/>
          <w:szCs w:val="24"/>
          <w:lang w:eastAsia="en-GB"/>
        </w:rPr>
        <w:t>consideration</w:t>
      </w:r>
      <w:proofErr w:type="gramEnd"/>
      <w:r w:rsidRPr="004B3C8B">
        <w:rPr>
          <w:rFonts w:ascii="Tahoma" w:eastAsia="Times New Roman" w:hAnsi="Tahoma" w:cs="Tahoma"/>
          <w:color w:val="000000"/>
          <w:sz w:val="24"/>
          <w:szCs w:val="24"/>
          <w:lang w:eastAsia="en-GB"/>
        </w:rPr>
        <w:t xml:space="preserve"> and responsibility. </w:t>
      </w:r>
      <w:r>
        <w:rPr>
          <w:rFonts w:ascii="Tahoma" w:eastAsia="Times New Roman" w:hAnsi="Tahoma" w:cs="Tahoma"/>
          <w:color w:val="000000"/>
          <w:sz w:val="24"/>
          <w:szCs w:val="24"/>
          <w:lang w:eastAsia="en-GB"/>
        </w:rPr>
        <w:t>We recognise that consistency in approach is key to success.</w:t>
      </w:r>
    </w:p>
    <w:p w14:paraId="48B1315D" w14:textId="77777777" w:rsidR="008940BE" w:rsidRDefault="00280238" w:rsidP="00806CA1">
      <w:pPr>
        <w:spacing w:before="100" w:beforeAutospacing="1" w:after="100" w:afterAutospacing="1" w:line="240" w:lineRule="auto"/>
        <w:rPr>
          <w:rFonts w:ascii="Tahoma" w:eastAsia="Times New Roman" w:hAnsi="Tahoma" w:cs="Tahoma"/>
          <w:color w:val="000000"/>
          <w:sz w:val="24"/>
          <w:szCs w:val="24"/>
          <w:lang w:eastAsia="en-GB"/>
        </w:rPr>
      </w:pPr>
      <w:r w:rsidRPr="004B3C8B">
        <w:rPr>
          <w:rFonts w:ascii="Tahoma" w:eastAsia="Times New Roman" w:hAnsi="Tahoma" w:cs="Tahoma"/>
          <w:color w:val="000000"/>
          <w:sz w:val="24"/>
          <w:szCs w:val="24"/>
          <w:lang w:eastAsia="en-GB"/>
        </w:rPr>
        <w:t xml:space="preserve">All members of staff (teaching and non-teaching) </w:t>
      </w:r>
      <w:r w:rsidR="001A075D" w:rsidRPr="00806CA1">
        <w:rPr>
          <w:rFonts w:ascii="Tahoma" w:eastAsia="Times New Roman" w:hAnsi="Tahoma" w:cs="Tahoma"/>
          <w:sz w:val="24"/>
          <w:szCs w:val="24"/>
          <w:lang w:eastAsia="en-GB"/>
        </w:rPr>
        <w:t xml:space="preserve">are expected to </w:t>
      </w:r>
      <w:r>
        <w:rPr>
          <w:rFonts w:ascii="Tahoma" w:eastAsia="Times New Roman" w:hAnsi="Tahoma" w:cs="Tahoma"/>
          <w:color w:val="000000"/>
          <w:sz w:val="24"/>
          <w:szCs w:val="24"/>
          <w:lang w:eastAsia="en-GB"/>
        </w:rPr>
        <w:t>have a thorough knowledge of our expectations and the reward/ sanction systems and aim to apply them</w:t>
      </w:r>
      <w:r w:rsidRPr="004B3C8B">
        <w:rPr>
          <w:rFonts w:ascii="Tahoma" w:eastAsia="Times New Roman" w:hAnsi="Tahoma" w:cs="Tahoma"/>
          <w:color w:val="000000"/>
          <w:sz w:val="24"/>
          <w:szCs w:val="24"/>
          <w:lang w:eastAsia="en-GB"/>
        </w:rPr>
        <w:t xml:space="preserve"> fairly and consistently.</w:t>
      </w:r>
      <w:r w:rsidR="008940BE">
        <w:rPr>
          <w:rFonts w:ascii="Tahoma" w:eastAsia="Times New Roman" w:hAnsi="Tahoma" w:cs="Tahoma"/>
          <w:color w:val="000000"/>
          <w:sz w:val="24"/>
          <w:szCs w:val="24"/>
          <w:lang w:eastAsia="en-GB"/>
        </w:rPr>
        <w:t xml:space="preserve">  </w:t>
      </w:r>
      <w:r w:rsidR="008940BE" w:rsidRPr="004B3C8B">
        <w:rPr>
          <w:rFonts w:ascii="Tahoma" w:eastAsia="Times New Roman" w:hAnsi="Tahoma" w:cs="Tahoma"/>
          <w:color w:val="000000"/>
          <w:sz w:val="24"/>
          <w:szCs w:val="24"/>
          <w:lang w:eastAsia="en-GB"/>
        </w:rPr>
        <w:t xml:space="preserve">Members of staff are also </w:t>
      </w:r>
      <w:r w:rsidR="008940BE" w:rsidRPr="00806CA1">
        <w:rPr>
          <w:rFonts w:ascii="Tahoma" w:eastAsia="Times New Roman" w:hAnsi="Tahoma" w:cs="Tahoma"/>
          <w:sz w:val="24"/>
          <w:szCs w:val="24"/>
          <w:lang w:eastAsia="en-GB"/>
        </w:rPr>
        <w:t xml:space="preserve">expected to operate professionally </w:t>
      </w:r>
      <w:r w:rsidR="008940BE" w:rsidRPr="004B3C8B">
        <w:rPr>
          <w:rFonts w:ascii="Tahoma" w:eastAsia="Times New Roman" w:hAnsi="Tahoma" w:cs="Tahoma"/>
          <w:color w:val="000000"/>
          <w:sz w:val="24"/>
          <w:szCs w:val="24"/>
          <w:lang w:eastAsia="en-GB"/>
        </w:rPr>
        <w:t>when establishing a pupil’s reason for misbehaviour</w:t>
      </w:r>
      <w:r w:rsidR="008940BE" w:rsidRPr="00806CA1">
        <w:rPr>
          <w:rFonts w:ascii="Tahoma" w:eastAsia="Times New Roman" w:hAnsi="Tahoma" w:cs="Tahoma"/>
          <w:sz w:val="24"/>
          <w:szCs w:val="24"/>
          <w:lang w:eastAsia="en-GB"/>
        </w:rPr>
        <w:t xml:space="preserve">, and </w:t>
      </w:r>
      <w:r w:rsidR="008940BE">
        <w:rPr>
          <w:rFonts w:ascii="Tahoma" w:eastAsia="Times New Roman" w:hAnsi="Tahoma" w:cs="Tahoma"/>
          <w:color w:val="000000"/>
          <w:sz w:val="24"/>
          <w:szCs w:val="24"/>
          <w:lang w:eastAsia="en-GB"/>
        </w:rPr>
        <w:t xml:space="preserve">it is necessary to consider the possible causes of the behaviour </w:t>
      </w:r>
      <w:proofErr w:type="gramStart"/>
      <w:r w:rsidR="008940BE">
        <w:rPr>
          <w:rFonts w:ascii="Tahoma" w:eastAsia="Times New Roman" w:hAnsi="Tahoma" w:cs="Tahoma"/>
          <w:color w:val="000000"/>
          <w:sz w:val="24"/>
          <w:szCs w:val="24"/>
          <w:lang w:eastAsia="en-GB"/>
        </w:rPr>
        <w:t>in order to</w:t>
      </w:r>
      <w:proofErr w:type="gramEnd"/>
      <w:r w:rsidR="008940BE" w:rsidRPr="004B3C8B">
        <w:rPr>
          <w:rFonts w:ascii="Tahoma" w:eastAsia="Times New Roman" w:hAnsi="Tahoma" w:cs="Tahoma"/>
          <w:color w:val="000000"/>
          <w:sz w:val="24"/>
          <w:szCs w:val="24"/>
          <w:lang w:eastAsia="en-GB"/>
        </w:rPr>
        <w:t xml:space="preserve"> treat the </w:t>
      </w:r>
      <w:r w:rsidR="008940BE" w:rsidRPr="004B3C8B">
        <w:rPr>
          <w:rFonts w:ascii="Tahoma" w:eastAsia="Times New Roman" w:hAnsi="Tahoma" w:cs="Tahoma"/>
          <w:color w:val="000000"/>
          <w:sz w:val="24"/>
          <w:szCs w:val="24"/>
          <w:lang w:eastAsia="en-GB"/>
        </w:rPr>
        <w:lastRenderedPageBreak/>
        <w:t>cause and not the</w:t>
      </w:r>
      <w:r w:rsidR="008940BE">
        <w:rPr>
          <w:rFonts w:ascii="Tahoma" w:eastAsia="Times New Roman" w:hAnsi="Tahoma" w:cs="Tahoma"/>
          <w:color w:val="000000"/>
          <w:sz w:val="24"/>
          <w:szCs w:val="24"/>
          <w:lang w:eastAsia="en-GB"/>
        </w:rPr>
        <w:t xml:space="preserve"> </w:t>
      </w:r>
      <w:r w:rsidR="008940BE" w:rsidRPr="004B3C8B">
        <w:rPr>
          <w:rFonts w:ascii="Tahoma" w:eastAsia="Times New Roman" w:hAnsi="Tahoma" w:cs="Tahoma"/>
          <w:color w:val="000000"/>
          <w:sz w:val="24"/>
          <w:szCs w:val="24"/>
          <w:lang w:eastAsia="en-GB"/>
        </w:rPr>
        <w:t>symptom</w:t>
      </w:r>
      <w:r w:rsidR="008940BE">
        <w:rPr>
          <w:rFonts w:ascii="Tahoma" w:eastAsia="Times New Roman" w:hAnsi="Tahoma" w:cs="Tahoma"/>
          <w:color w:val="000000"/>
          <w:sz w:val="24"/>
          <w:szCs w:val="24"/>
          <w:lang w:eastAsia="en-GB"/>
        </w:rPr>
        <w:t>.</w:t>
      </w:r>
      <w:r w:rsidR="008940BE" w:rsidRPr="004B3C8B">
        <w:rPr>
          <w:rFonts w:ascii="Tahoma" w:eastAsia="Times New Roman" w:hAnsi="Tahoma" w:cs="Tahoma"/>
          <w:color w:val="000000"/>
          <w:sz w:val="24"/>
          <w:szCs w:val="24"/>
          <w:lang w:eastAsia="en-GB"/>
        </w:rPr>
        <w:t xml:space="preserve"> </w:t>
      </w:r>
      <w:r w:rsidR="00667481" w:rsidRPr="004B3C8B">
        <w:rPr>
          <w:rFonts w:ascii="Tahoma" w:eastAsia="Times New Roman" w:hAnsi="Tahoma" w:cs="Tahoma"/>
          <w:color w:val="000000"/>
          <w:sz w:val="24"/>
          <w:szCs w:val="24"/>
          <w:lang w:eastAsia="en-GB"/>
        </w:rPr>
        <w:t>Therefore,</w:t>
      </w:r>
      <w:r w:rsidR="008940BE" w:rsidRPr="004B3C8B">
        <w:rPr>
          <w:rFonts w:ascii="Tahoma" w:eastAsia="Times New Roman" w:hAnsi="Tahoma" w:cs="Tahoma"/>
          <w:color w:val="000000"/>
          <w:sz w:val="24"/>
          <w:szCs w:val="24"/>
          <w:lang w:eastAsia="en-GB"/>
        </w:rPr>
        <w:t xml:space="preserve"> staff </w:t>
      </w:r>
      <w:r w:rsidR="008940BE" w:rsidRPr="00806CA1">
        <w:rPr>
          <w:rFonts w:ascii="Tahoma" w:eastAsia="Times New Roman" w:hAnsi="Tahoma" w:cs="Tahoma"/>
          <w:sz w:val="24"/>
          <w:szCs w:val="24"/>
          <w:lang w:eastAsia="en-GB"/>
        </w:rPr>
        <w:t>will</w:t>
      </w:r>
      <w:r w:rsidR="008940BE" w:rsidRPr="00EC064C">
        <w:rPr>
          <w:rFonts w:ascii="Tahoma" w:eastAsia="Times New Roman" w:hAnsi="Tahoma" w:cs="Tahoma"/>
          <w:color w:val="FF0000"/>
          <w:sz w:val="24"/>
          <w:szCs w:val="24"/>
          <w:lang w:eastAsia="en-GB"/>
        </w:rPr>
        <w:t xml:space="preserve"> </w:t>
      </w:r>
      <w:r w:rsidR="008940BE" w:rsidRPr="004B3C8B">
        <w:rPr>
          <w:rFonts w:ascii="Tahoma" w:eastAsia="Times New Roman" w:hAnsi="Tahoma" w:cs="Tahoma"/>
          <w:color w:val="000000"/>
          <w:sz w:val="24"/>
          <w:szCs w:val="24"/>
          <w:lang w:eastAsia="en-GB"/>
        </w:rPr>
        <w:t>treat incidents individually whilst maintaining the inherent structure of the rewards and sanctions systems</w:t>
      </w:r>
      <w:r w:rsidR="008940BE">
        <w:rPr>
          <w:rFonts w:ascii="Tahoma" w:eastAsia="Times New Roman" w:hAnsi="Tahoma" w:cs="Tahoma"/>
          <w:color w:val="000000"/>
          <w:sz w:val="24"/>
          <w:szCs w:val="24"/>
          <w:lang w:eastAsia="en-GB"/>
        </w:rPr>
        <w:t xml:space="preserve">.  </w:t>
      </w:r>
    </w:p>
    <w:p w14:paraId="50BFA4B6" w14:textId="77777777" w:rsidR="00280238" w:rsidRDefault="008940BE" w:rsidP="00806CA1">
      <w:pPr>
        <w:spacing w:before="100" w:beforeAutospacing="1" w:after="100" w:afterAutospacing="1"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To ensure staff can carry out their role, they will be supported by the school in managing the behaviour of pupils. </w:t>
      </w:r>
      <w:r w:rsidR="00280238" w:rsidRPr="004B3C8B">
        <w:rPr>
          <w:rFonts w:ascii="Tahoma" w:eastAsia="Times New Roman" w:hAnsi="Tahoma" w:cs="Tahoma"/>
          <w:color w:val="000000"/>
          <w:sz w:val="24"/>
          <w:szCs w:val="24"/>
          <w:lang w:eastAsia="en-GB"/>
        </w:rPr>
        <w:t xml:space="preserve"> </w:t>
      </w:r>
    </w:p>
    <w:p w14:paraId="631EB17B" w14:textId="77777777" w:rsidR="008940BE" w:rsidRDefault="008940BE" w:rsidP="00280238">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ab/>
        <w:t xml:space="preserve">- </w:t>
      </w:r>
      <w:r w:rsidRPr="00544E27">
        <w:rPr>
          <w:rFonts w:ascii="Tahoma" w:eastAsia="Times New Roman" w:hAnsi="Tahoma" w:cs="Tahoma"/>
          <w:color w:val="000000"/>
          <w:sz w:val="24"/>
          <w:szCs w:val="24"/>
          <w:u w:val="single"/>
          <w:lang w:eastAsia="en-GB"/>
        </w:rPr>
        <w:t>Parents</w:t>
      </w:r>
    </w:p>
    <w:p w14:paraId="2B8BB3F2" w14:textId="77777777" w:rsidR="008940BE" w:rsidRDefault="008940BE" w:rsidP="00280238">
      <w:pPr>
        <w:autoSpaceDE w:val="0"/>
        <w:autoSpaceDN w:val="0"/>
        <w:adjustRightInd w:val="0"/>
        <w:spacing w:after="0" w:line="240" w:lineRule="auto"/>
        <w:rPr>
          <w:rFonts w:ascii="Tahoma" w:eastAsia="Times New Roman" w:hAnsi="Tahoma" w:cs="Tahoma"/>
          <w:color w:val="000000"/>
          <w:sz w:val="24"/>
          <w:szCs w:val="24"/>
          <w:lang w:eastAsia="en-GB"/>
        </w:rPr>
      </w:pPr>
    </w:p>
    <w:p w14:paraId="298312D9" w14:textId="77777777" w:rsidR="00EC064C" w:rsidRDefault="00280238" w:rsidP="00280238">
      <w:pPr>
        <w:autoSpaceDE w:val="0"/>
        <w:autoSpaceDN w:val="0"/>
        <w:adjustRightInd w:val="0"/>
        <w:spacing w:after="0" w:line="240" w:lineRule="auto"/>
        <w:rPr>
          <w:rFonts w:ascii="Tahoma" w:hAnsi="Tahoma" w:cs="Tahoma"/>
          <w:color w:val="000000"/>
          <w:sz w:val="24"/>
          <w:szCs w:val="24"/>
        </w:rPr>
      </w:pPr>
      <w:r w:rsidRPr="00452261">
        <w:rPr>
          <w:rFonts w:ascii="Tahoma" w:eastAsia="Times New Roman" w:hAnsi="Tahoma" w:cs="Tahoma"/>
          <w:color w:val="000000"/>
          <w:sz w:val="24"/>
          <w:szCs w:val="24"/>
          <w:lang w:eastAsia="en-GB"/>
        </w:rPr>
        <w:t xml:space="preserve">Parents </w:t>
      </w:r>
      <w:r w:rsidR="00EC064C" w:rsidRPr="00806CA1">
        <w:rPr>
          <w:rFonts w:ascii="Tahoma" w:eastAsia="Times New Roman" w:hAnsi="Tahoma" w:cs="Tahoma"/>
          <w:sz w:val="24"/>
          <w:szCs w:val="24"/>
          <w:lang w:eastAsia="en-GB"/>
        </w:rPr>
        <w:t xml:space="preserve">are also expected to </w:t>
      </w:r>
      <w:r w:rsidRPr="00452261">
        <w:rPr>
          <w:rFonts w:ascii="Tahoma" w:eastAsia="Times New Roman" w:hAnsi="Tahoma" w:cs="Tahoma"/>
          <w:color w:val="000000"/>
          <w:sz w:val="24"/>
          <w:szCs w:val="24"/>
          <w:lang w:eastAsia="en-GB"/>
        </w:rPr>
        <w:t xml:space="preserve">play a vital role in supporting and helping us to implement good behaviour patterns in their children and to this end we work in </w:t>
      </w:r>
      <w:r w:rsidRPr="00452261">
        <w:rPr>
          <w:rFonts w:ascii="Tahoma" w:hAnsi="Tahoma" w:cs="Tahoma"/>
          <w:color w:val="000000"/>
          <w:sz w:val="24"/>
          <w:szCs w:val="24"/>
        </w:rPr>
        <w:t xml:space="preserve">partnership </w:t>
      </w:r>
      <w:r>
        <w:rPr>
          <w:rFonts w:ascii="Tahoma" w:hAnsi="Tahoma" w:cs="Tahoma"/>
          <w:color w:val="000000"/>
          <w:sz w:val="24"/>
          <w:szCs w:val="24"/>
        </w:rPr>
        <w:t>with them</w:t>
      </w:r>
      <w:r w:rsidR="008940BE">
        <w:rPr>
          <w:rFonts w:ascii="Tahoma" w:hAnsi="Tahoma" w:cs="Tahoma"/>
          <w:color w:val="000000"/>
          <w:sz w:val="24"/>
          <w:szCs w:val="24"/>
        </w:rPr>
        <w:t>:</w:t>
      </w:r>
    </w:p>
    <w:p w14:paraId="2476D0B2" w14:textId="77777777" w:rsidR="00EC064C" w:rsidRDefault="00EC064C" w:rsidP="00280238">
      <w:pPr>
        <w:autoSpaceDE w:val="0"/>
        <w:autoSpaceDN w:val="0"/>
        <w:adjustRightInd w:val="0"/>
        <w:spacing w:after="0" w:line="240" w:lineRule="auto"/>
        <w:rPr>
          <w:rFonts w:ascii="Tahoma" w:hAnsi="Tahoma" w:cs="Tahoma"/>
          <w:color w:val="000000"/>
          <w:sz w:val="24"/>
          <w:szCs w:val="24"/>
        </w:rPr>
      </w:pPr>
    </w:p>
    <w:p w14:paraId="7D310989" w14:textId="77777777" w:rsidR="00EC064C" w:rsidRPr="00544E27" w:rsidRDefault="003038E6" w:rsidP="00C65026">
      <w:pPr>
        <w:pStyle w:val="ListParagraph"/>
        <w:numPr>
          <w:ilvl w:val="0"/>
          <w:numId w:val="30"/>
        </w:numPr>
        <w:autoSpaceDE w:val="0"/>
        <w:autoSpaceDN w:val="0"/>
        <w:adjustRightInd w:val="0"/>
        <w:spacing w:after="0" w:line="240" w:lineRule="auto"/>
        <w:rPr>
          <w:rFonts w:ascii="Tahoma" w:hAnsi="Tahoma" w:cs="Tahoma"/>
          <w:color w:val="000000"/>
          <w:sz w:val="24"/>
          <w:szCs w:val="24"/>
        </w:rPr>
      </w:pPr>
      <w:r w:rsidRPr="00544E27">
        <w:rPr>
          <w:rFonts w:ascii="Tahoma" w:hAnsi="Tahoma" w:cs="Tahoma"/>
          <w:sz w:val="24"/>
          <w:szCs w:val="24"/>
        </w:rPr>
        <w:t>Staff</w:t>
      </w:r>
      <w:r w:rsidR="00EC064C" w:rsidRPr="00544E27">
        <w:rPr>
          <w:rFonts w:ascii="Tahoma" w:hAnsi="Tahoma" w:cs="Tahoma"/>
          <w:sz w:val="24"/>
          <w:szCs w:val="24"/>
        </w:rPr>
        <w:t xml:space="preserve"> are expected to give regular feedback to parents regarding student behaviour, </w:t>
      </w:r>
      <w:r w:rsidR="00280238" w:rsidRPr="00544E27">
        <w:rPr>
          <w:rFonts w:ascii="Tahoma" w:hAnsi="Tahoma" w:cs="Tahoma"/>
          <w:color w:val="000000"/>
          <w:sz w:val="24"/>
          <w:szCs w:val="24"/>
        </w:rPr>
        <w:t>both positive on good and improving behaviour, as well as information about any behaviour that is causing concern</w:t>
      </w:r>
      <w:r w:rsidR="00EC064C" w:rsidRPr="00544E27">
        <w:rPr>
          <w:rFonts w:ascii="Tahoma" w:hAnsi="Tahoma" w:cs="Tahoma"/>
          <w:color w:val="000000"/>
          <w:sz w:val="24"/>
          <w:szCs w:val="24"/>
        </w:rPr>
        <w:t xml:space="preserve">. </w:t>
      </w:r>
    </w:p>
    <w:p w14:paraId="5D47DAE8" w14:textId="77777777" w:rsidR="00EC064C" w:rsidRDefault="00EC064C" w:rsidP="00EC064C">
      <w:pPr>
        <w:autoSpaceDE w:val="0"/>
        <w:autoSpaceDN w:val="0"/>
        <w:adjustRightInd w:val="0"/>
        <w:spacing w:after="0" w:line="240" w:lineRule="auto"/>
        <w:rPr>
          <w:rFonts w:ascii="Tahoma" w:hAnsi="Tahoma" w:cs="Tahoma"/>
          <w:color w:val="000000"/>
          <w:sz w:val="24"/>
          <w:szCs w:val="24"/>
        </w:rPr>
      </w:pPr>
    </w:p>
    <w:p w14:paraId="28A5E627" w14:textId="77777777" w:rsidR="00544E27" w:rsidRDefault="00EC064C" w:rsidP="00C65026">
      <w:pPr>
        <w:pStyle w:val="ListParagraph"/>
        <w:numPr>
          <w:ilvl w:val="0"/>
          <w:numId w:val="30"/>
        </w:numPr>
        <w:autoSpaceDE w:val="0"/>
        <w:autoSpaceDN w:val="0"/>
        <w:adjustRightInd w:val="0"/>
        <w:spacing w:after="0" w:line="240" w:lineRule="auto"/>
        <w:rPr>
          <w:rFonts w:ascii="Tahoma" w:hAnsi="Tahoma" w:cs="Tahoma"/>
          <w:sz w:val="24"/>
          <w:szCs w:val="24"/>
        </w:rPr>
      </w:pPr>
      <w:r w:rsidRPr="00183DEC">
        <w:rPr>
          <w:rFonts w:ascii="Tahoma" w:hAnsi="Tahoma" w:cs="Tahoma"/>
          <w:sz w:val="24"/>
          <w:szCs w:val="24"/>
        </w:rPr>
        <w:t>In turn, we expect appropriate feedback from our parents,</w:t>
      </w:r>
      <w:r w:rsidR="00280238" w:rsidRPr="00183DEC">
        <w:rPr>
          <w:rFonts w:ascii="Tahoma" w:hAnsi="Tahoma" w:cs="Tahoma"/>
          <w:sz w:val="24"/>
          <w:szCs w:val="24"/>
        </w:rPr>
        <w:t xml:space="preserve"> </w:t>
      </w:r>
      <w:proofErr w:type="gramStart"/>
      <w:r w:rsidR="00280238" w:rsidRPr="00544E27">
        <w:rPr>
          <w:rFonts w:ascii="Tahoma" w:hAnsi="Tahoma" w:cs="Tahoma"/>
          <w:sz w:val="24"/>
          <w:szCs w:val="24"/>
        </w:rPr>
        <w:t>in order to</w:t>
      </w:r>
      <w:proofErr w:type="gramEnd"/>
      <w:r w:rsidR="00280238" w:rsidRPr="00544E27">
        <w:rPr>
          <w:rFonts w:ascii="Tahoma" w:hAnsi="Tahoma" w:cs="Tahoma"/>
          <w:sz w:val="24"/>
          <w:szCs w:val="24"/>
        </w:rPr>
        <w:t xml:space="preserve"> ascertain if there are any underlying</w:t>
      </w:r>
      <w:r w:rsidRPr="00544E27">
        <w:rPr>
          <w:rFonts w:ascii="Tahoma" w:hAnsi="Tahoma" w:cs="Tahoma"/>
          <w:sz w:val="24"/>
          <w:szCs w:val="24"/>
        </w:rPr>
        <w:t xml:space="preserve"> causes from outside of school </w:t>
      </w:r>
      <w:r w:rsidR="00B6559E">
        <w:rPr>
          <w:rFonts w:ascii="Tahoma" w:hAnsi="Tahoma" w:cs="Tahoma"/>
          <w:sz w:val="24"/>
          <w:szCs w:val="24"/>
        </w:rPr>
        <w:t>which might be affecting</w:t>
      </w:r>
      <w:r w:rsidRPr="00183DEC">
        <w:rPr>
          <w:rFonts w:ascii="Tahoma" w:hAnsi="Tahoma" w:cs="Tahoma"/>
          <w:sz w:val="24"/>
          <w:szCs w:val="24"/>
        </w:rPr>
        <w:t xml:space="preserve"> their child's behaviour.</w:t>
      </w:r>
    </w:p>
    <w:p w14:paraId="7F7B20E9" w14:textId="77777777" w:rsidR="00544E27" w:rsidRPr="00183DEC" w:rsidRDefault="00544E27" w:rsidP="00E012C6">
      <w:pPr>
        <w:pStyle w:val="ListParagraph"/>
        <w:autoSpaceDE w:val="0"/>
        <w:autoSpaceDN w:val="0"/>
        <w:adjustRightInd w:val="0"/>
        <w:spacing w:after="0" w:line="240" w:lineRule="auto"/>
        <w:rPr>
          <w:rFonts w:ascii="Tahoma" w:hAnsi="Tahoma" w:cs="Tahoma"/>
          <w:sz w:val="24"/>
          <w:szCs w:val="24"/>
        </w:rPr>
      </w:pPr>
    </w:p>
    <w:p w14:paraId="31AA7412" w14:textId="77777777" w:rsidR="00EC064C" w:rsidRPr="00544E27" w:rsidRDefault="00112A8B" w:rsidP="00C65026">
      <w:pPr>
        <w:pStyle w:val="ListParagraph"/>
        <w:numPr>
          <w:ilvl w:val="0"/>
          <w:numId w:val="30"/>
        </w:numPr>
        <w:autoSpaceDE w:val="0"/>
        <w:autoSpaceDN w:val="0"/>
        <w:adjustRightInd w:val="0"/>
        <w:spacing w:after="0" w:line="240" w:lineRule="auto"/>
        <w:rPr>
          <w:rFonts w:ascii="Tahoma" w:hAnsi="Tahoma" w:cs="Tahoma"/>
          <w:sz w:val="24"/>
          <w:szCs w:val="24"/>
        </w:rPr>
      </w:pPr>
      <w:r>
        <w:rPr>
          <w:rFonts w:ascii="Tahoma" w:hAnsi="Tahoma" w:cs="Tahoma"/>
          <w:sz w:val="24"/>
          <w:szCs w:val="24"/>
        </w:rPr>
        <w:t>In</w:t>
      </w:r>
      <w:r w:rsidR="00E43B78">
        <w:rPr>
          <w:rFonts w:ascii="Tahoma" w:hAnsi="Tahoma" w:cs="Tahoma"/>
          <w:sz w:val="24"/>
          <w:szCs w:val="24"/>
        </w:rPr>
        <w:t xml:space="preserve"> </w:t>
      </w:r>
      <w:r w:rsidR="002D3389">
        <w:rPr>
          <w:rFonts w:ascii="Tahoma" w:hAnsi="Tahoma" w:cs="Tahoma"/>
          <w:sz w:val="24"/>
          <w:szCs w:val="24"/>
        </w:rPr>
        <w:t xml:space="preserve">all </w:t>
      </w:r>
      <w:r>
        <w:rPr>
          <w:rFonts w:ascii="Tahoma" w:hAnsi="Tahoma" w:cs="Tahoma"/>
          <w:sz w:val="24"/>
          <w:szCs w:val="24"/>
        </w:rPr>
        <w:t xml:space="preserve">cases we expect parents to work with staff in a cooperative way to agree an approach to managing their child’s behaviour </w:t>
      </w:r>
      <w:proofErr w:type="gramStart"/>
      <w:r>
        <w:rPr>
          <w:rFonts w:ascii="Tahoma" w:hAnsi="Tahoma" w:cs="Tahoma"/>
          <w:sz w:val="24"/>
          <w:szCs w:val="24"/>
        </w:rPr>
        <w:t>and,</w:t>
      </w:r>
      <w:proofErr w:type="gramEnd"/>
      <w:r>
        <w:rPr>
          <w:rFonts w:ascii="Tahoma" w:hAnsi="Tahoma" w:cs="Tahoma"/>
          <w:sz w:val="24"/>
          <w:szCs w:val="24"/>
        </w:rPr>
        <w:t xml:space="preserve"> once agreed, to support the staff in that approach.</w:t>
      </w:r>
    </w:p>
    <w:p w14:paraId="73339FE4" w14:textId="77777777" w:rsidR="008940BE" w:rsidRDefault="00280238" w:rsidP="008940BE">
      <w:pPr>
        <w:spacing w:before="100" w:beforeAutospacing="1" w:after="100" w:afterAutospacing="1" w:line="240" w:lineRule="auto"/>
        <w:rPr>
          <w:rFonts w:ascii="Tahoma" w:eastAsia="Times New Roman" w:hAnsi="Tahoma" w:cs="Tahoma"/>
          <w:color w:val="000000"/>
          <w:sz w:val="24"/>
          <w:szCs w:val="24"/>
          <w:lang w:eastAsia="en-GB"/>
        </w:rPr>
      </w:pPr>
      <w:r>
        <w:rPr>
          <w:rFonts w:ascii="Tahoma" w:hAnsi="Tahoma" w:cs="Tahoma"/>
          <w:color w:val="000000"/>
          <w:sz w:val="24"/>
          <w:szCs w:val="24"/>
        </w:rPr>
        <w:t xml:space="preserve">We value this partnership as it helps children to make progress </w:t>
      </w:r>
      <w:proofErr w:type="gramStart"/>
      <w:r>
        <w:rPr>
          <w:rFonts w:ascii="Tahoma" w:hAnsi="Tahoma" w:cs="Tahoma"/>
          <w:color w:val="000000"/>
          <w:sz w:val="24"/>
          <w:szCs w:val="24"/>
        </w:rPr>
        <w:t>with regard to</w:t>
      </w:r>
      <w:proofErr w:type="gramEnd"/>
      <w:r>
        <w:rPr>
          <w:rFonts w:ascii="Tahoma" w:hAnsi="Tahoma" w:cs="Tahoma"/>
          <w:color w:val="000000"/>
          <w:sz w:val="24"/>
          <w:szCs w:val="24"/>
        </w:rPr>
        <w:t xml:space="preserve"> their interactions in all areas of their experience.</w:t>
      </w:r>
      <w:r w:rsidR="008940BE" w:rsidRPr="008940BE">
        <w:rPr>
          <w:rFonts w:ascii="Tahoma" w:eastAsia="Times New Roman" w:hAnsi="Tahoma" w:cs="Tahoma"/>
          <w:color w:val="000000"/>
          <w:sz w:val="24"/>
          <w:szCs w:val="24"/>
          <w:lang w:eastAsia="en-GB"/>
        </w:rPr>
        <w:t xml:space="preserve"> </w:t>
      </w:r>
    </w:p>
    <w:p w14:paraId="1E89E75D" w14:textId="77777777" w:rsidR="00280238" w:rsidRDefault="008940BE" w:rsidP="00E012C6">
      <w:pPr>
        <w:spacing w:before="100" w:beforeAutospacing="1" w:after="100" w:afterAutospacing="1" w:line="240" w:lineRule="auto"/>
        <w:rPr>
          <w:rFonts w:ascii="Tahoma" w:hAnsi="Tahoma" w:cs="Tahoma"/>
          <w:color w:val="000000"/>
          <w:sz w:val="24"/>
          <w:szCs w:val="24"/>
        </w:rPr>
      </w:pPr>
      <w:r>
        <w:rPr>
          <w:rFonts w:ascii="Tahoma" w:eastAsia="Times New Roman" w:hAnsi="Tahoma" w:cs="Tahoma"/>
          <w:color w:val="000000"/>
          <w:sz w:val="24"/>
          <w:szCs w:val="24"/>
          <w:lang w:eastAsia="en-GB"/>
        </w:rPr>
        <w:t>In this way we work towards maintaining a cons</w:t>
      </w:r>
      <w:r w:rsidR="00F954F6">
        <w:rPr>
          <w:rFonts w:ascii="Tahoma" w:eastAsia="Times New Roman" w:hAnsi="Tahoma" w:cs="Tahoma"/>
          <w:color w:val="000000"/>
          <w:sz w:val="24"/>
          <w:szCs w:val="24"/>
          <w:lang w:eastAsia="en-GB"/>
        </w:rPr>
        <w:t>istent</w:t>
      </w:r>
      <w:r>
        <w:rPr>
          <w:rFonts w:ascii="Tahoma" w:eastAsia="Times New Roman" w:hAnsi="Tahoma" w:cs="Tahoma"/>
          <w:color w:val="000000"/>
          <w:sz w:val="24"/>
          <w:szCs w:val="24"/>
          <w:lang w:eastAsia="en-GB"/>
        </w:rPr>
        <w:t xml:space="preserve"> high </w:t>
      </w:r>
      <w:r w:rsidR="00112A8B">
        <w:rPr>
          <w:rFonts w:ascii="Tahoma" w:eastAsia="Times New Roman" w:hAnsi="Tahoma" w:cs="Tahoma"/>
          <w:color w:val="000000"/>
          <w:sz w:val="24"/>
          <w:szCs w:val="24"/>
          <w:lang w:eastAsia="en-GB"/>
        </w:rPr>
        <w:t>standard of behaviour</w:t>
      </w:r>
      <w:r>
        <w:rPr>
          <w:rFonts w:ascii="Tahoma" w:eastAsia="Times New Roman" w:hAnsi="Tahoma" w:cs="Tahoma"/>
          <w:color w:val="000000"/>
          <w:sz w:val="24"/>
          <w:szCs w:val="24"/>
          <w:lang w:eastAsia="en-GB"/>
        </w:rPr>
        <w:t xml:space="preserve"> from all the children </w:t>
      </w:r>
      <w:r w:rsidR="00112A8B">
        <w:rPr>
          <w:rFonts w:ascii="Tahoma" w:eastAsia="Times New Roman" w:hAnsi="Tahoma" w:cs="Tahoma"/>
          <w:color w:val="000000"/>
          <w:sz w:val="24"/>
          <w:szCs w:val="24"/>
          <w:lang w:eastAsia="en-GB"/>
        </w:rPr>
        <w:t>at our school</w:t>
      </w:r>
      <w:r>
        <w:rPr>
          <w:rFonts w:ascii="Tahoma" w:eastAsia="Times New Roman" w:hAnsi="Tahoma" w:cs="Tahoma"/>
          <w:color w:val="000000"/>
          <w:sz w:val="24"/>
          <w:szCs w:val="24"/>
          <w:lang w:eastAsia="en-GB"/>
        </w:rPr>
        <w:t xml:space="preserve">. </w:t>
      </w:r>
    </w:p>
    <w:p w14:paraId="2B7DA63D" w14:textId="67C913C8" w:rsidR="007F363A" w:rsidRDefault="003451BB" w:rsidP="00150761">
      <w:pPr>
        <w:spacing w:before="100" w:beforeAutospacing="1" w:after="100" w:afterAutospacing="1" w:line="240" w:lineRule="auto"/>
        <w:outlineLvl w:val="3"/>
        <w:rPr>
          <w:rFonts w:ascii="Tahoma" w:eastAsia="Times New Roman" w:hAnsi="Tahoma" w:cs="Tahoma"/>
          <w:b/>
          <w:color w:val="000000"/>
          <w:sz w:val="24"/>
          <w:szCs w:val="24"/>
          <w:u w:val="single"/>
          <w:lang w:eastAsia="en-GB"/>
        </w:rPr>
      </w:pPr>
      <w:r>
        <w:rPr>
          <w:rFonts w:ascii="Tahoma" w:eastAsia="Times New Roman" w:hAnsi="Tahoma" w:cs="Tahoma"/>
          <w:b/>
          <w:color w:val="000000"/>
          <w:sz w:val="24"/>
          <w:szCs w:val="24"/>
          <w:u w:val="single"/>
          <w:lang w:eastAsia="en-GB"/>
        </w:rPr>
        <w:t>Shalom Noam</w:t>
      </w:r>
      <w:r w:rsidR="00003DDB">
        <w:rPr>
          <w:rFonts w:ascii="Tahoma" w:eastAsia="Times New Roman" w:hAnsi="Tahoma" w:cs="Tahoma"/>
          <w:b/>
          <w:color w:val="000000"/>
          <w:sz w:val="24"/>
          <w:szCs w:val="24"/>
          <w:u w:val="single"/>
          <w:lang w:eastAsia="en-GB"/>
        </w:rPr>
        <w:t xml:space="preserve"> Primary School </w:t>
      </w:r>
      <w:r w:rsidR="00150761">
        <w:rPr>
          <w:rFonts w:ascii="Tahoma" w:eastAsia="Times New Roman" w:hAnsi="Tahoma" w:cs="Tahoma"/>
          <w:b/>
          <w:color w:val="000000"/>
          <w:sz w:val="24"/>
          <w:szCs w:val="24"/>
          <w:u w:val="single"/>
          <w:lang w:eastAsia="en-GB"/>
        </w:rPr>
        <w:t>Principles</w:t>
      </w:r>
    </w:p>
    <w:p w14:paraId="0E5F48A1" w14:textId="77777777" w:rsidR="007F363A" w:rsidRPr="003038E6" w:rsidRDefault="007F363A" w:rsidP="00E012C6">
      <w:pPr>
        <w:spacing w:before="100" w:beforeAutospacing="1" w:after="100" w:afterAutospacing="1" w:line="240" w:lineRule="auto"/>
        <w:outlineLvl w:val="3"/>
        <w:rPr>
          <w:rFonts w:ascii="Tahoma" w:eastAsia="Times New Roman" w:hAnsi="Tahoma" w:cs="Tahoma"/>
          <w:color w:val="000000"/>
          <w:sz w:val="24"/>
          <w:szCs w:val="24"/>
          <w:lang w:eastAsia="en-GB"/>
        </w:rPr>
      </w:pPr>
      <w:r w:rsidRPr="003038E6">
        <w:rPr>
          <w:rFonts w:ascii="Tahoma" w:eastAsia="Times New Roman" w:hAnsi="Tahoma" w:cs="Tahoma"/>
          <w:color w:val="000000"/>
          <w:sz w:val="24"/>
          <w:szCs w:val="24"/>
          <w:lang w:eastAsia="en-GB"/>
        </w:rPr>
        <w:t>The</w:t>
      </w:r>
      <w:r w:rsidR="00FD453B" w:rsidRPr="003038E6">
        <w:rPr>
          <w:rFonts w:ascii="Tahoma" w:eastAsia="Times New Roman" w:hAnsi="Tahoma" w:cs="Tahoma"/>
          <w:color w:val="000000"/>
          <w:sz w:val="24"/>
          <w:szCs w:val="24"/>
          <w:lang w:eastAsia="en-GB"/>
        </w:rPr>
        <w:t>se principles</w:t>
      </w:r>
      <w:r w:rsidRPr="003038E6">
        <w:rPr>
          <w:rFonts w:ascii="Tahoma" w:eastAsia="Times New Roman" w:hAnsi="Tahoma" w:cs="Tahoma"/>
          <w:color w:val="000000"/>
          <w:sz w:val="24"/>
          <w:szCs w:val="24"/>
          <w:lang w:eastAsia="en-GB"/>
        </w:rPr>
        <w:t xml:space="preserve"> are applicable to all the children in our school and underpin our reward </w:t>
      </w:r>
      <w:r w:rsidR="00112A8B">
        <w:rPr>
          <w:rFonts w:ascii="Tahoma" w:eastAsia="Times New Roman" w:hAnsi="Tahoma" w:cs="Tahoma"/>
          <w:color w:val="000000"/>
          <w:sz w:val="24"/>
          <w:szCs w:val="24"/>
          <w:lang w:eastAsia="en-GB"/>
        </w:rPr>
        <w:t xml:space="preserve">and sanction </w:t>
      </w:r>
      <w:r w:rsidRPr="003038E6">
        <w:rPr>
          <w:rFonts w:ascii="Tahoma" w:eastAsia="Times New Roman" w:hAnsi="Tahoma" w:cs="Tahoma"/>
          <w:color w:val="000000"/>
          <w:sz w:val="24"/>
          <w:szCs w:val="24"/>
          <w:lang w:eastAsia="en-GB"/>
        </w:rPr>
        <w:t>system</w:t>
      </w:r>
      <w:r w:rsidR="00BE0E07" w:rsidRPr="003038E6">
        <w:rPr>
          <w:rFonts w:ascii="Tahoma" w:eastAsia="Times New Roman" w:hAnsi="Tahoma" w:cs="Tahoma"/>
          <w:color w:val="000000"/>
          <w:sz w:val="24"/>
          <w:szCs w:val="24"/>
          <w:lang w:eastAsia="en-GB"/>
        </w:rPr>
        <w:t>s</w:t>
      </w:r>
      <w:r w:rsidRPr="003038E6">
        <w:rPr>
          <w:rFonts w:ascii="Tahoma" w:eastAsia="Times New Roman" w:hAnsi="Tahoma" w:cs="Tahoma"/>
          <w:color w:val="000000"/>
          <w:sz w:val="24"/>
          <w:szCs w:val="24"/>
          <w:lang w:eastAsia="en-GB"/>
        </w:rPr>
        <w:t xml:space="preserve">. In keeping with our ethos, the rules are displayed in English and supported by statements from </w:t>
      </w:r>
      <w:r w:rsidR="00477C52">
        <w:rPr>
          <w:rFonts w:ascii="Tahoma" w:eastAsia="Times New Roman" w:hAnsi="Tahoma" w:cs="Tahoma"/>
          <w:i/>
          <w:color w:val="000000"/>
          <w:sz w:val="24"/>
          <w:szCs w:val="24"/>
          <w:lang w:eastAsia="en-GB"/>
        </w:rPr>
        <w:t>Chazal</w:t>
      </w:r>
      <w:r w:rsidRPr="003038E6">
        <w:rPr>
          <w:rFonts w:ascii="Tahoma" w:eastAsia="Times New Roman" w:hAnsi="Tahoma" w:cs="Tahoma"/>
          <w:color w:val="000000"/>
          <w:sz w:val="24"/>
          <w:szCs w:val="24"/>
          <w:lang w:eastAsia="en-GB"/>
        </w:rPr>
        <w:t xml:space="preserve">. </w:t>
      </w:r>
    </w:p>
    <w:p w14:paraId="7872137D" w14:textId="77777777" w:rsidR="007F363A" w:rsidRDefault="007F363A" w:rsidP="007F363A">
      <w:pPr>
        <w:pStyle w:val="ListParagraph"/>
        <w:numPr>
          <w:ilvl w:val="0"/>
          <w:numId w:val="1"/>
        </w:numPr>
        <w:spacing w:before="100" w:beforeAutospacing="1" w:after="100" w:afterAutospacing="1" w:line="240" w:lineRule="auto"/>
        <w:rPr>
          <w:rFonts w:ascii="Tahoma" w:eastAsia="Times New Roman" w:hAnsi="Tahoma" w:cs="Tahoma"/>
          <w:bCs/>
          <w:sz w:val="24"/>
          <w:szCs w:val="24"/>
          <w:lang w:eastAsia="en-GB"/>
        </w:rPr>
      </w:pPr>
      <w:r w:rsidRPr="009F4582">
        <w:rPr>
          <w:rFonts w:ascii="Tahoma" w:eastAsia="Times New Roman" w:hAnsi="Tahoma" w:cs="Tahoma"/>
          <w:bCs/>
          <w:sz w:val="24"/>
          <w:szCs w:val="24"/>
          <w:lang w:eastAsia="en-GB"/>
        </w:rPr>
        <w:t xml:space="preserve">Help to make our school a happy place for </w:t>
      </w:r>
      <w:proofErr w:type="gramStart"/>
      <w:r w:rsidRPr="009F4582">
        <w:rPr>
          <w:rFonts w:ascii="Tahoma" w:eastAsia="Times New Roman" w:hAnsi="Tahoma" w:cs="Tahoma"/>
          <w:bCs/>
          <w:sz w:val="24"/>
          <w:szCs w:val="24"/>
          <w:lang w:eastAsia="en-GB"/>
        </w:rPr>
        <w:t>everyone</w:t>
      </w:r>
      <w:proofErr w:type="gramEnd"/>
    </w:p>
    <w:p w14:paraId="4B629BCB" w14:textId="77777777" w:rsidR="007F363A" w:rsidRPr="000806D1" w:rsidRDefault="007F363A" w:rsidP="00260927">
      <w:pPr>
        <w:bidi/>
        <w:spacing w:before="100" w:beforeAutospacing="1" w:after="100" w:afterAutospacing="1" w:line="240" w:lineRule="auto"/>
        <w:rPr>
          <w:rFonts w:ascii="Tahoma" w:eastAsia="Times New Roman" w:hAnsi="Tahoma" w:cs="Tahoma"/>
          <w:bCs/>
          <w:sz w:val="24"/>
          <w:szCs w:val="24"/>
          <w:lang w:eastAsia="en-GB" w:bidi="he-IL"/>
        </w:rPr>
      </w:pPr>
      <w:r w:rsidRPr="000806D1">
        <w:rPr>
          <w:rFonts w:ascii="Tahoma" w:eastAsia="Times New Roman" w:hAnsi="Tahoma" w:cs="Tahoma" w:hint="cs"/>
          <w:bCs/>
          <w:sz w:val="24"/>
          <w:szCs w:val="24"/>
          <w:rtl/>
          <w:lang w:eastAsia="en-GB" w:bidi="he-IL"/>
        </w:rPr>
        <w:t xml:space="preserve">הוי מתלמידיו של אהרן, אוהב שלום ורודף שלום, אוהב את הבריות... </w:t>
      </w:r>
      <w:r>
        <w:rPr>
          <w:rFonts w:ascii="Tahoma" w:eastAsia="Times New Roman" w:hAnsi="Tahoma" w:cs="Tahoma" w:hint="cs"/>
          <w:bCs/>
          <w:sz w:val="24"/>
          <w:szCs w:val="24"/>
          <w:rtl/>
          <w:lang w:eastAsia="en-GB" w:bidi="he-IL"/>
        </w:rPr>
        <w:t xml:space="preserve">     </w:t>
      </w:r>
      <w:r w:rsidRPr="000806D1">
        <w:rPr>
          <w:rFonts w:ascii="Tahoma" w:eastAsia="Times New Roman" w:hAnsi="Tahoma" w:cs="Tahoma" w:hint="cs"/>
          <w:bCs/>
          <w:sz w:val="24"/>
          <w:szCs w:val="24"/>
          <w:rtl/>
          <w:lang w:eastAsia="en-GB" w:bidi="he-IL"/>
        </w:rPr>
        <w:t>(פרקי אבות פרק א משנה יב)</w:t>
      </w:r>
    </w:p>
    <w:p w14:paraId="20FF9E7A" w14:textId="77777777" w:rsidR="007F363A" w:rsidRDefault="007F363A" w:rsidP="007F363A">
      <w:pPr>
        <w:pStyle w:val="ListParagraph"/>
        <w:numPr>
          <w:ilvl w:val="0"/>
          <w:numId w:val="1"/>
        </w:numPr>
        <w:spacing w:before="100" w:beforeAutospacing="1" w:after="100" w:afterAutospacing="1" w:line="240" w:lineRule="auto"/>
        <w:rPr>
          <w:rFonts w:ascii="Tahoma" w:eastAsia="Times New Roman" w:hAnsi="Tahoma" w:cs="Tahoma"/>
          <w:bCs/>
          <w:sz w:val="24"/>
          <w:szCs w:val="24"/>
          <w:lang w:eastAsia="en-GB"/>
        </w:rPr>
      </w:pPr>
      <w:r w:rsidRPr="009F4582">
        <w:rPr>
          <w:rFonts w:ascii="Tahoma" w:eastAsia="Times New Roman" w:hAnsi="Tahoma" w:cs="Tahoma"/>
          <w:bCs/>
          <w:sz w:val="24"/>
          <w:szCs w:val="24"/>
          <w:lang w:eastAsia="en-GB"/>
        </w:rPr>
        <w:t xml:space="preserve">Work </w:t>
      </w:r>
      <w:r>
        <w:rPr>
          <w:rFonts w:ascii="Tahoma" w:eastAsia="Times New Roman" w:hAnsi="Tahoma" w:cs="Tahoma"/>
          <w:bCs/>
          <w:sz w:val="24"/>
          <w:szCs w:val="24"/>
          <w:lang w:eastAsia="en-GB"/>
        </w:rPr>
        <w:t xml:space="preserve">to the best of </w:t>
      </w:r>
      <w:r w:rsidRPr="009F4582">
        <w:rPr>
          <w:rFonts w:ascii="Tahoma" w:eastAsia="Times New Roman" w:hAnsi="Tahoma" w:cs="Tahoma"/>
          <w:bCs/>
          <w:sz w:val="24"/>
          <w:szCs w:val="24"/>
          <w:lang w:eastAsia="en-GB"/>
        </w:rPr>
        <w:t xml:space="preserve">our ability </w:t>
      </w:r>
      <w:proofErr w:type="gramStart"/>
      <w:r w:rsidRPr="009F4582">
        <w:rPr>
          <w:rFonts w:ascii="Tahoma" w:eastAsia="Times New Roman" w:hAnsi="Tahoma" w:cs="Tahoma"/>
          <w:bCs/>
          <w:sz w:val="24"/>
          <w:szCs w:val="24"/>
          <w:lang w:eastAsia="en-GB"/>
        </w:rPr>
        <w:t>at all times</w:t>
      </w:r>
      <w:proofErr w:type="gramEnd"/>
    </w:p>
    <w:p w14:paraId="096F7F19" w14:textId="77777777" w:rsidR="007F363A" w:rsidRPr="000806D1" w:rsidRDefault="007F363A" w:rsidP="007F363A">
      <w:pPr>
        <w:spacing w:before="100" w:beforeAutospacing="1" w:after="100" w:afterAutospacing="1" w:line="240" w:lineRule="auto"/>
        <w:ind w:left="1440"/>
        <w:jc w:val="right"/>
        <w:rPr>
          <w:rFonts w:ascii="Tahoma" w:eastAsia="Times New Roman" w:hAnsi="Tahoma" w:cs="Tahoma"/>
          <w:bCs/>
          <w:sz w:val="24"/>
          <w:szCs w:val="24"/>
          <w:lang w:eastAsia="en-GB" w:bidi="he-IL"/>
        </w:rPr>
      </w:pPr>
      <w:r>
        <w:rPr>
          <w:rFonts w:ascii="Tahoma" w:eastAsia="Times New Roman" w:hAnsi="Tahoma" w:cs="Tahoma" w:hint="cs"/>
          <w:bCs/>
          <w:sz w:val="24"/>
          <w:szCs w:val="24"/>
          <w:rtl/>
          <w:lang w:eastAsia="en-GB" w:bidi="he-IL"/>
        </w:rPr>
        <w:t>הוא היה אומר, אם אין אני לי מי לי, וכשאני לעצמי מה אני, ואם לא עכשיו אימתי. (פרקי אבות פרק א משנה יד)</w:t>
      </w:r>
    </w:p>
    <w:p w14:paraId="156B8E38" w14:textId="77777777" w:rsidR="007F363A" w:rsidRDefault="007F363A" w:rsidP="007F363A">
      <w:pPr>
        <w:pStyle w:val="ListParagraph"/>
        <w:numPr>
          <w:ilvl w:val="0"/>
          <w:numId w:val="1"/>
        </w:numPr>
        <w:spacing w:before="100" w:beforeAutospacing="1" w:after="100" w:afterAutospacing="1" w:line="240" w:lineRule="auto"/>
        <w:rPr>
          <w:rFonts w:ascii="Tahoma" w:eastAsia="Times New Roman" w:hAnsi="Tahoma" w:cs="Tahoma"/>
          <w:bCs/>
          <w:sz w:val="24"/>
          <w:szCs w:val="24"/>
          <w:lang w:eastAsia="en-GB"/>
        </w:rPr>
      </w:pPr>
      <w:r w:rsidRPr="009F4582">
        <w:rPr>
          <w:rFonts w:ascii="Tahoma" w:eastAsia="Times New Roman" w:hAnsi="Tahoma" w:cs="Tahoma"/>
          <w:bCs/>
          <w:sz w:val="24"/>
          <w:szCs w:val="24"/>
          <w:lang w:eastAsia="en-GB"/>
        </w:rPr>
        <w:t xml:space="preserve">Be </w:t>
      </w:r>
      <w:r w:rsidR="00667481" w:rsidRPr="009F4582">
        <w:rPr>
          <w:rFonts w:ascii="Tahoma" w:eastAsia="Times New Roman" w:hAnsi="Tahoma" w:cs="Tahoma"/>
          <w:bCs/>
          <w:sz w:val="24"/>
          <w:szCs w:val="24"/>
          <w:lang w:eastAsia="en-GB"/>
        </w:rPr>
        <w:t>kind,</w:t>
      </w:r>
      <w:r w:rsidRPr="009F4582">
        <w:rPr>
          <w:rFonts w:ascii="Tahoma" w:eastAsia="Times New Roman" w:hAnsi="Tahoma" w:cs="Tahoma"/>
          <w:bCs/>
          <w:sz w:val="24"/>
          <w:szCs w:val="24"/>
          <w:lang w:eastAsia="en-GB"/>
        </w:rPr>
        <w:t xml:space="preserve"> honest and </w:t>
      </w:r>
      <w:proofErr w:type="gramStart"/>
      <w:r w:rsidRPr="009F4582">
        <w:rPr>
          <w:rFonts w:ascii="Tahoma" w:eastAsia="Times New Roman" w:hAnsi="Tahoma" w:cs="Tahoma"/>
          <w:bCs/>
          <w:sz w:val="24"/>
          <w:szCs w:val="24"/>
          <w:lang w:eastAsia="en-GB"/>
        </w:rPr>
        <w:t>helpful</w:t>
      </w:r>
      <w:proofErr w:type="gramEnd"/>
    </w:p>
    <w:p w14:paraId="5A3BAD4B" w14:textId="77777777" w:rsidR="007F363A" w:rsidRPr="000806D1" w:rsidRDefault="007F363A" w:rsidP="007F363A">
      <w:pPr>
        <w:spacing w:before="100" w:beforeAutospacing="1" w:after="100" w:afterAutospacing="1" w:line="240" w:lineRule="auto"/>
        <w:ind w:left="360"/>
        <w:jc w:val="right"/>
        <w:rPr>
          <w:rFonts w:ascii="Tahoma" w:eastAsia="Times New Roman" w:hAnsi="Tahoma" w:cs="Tahoma"/>
          <w:bCs/>
          <w:sz w:val="24"/>
          <w:szCs w:val="24"/>
          <w:lang w:eastAsia="en-GB" w:bidi="he-IL"/>
        </w:rPr>
      </w:pPr>
      <w:r>
        <w:rPr>
          <w:rFonts w:ascii="Tahoma" w:eastAsia="Times New Roman" w:hAnsi="Tahoma" w:cs="Tahoma" w:hint="cs"/>
          <w:bCs/>
          <w:sz w:val="24"/>
          <w:szCs w:val="24"/>
          <w:rtl/>
          <w:lang w:eastAsia="en-GB" w:bidi="he-IL"/>
        </w:rPr>
        <w:lastRenderedPageBreak/>
        <w:t>...והוי מקבל את כל האדם בסבר פנים יפות. (פרקי אבות פרק א משנה טו)</w:t>
      </w:r>
    </w:p>
    <w:p w14:paraId="3E7403DE" w14:textId="77777777" w:rsidR="007F363A" w:rsidRDefault="007F363A" w:rsidP="002C6D20">
      <w:pPr>
        <w:pStyle w:val="ListParagraph"/>
        <w:numPr>
          <w:ilvl w:val="0"/>
          <w:numId w:val="1"/>
        </w:numPr>
        <w:spacing w:before="100" w:beforeAutospacing="1" w:after="100" w:afterAutospacing="1" w:line="240" w:lineRule="auto"/>
        <w:ind w:left="714" w:hanging="357"/>
        <w:rPr>
          <w:rFonts w:ascii="Tahoma" w:eastAsia="Times New Roman" w:hAnsi="Tahoma" w:cs="Tahoma"/>
          <w:bCs/>
          <w:sz w:val="24"/>
          <w:szCs w:val="24"/>
          <w:lang w:eastAsia="en-GB"/>
        </w:rPr>
      </w:pPr>
      <w:r w:rsidRPr="000806D1">
        <w:rPr>
          <w:rFonts w:ascii="Tahoma" w:eastAsia="Times New Roman" w:hAnsi="Tahoma" w:cs="Tahoma"/>
          <w:bCs/>
          <w:sz w:val="24"/>
          <w:szCs w:val="24"/>
          <w:lang w:eastAsia="en-GB"/>
        </w:rPr>
        <w:t xml:space="preserve">Be a good friend and respect the differences, feelings and points of view of </w:t>
      </w:r>
      <w:proofErr w:type="gramStart"/>
      <w:r w:rsidRPr="000806D1">
        <w:rPr>
          <w:rFonts w:ascii="Tahoma" w:eastAsia="Times New Roman" w:hAnsi="Tahoma" w:cs="Tahoma"/>
          <w:bCs/>
          <w:sz w:val="24"/>
          <w:szCs w:val="24"/>
          <w:lang w:eastAsia="en-GB"/>
        </w:rPr>
        <w:t>others</w:t>
      </w:r>
      <w:proofErr w:type="gramEnd"/>
    </w:p>
    <w:p w14:paraId="03C52B87" w14:textId="77777777" w:rsidR="007F363A" w:rsidRPr="000806D1" w:rsidRDefault="007F363A" w:rsidP="007F363A">
      <w:pPr>
        <w:spacing w:before="100" w:beforeAutospacing="1" w:after="100" w:afterAutospacing="1" w:line="240" w:lineRule="auto"/>
        <w:ind w:left="357"/>
        <w:jc w:val="right"/>
        <w:rPr>
          <w:rFonts w:ascii="Tahoma" w:eastAsia="Times New Roman" w:hAnsi="Tahoma" w:cs="Tahoma"/>
          <w:bCs/>
          <w:sz w:val="24"/>
          <w:szCs w:val="24"/>
          <w:lang w:eastAsia="en-GB" w:bidi="he-IL"/>
        </w:rPr>
      </w:pPr>
      <w:r>
        <w:rPr>
          <w:rFonts w:ascii="Tahoma" w:eastAsia="Times New Roman" w:hAnsi="Tahoma" w:cs="Tahoma" w:hint="cs"/>
          <w:bCs/>
          <w:sz w:val="24"/>
          <w:szCs w:val="24"/>
          <w:rtl/>
          <w:lang w:eastAsia="en-GB" w:bidi="he-IL"/>
        </w:rPr>
        <w:t xml:space="preserve">אמר רבי עקיבא </w:t>
      </w:r>
      <w:r>
        <w:rPr>
          <w:rFonts w:ascii="Tahoma" w:eastAsia="Times New Roman" w:hAnsi="Tahoma" w:cs="Tahoma"/>
          <w:bCs/>
          <w:sz w:val="24"/>
          <w:szCs w:val="24"/>
          <w:rtl/>
          <w:lang w:eastAsia="en-GB" w:bidi="he-IL"/>
        </w:rPr>
        <w:t>–</w:t>
      </w:r>
      <w:r>
        <w:rPr>
          <w:rFonts w:ascii="Tahoma" w:eastAsia="Times New Roman" w:hAnsi="Tahoma" w:cs="Tahoma" w:hint="cs"/>
          <w:bCs/>
          <w:sz w:val="24"/>
          <w:szCs w:val="24"/>
          <w:rtl/>
          <w:lang w:eastAsia="en-GB" w:bidi="he-IL"/>
        </w:rPr>
        <w:t xml:space="preserve"> ואהבת לרעך כמוך </w:t>
      </w:r>
      <w:r>
        <w:rPr>
          <w:rFonts w:ascii="Tahoma" w:eastAsia="Times New Roman" w:hAnsi="Tahoma" w:cs="Tahoma"/>
          <w:bCs/>
          <w:sz w:val="24"/>
          <w:szCs w:val="24"/>
          <w:rtl/>
          <w:lang w:eastAsia="en-GB" w:bidi="he-IL"/>
        </w:rPr>
        <w:t>–</w:t>
      </w:r>
      <w:r>
        <w:rPr>
          <w:rFonts w:ascii="Tahoma" w:eastAsia="Times New Roman" w:hAnsi="Tahoma" w:cs="Tahoma" w:hint="cs"/>
          <w:bCs/>
          <w:sz w:val="24"/>
          <w:szCs w:val="24"/>
          <w:rtl/>
          <w:lang w:eastAsia="en-GB" w:bidi="he-IL"/>
        </w:rPr>
        <w:t xml:space="preserve"> זה כלל גדול בתורה. (מדרש)</w:t>
      </w:r>
    </w:p>
    <w:p w14:paraId="3E237F48" w14:textId="77777777" w:rsidR="007F363A" w:rsidRPr="004223EA" w:rsidRDefault="007F363A" w:rsidP="007F363A">
      <w:pPr>
        <w:pStyle w:val="ListParagraph"/>
        <w:numPr>
          <w:ilvl w:val="0"/>
          <w:numId w:val="1"/>
        </w:numPr>
        <w:autoSpaceDE w:val="0"/>
        <w:autoSpaceDN w:val="0"/>
        <w:adjustRightInd w:val="0"/>
        <w:spacing w:after="0" w:line="240" w:lineRule="auto"/>
        <w:ind w:left="714" w:hanging="357"/>
        <w:rPr>
          <w:rFonts w:ascii="Helvetica-Bold" w:hAnsi="Helvetica-Bold" w:cs="Helvetica-Bold"/>
          <w:b/>
          <w:bCs/>
          <w:color w:val="000000"/>
          <w:sz w:val="24"/>
          <w:szCs w:val="24"/>
        </w:rPr>
      </w:pPr>
      <w:r w:rsidRPr="009F4582">
        <w:rPr>
          <w:rFonts w:ascii="Tahoma" w:eastAsia="Times New Roman" w:hAnsi="Tahoma" w:cs="Tahoma"/>
          <w:bCs/>
          <w:sz w:val="24"/>
          <w:szCs w:val="24"/>
          <w:lang w:eastAsia="en-GB"/>
        </w:rPr>
        <w:t>Keep our School clean and tidy and take care of our property</w:t>
      </w:r>
      <w:r>
        <w:rPr>
          <w:rFonts w:ascii="Tahoma" w:eastAsia="Times New Roman" w:hAnsi="Tahoma" w:cs="Tahoma"/>
          <w:bCs/>
          <w:sz w:val="24"/>
          <w:szCs w:val="24"/>
          <w:lang w:eastAsia="en-GB"/>
        </w:rPr>
        <w:t xml:space="preserve"> and that of </w:t>
      </w:r>
      <w:proofErr w:type="gramStart"/>
      <w:r>
        <w:rPr>
          <w:rFonts w:ascii="Tahoma" w:eastAsia="Times New Roman" w:hAnsi="Tahoma" w:cs="Tahoma"/>
          <w:bCs/>
          <w:sz w:val="24"/>
          <w:szCs w:val="24"/>
          <w:lang w:eastAsia="en-GB"/>
        </w:rPr>
        <w:t>others</w:t>
      </w:r>
      <w:proofErr w:type="gramEnd"/>
    </w:p>
    <w:p w14:paraId="72D6D18F" w14:textId="77777777" w:rsidR="007F363A" w:rsidRDefault="007F363A" w:rsidP="007F363A">
      <w:pPr>
        <w:autoSpaceDE w:val="0"/>
        <w:autoSpaceDN w:val="0"/>
        <w:adjustRightInd w:val="0"/>
        <w:spacing w:after="0" w:line="240" w:lineRule="auto"/>
        <w:ind w:left="357"/>
        <w:jc w:val="right"/>
        <w:rPr>
          <w:rFonts w:ascii="Tahoma" w:hAnsi="Tahoma" w:cs="Tahoma"/>
          <w:b/>
          <w:bCs/>
          <w:color w:val="000000"/>
          <w:sz w:val="24"/>
          <w:szCs w:val="24"/>
          <w:lang w:bidi="he-IL"/>
        </w:rPr>
      </w:pPr>
      <w:r w:rsidRPr="004223EA">
        <w:rPr>
          <w:rFonts w:ascii="Tahoma" w:hAnsi="Tahoma" w:cs="Tahoma"/>
          <w:b/>
          <w:bCs/>
          <w:color w:val="000000"/>
          <w:sz w:val="24"/>
          <w:szCs w:val="24"/>
          <w:rtl/>
          <w:lang w:bidi="he-IL"/>
        </w:rPr>
        <w:t>והייתם נקים מה</w:t>
      </w:r>
      <w:r w:rsidR="00240650">
        <w:rPr>
          <w:rFonts w:ascii="Tahoma" w:hAnsi="Tahoma" w:cs="Tahoma" w:hint="cs"/>
          <w:b/>
          <w:bCs/>
          <w:color w:val="000000"/>
          <w:sz w:val="24"/>
          <w:szCs w:val="24"/>
          <w:rtl/>
          <w:lang w:bidi="he-IL"/>
        </w:rPr>
        <w:t>'</w:t>
      </w:r>
      <w:r w:rsidRPr="004223EA">
        <w:rPr>
          <w:rFonts w:ascii="Tahoma" w:hAnsi="Tahoma" w:cs="Tahoma"/>
          <w:b/>
          <w:bCs/>
          <w:color w:val="000000"/>
          <w:sz w:val="24"/>
          <w:szCs w:val="24"/>
          <w:rtl/>
          <w:lang w:bidi="he-IL"/>
        </w:rPr>
        <w:t xml:space="preserve"> ומישראל</w:t>
      </w:r>
      <w:r>
        <w:rPr>
          <w:rFonts w:ascii="Tahoma" w:hAnsi="Tahoma" w:cs="Tahoma" w:hint="cs"/>
          <w:b/>
          <w:bCs/>
          <w:color w:val="000000"/>
          <w:sz w:val="24"/>
          <w:szCs w:val="24"/>
          <w:rtl/>
          <w:lang w:bidi="he-IL"/>
        </w:rPr>
        <w:t xml:space="preserve">. </w:t>
      </w:r>
      <w:r w:rsidRPr="004223EA">
        <w:rPr>
          <w:rFonts w:ascii="Tahoma" w:hAnsi="Tahoma" w:cs="Tahoma"/>
          <w:b/>
          <w:bCs/>
          <w:color w:val="000000"/>
          <w:sz w:val="24"/>
          <w:szCs w:val="24"/>
          <w:rtl/>
          <w:lang w:bidi="he-IL"/>
        </w:rPr>
        <w:t>(במדבר לב כב)</w:t>
      </w:r>
    </w:p>
    <w:p w14:paraId="36324413" w14:textId="77777777" w:rsidR="003038E6" w:rsidRPr="00183DEC" w:rsidRDefault="003038E6" w:rsidP="003038E6">
      <w:pPr>
        <w:spacing w:before="100" w:beforeAutospacing="1" w:after="100" w:afterAutospacing="1" w:line="240" w:lineRule="auto"/>
        <w:outlineLvl w:val="3"/>
        <w:rPr>
          <w:rFonts w:ascii="Tahoma" w:hAnsi="Tahoma" w:cs="Tahoma"/>
          <w:sz w:val="24"/>
          <w:szCs w:val="24"/>
        </w:rPr>
      </w:pPr>
      <w:r w:rsidRPr="00183DEC">
        <w:rPr>
          <w:rFonts w:ascii="Tahoma" w:hAnsi="Tahoma" w:cs="Tahoma"/>
          <w:sz w:val="24"/>
          <w:szCs w:val="24"/>
        </w:rPr>
        <w:t>The school also seeks to promote good behaviour in accordance with fundamental British values. These include:</w:t>
      </w:r>
    </w:p>
    <w:p w14:paraId="416A60BF" w14:textId="77777777" w:rsidR="003038E6" w:rsidRPr="00183DEC" w:rsidRDefault="003038E6" w:rsidP="00C65026">
      <w:pPr>
        <w:pStyle w:val="ListParagraph"/>
        <w:numPr>
          <w:ilvl w:val="0"/>
          <w:numId w:val="25"/>
        </w:numPr>
        <w:spacing w:before="100" w:beforeAutospacing="1" w:after="100" w:afterAutospacing="1" w:line="240" w:lineRule="auto"/>
        <w:outlineLvl w:val="3"/>
        <w:rPr>
          <w:rFonts w:ascii="Tahoma" w:eastAsia="Times New Roman" w:hAnsi="Tahoma" w:cs="Tahoma"/>
          <w:sz w:val="24"/>
          <w:szCs w:val="24"/>
          <w:lang w:eastAsia="en-GB"/>
        </w:rPr>
      </w:pPr>
      <w:r w:rsidRPr="00183DEC">
        <w:rPr>
          <w:rFonts w:ascii="Tahoma" w:hAnsi="Tahoma" w:cs="Tahoma"/>
          <w:sz w:val="24"/>
          <w:szCs w:val="24"/>
        </w:rPr>
        <w:t>E</w:t>
      </w:r>
      <w:r w:rsidR="00C42A04" w:rsidRPr="00183DEC">
        <w:rPr>
          <w:rFonts w:ascii="Tahoma" w:hAnsi="Tahoma" w:cs="Tahoma"/>
          <w:sz w:val="24"/>
          <w:szCs w:val="24"/>
        </w:rPr>
        <w:t>ncouraging our</w:t>
      </w:r>
      <w:r w:rsidRPr="00183DEC">
        <w:rPr>
          <w:rFonts w:ascii="Tahoma" w:hAnsi="Tahoma" w:cs="Tahoma"/>
          <w:sz w:val="24"/>
          <w:szCs w:val="24"/>
        </w:rPr>
        <w:t xml:space="preserve"> students to accept responsibility for their behaviour, show initiative, and to understand how they can contribute positively to the lives of those living and working in the locality of the school and to society more </w:t>
      </w:r>
      <w:proofErr w:type="gramStart"/>
      <w:r w:rsidRPr="00183DEC">
        <w:rPr>
          <w:rFonts w:ascii="Tahoma" w:hAnsi="Tahoma" w:cs="Tahoma"/>
          <w:sz w:val="24"/>
          <w:szCs w:val="24"/>
        </w:rPr>
        <w:t>widely;</w:t>
      </w:r>
      <w:proofErr w:type="gramEnd"/>
      <w:r w:rsidRPr="00183DEC">
        <w:rPr>
          <w:rFonts w:ascii="Tahoma" w:hAnsi="Tahoma" w:cs="Tahoma"/>
          <w:sz w:val="24"/>
          <w:szCs w:val="24"/>
        </w:rPr>
        <w:t xml:space="preserve"> </w:t>
      </w:r>
    </w:p>
    <w:p w14:paraId="290E630B" w14:textId="77777777" w:rsidR="00C42A04" w:rsidRPr="00183DEC" w:rsidRDefault="00C42A04" w:rsidP="00C42A04">
      <w:pPr>
        <w:pStyle w:val="ListParagraph"/>
        <w:spacing w:before="100" w:beforeAutospacing="1" w:after="100" w:afterAutospacing="1" w:line="240" w:lineRule="auto"/>
        <w:outlineLvl w:val="3"/>
        <w:rPr>
          <w:rFonts w:ascii="Tahoma" w:eastAsia="Times New Roman" w:hAnsi="Tahoma" w:cs="Tahoma"/>
          <w:sz w:val="24"/>
          <w:szCs w:val="24"/>
          <w:lang w:eastAsia="en-GB"/>
        </w:rPr>
      </w:pPr>
    </w:p>
    <w:p w14:paraId="27FA66CD" w14:textId="77777777" w:rsidR="003038E6" w:rsidRPr="00183DEC" w:rsidRDefault="00C42A04" w:rsidP="00C65026">
      <w:pPr>
        <w:pStyle w:val="ListParagraph"/>
        <w:numPr>
          <w:ilvl w:val="0"/>
          <w:numId w:val="25"/>
        </w:numPr>
        <w:spacing w:before="100" w:beforeAutospacing="1" w:after="100" w:afterAutospacing="1" w:line="240" w:lineRule="auto"/>
        <w:outlineLvl w:val="3"/>
        <w:rPr>
          <w:rFonts w:ascii="Tahoma" w:eastAsia="Times New Roman" w:hAnsi="Tahoma" w:cs="Tahoma"/>
          <w:sz w:val="24"/>
          <w:szCs w:val="24"/>
          <w:lang w:eastAsia="en-GB"/>
        </w:rPr>
      </w:pPr>
      <w:r w:rsidRPr="00183DEC">
        <w:rPr>
          <w:rFonts w:ascii="Tahoma" w:hAnsi="Tahoma" w:cs="Tahoma"/>
          <w:sz w:val="24"/>
          <w:szCs w:val="24"/>
        </w:rPr>
        <w:t>Encouraging</w:t>
      </w:r>
      <w:r w:rsidR="003038E6" w:rsidRPr="00183DEC">
        <w:rPr>
          <w:rFonts w:ascii="Tahoma" w:hAnsi="Tahoma" w:cs="Tahoma"/>
          <w:sz w:val="24"/>
          <w:szCs w:val="24"/>
        </w:rPr>
        <w:t xml:space="preserve"> respect for other people</w:t>
      </w:r>
    </w:p>
    <w:p w14:paraId="4C469D17" w14:textId="77777777" w:rsidR="002A5942" w:rsidRDefault="005F7AE6" w:rsidP="00A30904">
      <w:pPr>
        <w:keepNext/>
        <w:autoSpaceDE w:val="0"/>
        <w:autoSpaceDN w:val="0"/>
        <w:adjustRightInd w:val="0"/>
        <w:jc w:val="both"/>
        <w:rPr>
          <w:rFonts w:ascii="Tahoma" w:hAnsi="Tahoma" w:cs="Tahoma"/>
          <w:b/>
          <w:bCs/>
          <w:sz w:val="24"/>
          <w:szCs w:val="24"/>
          <w:u w:val="single"/>
          <w:lang w:val="en-US"/>
        </w:rPr>
      </w:pPr>
      <w:r>
        <w:rPr>
          <w:rFonts w:ascii="Tahoma" w:hAnsi="Tahoma" w:cs="Tahoma"/>
          <w:b/>
          <w:bCs/>
          <w:sz w:val="24"/>
          <w:szCs w:val="24"/>
          <w:u w:val="single"/>
          <w:lang w:val="en-US"/>
        </w:rPr>
        <w:t>Role</w:t>
      </w:r>
      <w:r w:rsidR="00961DA2">
        <w:rPr>
          <w:rFonts w:ascii="Tahoma" w:hAnsi="Tahoma" w:cs="Tahoma"/>
          <w:b/>
          <w:bCs/>
          <w:sz w:val="24"/>
          <w:szCs w:val="24"/>
          <w:u w:val="single"/>
          <w:lang w:val="en-US"/>
        </w:rPr>
        <w:t xml:space="preserve"> of Staff, Parents and Pupils</w:t>
      </w:r>
    </w:p>
    <w:p w14:paraId="4C05544C" w14:textId="77777777" w:rsidR="00183DEC" w:rsidRDefault="00961DA2" w:rsidP="00A30904">
      <w:pPr>
        <w:keepNext/>
        <w:autoSpaceDE w:val="0"/>
        <w:autoSpaceDN w:val="0"/>
        <w:adjustRightInd w:val="0"/>
        <w:jc w:val="both"/>
        <w:rPr>
          <w:rFonts w:ascii="Tahoma" w:hAnsi="Tahoma" w:cs="Tahoma"/>
          <w:sz w:val="24"/>
          <w:szCs w:val="24"/>
          <w:lang w:val="en-US"/>
        </w:rPr>
      </w:pPr>
      <w:r>
        <w:rPr>
          <w:rFonts w:ascii="Tahoma" w:hAnsi="Tahoma" w:cs="Tahoma"/>
          <w:sz w:val="24"/>
          <w:szCs w:val="24"/>
          <w:lang w:val="en-US"/>
        </w:rPr>
        <w:t xml:space="preserve">Everybody in the school has their role to play in ensuring there are high standards of </w:t>
      </w:r>
      <w:proofErr w:type="spellStart"/>
      <w:r w:rsidR="00667481">
        <w:rPr>
          <w:rFonts w:ascii="Tahoma" w:hAnsi="Tahoma" w:cs="Tahoma"/>
          <w:sz w:val="24"/>
          <w:szCs w:val="24"/>
          <w:lang w:val="en-US"/>
        </w:rPr>
        <w:t>behaviour</w:t>
      </w:r>
      <w:proofErr w:type="spellEnd"/>
      <w:r>
        <w:rPr>
          <w:rFonts w:ascii="Tahoma" w:hAnsi="Tahoma" w:cs="Tahoma"/>
          <w:sz w:val="24"/>
          <w:szCs w:val="24"/>
          <w:lang w:val="en-US"/>
        </w:rPr>
        <w:t>:</w:t>
      </w:r>
    </w:p>
    <w:p w14:paraId="037FB264" w14:textId="77777777" w:rsidR="00003DDB" w:rsidRPr="00A30904" w:rsidRDefault="00003DDB" w:rsidP="002C6D20">
      <w:pPr>
        <w:autoSpaceDE w:val="0"/>
        <w:autoSpaceDN w:val="0"/>
        <w:adjustRightInd w:val="0"/>
        <w:jc w:val="both"/>
        <w:rPr>
          <w:rFonts w:ascii="Tahoma" w:hAnsi="Tahoma" w:cs="Tahoma"/>
          <w:b/>
          <w:bCs/>
          <w:sz w:val="24"/>
          <w:szCs w:val="24"/>
          <w:lang w:val="en-US"/>
        </w:rPr>
      </w:pPr>
      <w:r w:rsidRPr="00A30904">
        <w:rPr>
          <w:rFonts w:ascii="Tahoma" w:hAnsi="Tahoma" w:cs="Tahoma"/>
          <w:b/>
          <w:bCs/>
          <w:sz w:val="24"/>
          <w:szCs w:val="24"/>
          <w:lang w:val="en-US"/>
        </w:rPr>
        <w:t>Head</w:t>
      </w:r>
      <w:r w:rsidR="002A5942" w:rsidRPr="00A30904">
        <w:rPr>
          <w:rFonts w:ascii="Tahoma" w:hAnsi="Tahoma" w:cs="Tahoma"/>
          <w:b/>
          <w:bCs/>
          <w:sz w:val="24"/>
          <w:szCs w:val="24"/>
          <w:lang w:val="en-US"/>
        </w:rPr>
        <w:t>t</w:t>
      </w:r>
      <w:r w:rsidRPr="00A30904">
        <w:rPr>
          <w:rFonts w:ascii="Tahoma" w:hAnsi="Tahoma" w:cs="Tahoma"/>
          <w:b/>
          <w:bCs/>
          <w:sz w:val="24"/>
          <w:szCs w:val="24"/>
          <w:lang w:val="en-US"/>
        </w:rPr>
        <w:t>eacher</w:t>
      </w:r>
    </w:p>
    <w:p w14:paraId="54EB6471" w14:textId="77777777" w:rsidR="00961DA2" w:rsidRDefault="00522F1D" w:rsidP="002A5942">
      <w:pPr>
        <w:pStyle w:val="ListParagraph"/>
        <w:numPr>
          <w:ilvl w:val="0"/>
          <w:numId w:val="1"/>
        </w:numPr>
        <w:autoSpaceDE w:val="0"/>
        <w:autoSpaceDN w:val="0"/>
        <w:adjustRightInd w:val="0"/>
        <w:spacing w:after="0"/>
        <w:ind w:left="709" w:hanging="709"/>
        <w:jc w:val="both"/>
        <w:rPr>
          <w:rFonts w:ascii="Tahoma" w:hAnsi="Tahoma" w:cs="Tahoma"/>
          <w:sz w:val="24"/>
          <w:szCs w:val="24"/>
          <w:lang w:val="en-US"/>
        </w:rPr>
      </w:pPr>
      <w:r w:rsidRPr="00BE0E07">
        <w:rPr>
          <w:rFonts w:ascii="Tahoma" w:hAnsi="Tahoma" w:cs="Tahoma"/>
          <w:sz w:val="24"/>
          <w:szCs w:val="24"/>
          <w:lang w:val="en-US"/>
        </w:rPr>
        <w:t>T</w:t>
      </w:r>
      <w:r w:rsidR="00003DDB" w:rsidRPr="00BE0E07">
        <w:rPr>
          <w:rFonts w:ascii="Tahoma" w:hAnsi="Tahoma" w:cs="Tahoma"/>
          <w:sz w:val="24"/>
          <w:szCs w:val="24"/>
          <w:lang w:val="en-US"/>
        </w:rPr>
        <w:t xml:space="preserve">o </w:t>
      </w:r>
      <w:r w:rsidR="00961DA2">
        <w:rPr>
          <w:rFonts w:ascii="Tahoma" w:hAnsi="Tahoma" w:cs="Tahoma"/>
          <w:sz w:val="24"/>
          <w:szCs w:val="24"/>
          <w:lang w:val="en-US"/>
        </w:rPr>
        <w:t xml:space="preserve">set out measures which aim to (1) promote good </w:t>
      </w:r>
      <w:proofErr w:type="spellStart"/>
      <w:r w:rsidR="00961DA2">
        <w:rPr>
          <w:rFonts w:ascii="Tahoma" w:hAnsi="Tahoma" w:cs="Tahoma"/>
          <w:sz w:val="24"/>
          <w:szCs w:val="24"/>
          <w:lang w:val="en-US"/>
        </w:rPr>
        <w:t>behaviour</w:t>
      </w:r>
      <w:proofErr w:type="spellEnd"/>
      <w:r w:rsidR="00961DA2">
        <w:rPr>
          <w:rFonts w:ascii="Tahoma" w:hAnsi="Tahoma" w:cs="Tahoma"/>
          <w:sz w:val="24"/>
          <w:szCs w:val="24"/>
          <w:lang w:val="en-US"/>
        </w:rPr>
        <w:t xml:space="preserve">, self-discipline and respect, (2) prevent bullying and (3) ensure that pupils complete assigned work and which (4) regulate the conduct of </w:t>
      </w:r>
      <w:proofErr w:type="gramStart"/>
      <w:r w:rsidR="00961DA2">
        <w:rPr>
          <w:rFonts w:ascii="Tahoma" w:hAnsi="Tahoma" w:cs="Tahoma"/>
          <w:sz w:val="24"/>
          <w:szCs w:val="24"/>
          <w:lang w:val="en-US"/>
        </w:rPr>
        <w:t>pupils</w:t>
      </w:r>
      <w:proofErr w:type="gramEnd"/>
    </w:p>
    <w:p w14:paraId="65793324" w14:textId="77777777" w:rsidR="00003DDB" w:rsidRPr="00BE0E07" w:rsidRDefault="00961DA2" w:rsidP="002A5942">
      <w:pPr>
        <w:pStyle w:val="ListParagraph"/>
        <w:numPr>
          <w:ilvl w:val="0"/>
          <w:numId w:val="1"/>
        </w:numPr>
        <w:autoSpaceDE w:val="0"/>
        <w:autoSpaceDN w:val="0"/>
        <w:adjustRightInd w:val="0"/>
        <w:spacing w:after="0"/>
        <w:ind w:left="709" w:hanging="709"/>
        <w:jc w:val="both"/>
        <w:rPr>
          <w:rFonts w:ascii="Tahoma" w:hAnsi="Tahoma" w:cs="Tahoma"/>
          <w:sz w:val="24"/>
          <w:szCs w:val="24"/>
          <w:lang w:val="en-US"/>
        </w:rPr>
      </w:pPr>
      <w:r>
        <w:rPr>
          <w:rFonts w:ascii="Tahoma" w:hAnsi="Tahoma" w:cs="Tahoma"/>
          <w:sz w:val="24"/>
          <w:szCs w:val="24"/>
          <w:lang w:val="en-US"/>
        </w:rPr>
        <w:t xml:space="preserve">To </w:t>
      </w:r>
      <w:r w:rsidR="00003DDB" w:rsidRPr="00BE0E07">
        <w:rPr>
          <w:rFonts w:ascii="Tahoma" w:hAnsi="Tahoma" w:cs="Tahoma"/>
          <w:sz w:val="24"/>
          <w:szCs w:val="24"/>
          <w:lang w:val="en-US"/>
        </w:rPr>
        <w:t xml:space="preserve">implement the school </w:t>
      </w:r>
      <w:proofErr w:type="spellStart"/>
      <w:r w:rsidR="00003DDB" w:rsidRPr="00BE0E07">
        <w:rPr>
          <w:rFonts w:ascii="Tahoma" w:hAnsi="Tahoma" w:cs="Tahoma"/>
          <w:sz w:val="24"/>
          <w:szCs w:val="24"/>
          <w:lang w:val="en-US"/>
        </w:rPr>
        <w:t>Behaviour</w:t>
      </w:r>
      <w:proofErr w:type="spellEnd"/>
      <w:r w:rsidR="002A5942">
        <w:rPr>
          <w:rFonts w:ascii="Tahoma" w:hAnsi="Tahoma" w:cs="Tahoma"/>
          <w:sz w:val="24"/>
          <w:szCs w:val="24"/>
          <w:lang w:val="en-US"/>
        </w:rPr>
        <w:t xml:space="preserve"> Management and Discipline</w:t>
      </w:r>
      <w:r w:rsidR="00003DDB" w:rsidRPr="00BE0E07">
        <w:rPr>
          <w:rFonts w:ascii="Tahoma" w:hAnsi="Tahoma" w:cs="Tahoma"/>
          <w:sz w:val="24"/>
          <w:szCs w:val="24"/>
          <w:lang w:val="en-US"/>
        </w:rPr>
        <w:t xml:space="preserve"> Policy consistently throughout the school</w:t>
      </w:r>
    </w:p>
    <w:p w14:paraId="75ABE216" w14:textId="77777777" w:rsidR="00522F1D" w:rsidRPr="00BE0E07" w:rsidRDefault="00522F1D" w:rsidP="002A5942">
      <w:pPr>
        <w:pStyle w:val="ListParagraph"/>
        <w:numPr>
          <w:ilvl w:val="0"/>
          <w:numId w:val="1"/>
        </w:numPr>
        <w:autoSpaceDE w:val="0"/>
        <w:autoSpaceDN w:val="0"/>
        <w:adjustRightInd w:val="0"/>
        <w:spacing w:after="0"/>
        <w:ind w:left="709" w:hanging="709"/>
        <w:jc w:val="both"/>
        <w:rPr>
          <w:rFonts w:ascii="Tahoma" w:hAnsi="Tahoma" w:cs="Tahoma"/>
          <w:sz w:val="24"/>
          <w:szCs w:val="24"/>
          <w:lang w:val="en-US"/>
        </w:rPr>
      </w:pPr>
      <w:r w:rsidRPr="00BE0E07">
        <w:rPr>
          <w:rFonts w:ascii="Tahoma" w:hAnsi="Tahoma" w:cs="Tahoma"/>
          <w:sz w:val="24"/>
          <w:szCs w:val="24"/>
          <w:lang w:val="en-US"/>
        </w:rPr>
        <w:t>T</w:t>
      </w:r>
      <w:r w:rsidR="00003DDB" w:rsidRPr="00BE0E07">
        <w:rPr>
          <w:rFonts w:ascii="Tahoma" w:hAnsi="Tahoma" w:cs="Tahoma"/>
          <w:sz w:val="24"/>
          <w:szCs w:val="24"/>
          <w:lang w:val="en-US"/>
        </w:rPr>
        <w:t>o report to Govern</w:t>
      </w:r>
      <w:r w:rsidR="00961DA2">
        <w:rPr>
          <w:rFonts w:ascii="Tahoma" w:hAnsi="Tahoma" w:cs="Tahoma"/>
          <w:sz w:val="24"/>
          <w:szCs w:val="24"/>
          <w:lang w:val="en-US"/>
        </w:rPr>
        <w:t>ing Body</w:t>
      </w:r>
      <w:r w:rsidR="00003DDB" w:rsidRPr="00BE0E07">
        <w:rPr>
          <w:rFonts w:ascii="Tahoma" w:hAnsi="Tahoma" w:cs="Tahoma"/>
          <w:sz w:val="24"/>
          <w:szCs w:val="24"/>
          <w:lang w:val="en-US"/>
        </w:rPr>
        <w:t xml:space="preserve"> on the effectiveness of the policy</w:t>
      </w:r>
    </w:p>
    <w:p w14:paraId="5E0D696A" w14:textId="77777777" w:rsidR="00961DA2" w:rsidRDefault="00003DDB" w:rsidP="002A5942">
      <w:pPr>
        <w:pStyle w:val="ListParagraph"/>
        <w:numPr>
          <w:ilvl w:val="0"/>
          <w:numId w:val="1"/>
        </w:numPr>
        <w:autoSpaceDE w:val="0"/>
        <w:autoSpaceDN w:val="0"/>
        <w:adjustRightInd w:val="0"/>
        <w:spacing w:after="0"/>
        <w:ind w:left="709" w:hanging="709"/>
        <w:jc w:val="both"/>
        <w:rPr>
          <w:rFonts w:ascii="Tahoma" w:hAnsi="Tahoma" w:cs="Tahoma"/>
          <w:sz w:val="24"/>
          <w:szCs w:val="24"/>
          <w:lang w:val="en-US"/>
        </w:rPr>
      </w:pPr>
      <w:r w:rsidRPr="00BE0E07">
        <w:rPr>
          <w:rFonts w:ascii="Tahoma" w:hAnsi="Tahoma" w:cs="Tahoma"/>
          <w:sz w:val="24"/>
          <w:szCs w:val="24"/>
          <w:lang w:val="en-US"/>
        </w:rPr>
        <w:t xml:space="preserve">To set the standards of </w:t>
      </w:r>
      <w:r w:rsidR="00961DA2">
        <w:rPr>
          <w:rFonts w:ascii="Tahoma" w:hAnsi="Tahoma" w:cs="Tahoma"/>
          <w:sz w:val="24"/>
          <w:szCs w:val="24"/>
          <w:lang w:val="en-US"/>
        </w:rPr>
        <w:t>behavior expected of pupils and to determine the school rules and any disciplinary penalties for breaking the rules.</w:t>
      </w:r>
    </w:p>
    <w:p w14:paraId="4391F86D" w14:textId="77777777" w:rsidR="00003DDB" w:rsidRPr="00BE0E07" w:rsidRDefault="00961DA2" w:rsidP="002A5942">
      <w:pPr>
        <w:pStyle w:val="ListParagraph"/>
        <w:numPr>
          <w:ilvl w:val="0"/>
          <w:numId w:val="1"/>
        </w:numPr>
        <w:autoSpaceDE w:val="0"/>
        <w:autoSpaceDN w:val="0"/>
        <w:adjustRightInd w:val="0"/>
        <w:spacing w:after="0"/>
        <w:ind w:left="709" w:hanging="709"/>
        <w:jc w:val="both"/>
        <w:rPr>
          <w:rFonts w:ascii="Tahoma" w:hAnsi="Tahoma" w:cs="Tahoma"/>
          <w:sz w:val="24"/>
          <w:szCs w:val="24"/>
          <w:lang w:val="en-US"/>
        </w:rPr>
      </w:pPr>
      <w:r>
        <w:rPr>
          <w:rFonts w:ascii="Tahoma" w:hAnsi="Tahoma" w:cs="Tahoma"/>
          <w:sz w:val="24"/>
          <w:szCs w:val="24"/>
          <w:lang w:val="en-US"/>
        </w:rPr>
        <w:t>To</w:t>
      </w:r>
      <w:r w:rsidR="00003DDB" w:rsidRPr="00BE0E07">
        <w:rPr>
          <w:rFonts w:ascii="Tahoma" w:hAnsi="Tahoma" w:cs="Tahoma"/>
          <w:sz w:val="24"/>
          <w:szCs w:val="24"/>
          <w:lang w:val="en-US"/>
        </w:rPr>
        <w:t xml:space="preserve"> support staff in the implementation of the policy.</w:t>
      </w:r>
    </w:p>
    <w:p w14:paraId="51F43D2C" w14:textId="77777777" w:rsidR="00E012C6" w:rsidRPr="00BE0E07" w:rsidRDefault="00522F1D" w:rsidP="002A5942">
      <w:pPr>
        <w:pStyle w:val="ListParagraph"/>
        <w:numPr>
          <w:ilvl w:val="0"/>
          <w:numId w:val="1"/>
        </w:numPr>
        <w:autoSpaceDE w:val="0"/>
        <w:autoSpaceDN w:val="0"/>
        <w:adjustRightInd w:val="0"/>
        <w:spacing w:after="0"/>
        <w:ind w:left="709" w:hanging="709"/>
        <w:jc w:val="both"/>
        <w:rPr>
          <w:rFonts w:ascii="Tahoma" w:hAnsi="Tahoma" w:cs="Tahoma"/>
          <w:sz w:val="24"/>
          <w:szCs w:val="24"/>
          <w:lang w:val="en-US"/>
        </w:rPr>
      </w:pPr>
      <w:r w:rsidRPr="00BE0E07">
        <w:rPr>
          <w:rFonts w:ascii="Tahoma" w:hAnsi="Tahoma" w:cs="Tahoma"/>
          <w:sz w:val="24"/>
          <w:szCs w:val="24"/>
          <w:lang w:val="en-US"/>
        </w:rPr>
        <w:t>To give</w:t>
      </w:r>
      <w:r w:rsidR="00003DDB" w:rsidRPr="00BE0E07">
        <w:rPr>
          <w:rFonts w:ascii="Tahoma" w:hAnsi="Tahoma" w:cs="Tahoma"/>
          <w:sz w:val="24"/>
          <w:szCs w:val="24"/>
          <w:lang w:val="en-US"/>
        </w:rPr>
        <w:t xml:space="preserve"> fixed-term suspensions to individual children for serious acts of </w:t>
      </w:r>
      <w:proofErr w:type="spellStart"/>
      <w:r w:rsidR="00003DDB" w:rsidRPr="00BE0E07">
        <w:rPr>
          <w:rFonts w:ascii="Tahoma" w:hAnsi="Tahoma" w:cs="Tahoma"/>
          <w:sz w:val="24"/>
          <w:szCs w:val="24"/>
          <w:lang w:val="en-US"/>
        </w:rPr>
        <w:t>misbehaviour</w:t>
      </w:r>
      <w:proofErr w:type="spellEnd"/>
      <w:r w:rsidR="00003DDB" w:rsidRPr="00BE0E07">
        <w:rPr>
          <w:rFonts w:ascii="Tahoma" w:hAnsi="Tahoma" w:cs="Tahoma"/>
          <w:sz w:val="24"/>
          <w:szCs w:val="24"/>
          <w:lang w:val="en-US"/>
        </w:rPr>
        <w:t xml:space="preserve">. </w:t>
      </w:r>
    </w:p>
    <w:p w14:paraId="21DB9714" w14:textId="77777777" w:rsidR="00003DDB" w:rsidRPr="00E012C6" w:rsidRDefault="00003DDB" w:rsidP="00E012C6">
      <w:pPr>
        <w:pStyle w:val="ListParagraph"/>
        <w:autoSpaceDE w:val="0"/>
        <w:autoSpaceDN w:val="0"/>
        <w:adjustRightInd w:val="0"/>
        <w:spacing w:after="0"/>
        <w:ind w:left="709"/>
        <w:jc w:val="both"/>
        <w:rPr>
          <w:rFonts w:ascii="Tahoma" w:hAnsi="Tahoma" w:cs="Tahoma"/>
          <w:sz w:val="24"/>
          <w:szCs w:val="24"/>
          <w:lang w:val="en-US"/>
        </w:rPr>
      </w:pPr>
    </w:p>
    <w:p w14:paraId="003FA8CB" w14:textId="77777777" w:rsidR="00522F1D" w:rsidRPr="00A30904" w:rsidRDefault="00522F1D" w:rsidP="00522F1D">
      <w:pPr>
        <w:autoSpaceDE w:val="0"/>
        <w:autoSpaceDN w:val="0"/>
        <w:adjustRightInd w:val="0"/>
        <w:spacing w:after="0"/>
        <w:jc w:val="both"/>
        <w:rPr>
          <w:rFonts w:ascii="Tahoma" w:hAnsi="Tahoma" w:cs="Tahoma"/>
          <w:b/>
          <w:bCs/>
          <w:sz w:val="24"/>
          <w:szCs w:val="24"/>
          <w:lang w:val="en-US"/>
        </w:rPr>
      </w:pPr>
      <w:r w:rsidRPr="00A30904">
        <w:rPr>
          <w:rFonts w:ascii="Tahoma" w:hAnsi="Tahoma" w:cs="Tahoma"/>
          <w:b/>
          <w:bCs/>
          <w:sz w:val="24"/>
          <w:szCs w:val="24"/>
          <w:lang w:val="en-US"/>
        </w:rPr>
        <w:t>Staff</w:t>
      </w:r>
    </w:p>
    <w:p w14:paraId="253B3503" w14:textId="77777777" w:rsidR="00522F1D" w:rsidRPr="00EB33A3" w:rsidRDefault="00522F1D" w:rsidP="00522F1D">
      <w:pPr>
        <w:autoSpaceDE w:val="0"/>
        <w:autoSpaceDN w:val="0"/>
        <w:adjustRightInd w:val="0"/>
        <w:spacing w:after="0"/>
        <w:jc w:val="both"/>
        <w:rPr>
          <w:rFonts w:ascii="Arial" w:hAnsi="Arial"/>
          <w:b/>
          <w:bCs/>
          <w:u w:val="single"/>
          <w:lang w:val="en-US"/>
        </w:rPr>
      </w:pPr>
    </w:p>
    <w:p w14:paraId="6B6D6F95" w14:textId="77777777" w:rsidR="00522F1D" w:rsidRPr="002C6D20" w:rsidRDefault="00522F1D" w:rsidP="00C65026">
      <w:pPr>
        <w:numPr>
          <w:ilvl w:val="0"/>
          <w:numId w:val="3"/>
        </w:numPr>
        <w:autoSpaceDE w:val="0"/>
        <w:autoSpaceDN w:val="0"/>
        <w:adjustRightInd w:val="0"/>
        <w:spacing w:after="0"/>
        <w:ind w:left="709" w:hanging="709"/>
        <w:jc w:val="both"/>
        <w:rPr>
          <w:rFonts w:ascii="Tahoma" w:hAnsi="Tahoma" w:cs="Tahoma"/>
          <w:sz w:val="24"/>
          <w:szCs w:val="24"/>
          <w:lang w:val="en-US"/>
        </w:rPr>
      </w:pPr>
      <w:r w:rsidRPr="002C6D20">
        <w:rPr>
          <w:rFonts w:ascii="Tahoma" w:hAnsi="Tahoma" w:cs="Tahoma"/>
          <w:sz w:val="24"/>
          <w:szCs w:val="24"/>
          <w:lang w:val="en-US"/>
        </w:rPr>
        <w:t xml:space="preserve">To follow and apply the </w:t>
      </w:r>
      <w:proofErr w:type="spellStart"/>
      <w:r w:rsidR="002A5942">
        <w:rPr>
          <w:rFonts w:ascii="Tahoma" w:hAnsi="Tahoma" w:cs="Tahoma"/>
          <w:sz w:val="24"/>
          <w:szCs w:val="24"/>
          <w:lang w:val="en-US"/>
        </w:rPr>
        <w:t>Behaviour</w:t>
      </w:r>
      <w:proofErr w:type="spellEnd"/>
      <w:r w:rsidR="002A5942">
        <w:rPr>
          <w:rFonts w:ascii="Tahoma" w:hAnsi="Tahoma" w:cs="Tahoma"/>
          <w:sz w:val="24"/>
          <w:szCs w:val="24"/>
          <w:lang w:val="en-US"/>
        </w:rPr>
        <w:t xml:space="preserve"> Management and Discipline P</w:t>
      </w:r>
      <w:r w:rsidRPr="002C6D20">
        <w:rPr>
          <w:rFonts w:ascii="Tahoma" w:hAnsi="Tahoma" w:cs="Tahoma"/>
          <w:sz w:val="24"/>
          <w:szCs w:val="24"/>
          <w:lang w:val="en-US"/>
        </w:rPr>
        <w:t>olicy</w:t>
      </w:r>
    </w:p>
    <w:p w14:paraId="605E97E5" w14:textId="77777777" w:rsidR="00522F1D" w:rsidRPr="002C6D20" w:rsidRDefault="00522F1D" w:rsidP="00C65026">
      <w:pPr>
        <w:numPr>
          <w:ilvl w:val="0"/>
          <w:numId w:val="3"/>
        </w:numPr>
        <w:autoSpaceDE w:val="0"/>
        <w:autoSpaceDN w:val="0"/>
        <w:adjustRightInd w:val="0"/>
        <w:spacing w:after="0"/>
        <w:ind w:left="0" w:firstLine="0"/>
        <w:jc w:val="both"/>
        <w:rPr>
          <w:rFonts w:ascii="Tahoma" w:hAnsi="Tahoma" w:cs="Tahoma"/>
          <w:sz w:val="24"/>
          <w:szCs w:val="24"/>
          <w:lang w:val="en-US"/>
        </w:rPr>
      </w:pPr>
      <w:r w:rsidRPr="002C6D20">
        <w:rPr>
          <w:rFonts w:ascii="Tahoma" w:hAnsi="Tahoma" w:cs="Tahoma"/>
          <w:sz w:val="24"/>
          <w:szCs w:val="24"/>
          <w:lang w:val="en-US"/>
        </w:rPr>
        <w:t>To be aware of the Code of Conduct</w:t>
      </w:r>
    </w:p>
    <w:p w14:paraId="27F61445" w14:textId="77777777" w:rsidR="00522F1D" w:rsidRPr="002C6D20" w:rsidRDefault="00522F1D" w:rsidP="00C65026">
      <w:pPr>
        <w:numPr>
          <w:ilvl w:val="0"/>
          <w:numId w:val="3"/>
        </w:numPr>
        <w:autoSpaceDE w:val="0"/>
        <w:autoSpaceDN w:val="0"/>
        <w:adjustRightInd w:val="0"/>
        <w:spacing w:after="0"/>
        <w:ind w:left="0" w:firstLine="0"/>
        <w:jc w:val="both"/>
        <w:rPr>
          <w:rFonts w:ascii="Tahoma" w:hAnsi="Tahoma" w:cs="Tahoma"/>
          <w:sz w:val="24"/>
          <w:szCs w:val="24"/>
          <w:lang w:val="en-US"/>
        </w:rPr>
      </w:pPr>
      <w:r w:rsidRPr="002C6D20">
        <w:rPr>
          <w:rFonts w:ascii="Tahoma" w:hAnsi="Tahoma" w:cs="Tahoma"/>
          <w:sz w:val="24"/>
          <w:szCs w:val="24"/>
          <w:lang w:val="en-US"/>
        </w:rPr>
        <w:t>To be fair and consistent</w:t>
      </w:r>
    </w:p>
    <w:p w14:paraId="26745A02" w14:textId="77777777" w:rsidR="00522F1D" w:rsidRDefault="00522F1D" w:rsidP="00C65026">
      <w:pPr>
        <w:numPr>
          <w:ilvl w:val="0"/>
          <w:numId w:val="3"/>
        </w:numPr>
        <w:autoSpaceDE w:val="0"/>
        <w:autoSpaceDN w:val="0"/>
        <w:adjustRightInd w:val="0"/>
        <w:spacing w:after="0"/>
        <w:ind w:left="0" w:firstLine="0"/>
        <w:jc w:val="both"/>
        <w:rPr>
          <w:rFonts w:ascii="Tahoma" w:hAnsi="Tahoma" w:cs="Tahoma"/>
          <w:sz w:val="24"/>
          <w:szCs w:val="24"/>
          <w:lang w:val="en-US"/>
        </w:rPr>
      </w:pPr>
      <w:r w:rsidRPr="002C6D20">
        <w:rPr>
          <w:rFonts w:ascii="Tahoma" w:hAnsi="Tahoma" w:cs="Tahoma"/>
          <w:sz w:val="24"/>
          <w:szCs w:val="24"/>
          <w:lang w:val="en-US"/>
        </w:rPr>
        <w:t>To develop an effective working atmosphere</w:t>
      </w:r>
    </w:p>
    <w:p w14:paraId="58ADC861" w14:textId="77777777" w:rsidR="00C04F2B" w:rsidRPr="002C6D20" w:rsidRDefault="00C04F2B" w:rsidP="00C65026">
      <w:pPr>
        <w:numPr>
          <w:ilvl w:val="0"/>
          <w:numId w:val="3"/>
        </w:numPr>
        <w:autoSpaceDE w:val="0"/>
        <w:autoSpaceDN w:val="0"/>
        <w:adjustRightInd w:val="0"/>
        <w:spacing w:after="0"/>
        <w:ind w:left="709" w:hanging="709"/>
        <w:jc w:val="both"/>
        <w:rPr>
          <w:rFonts w:ascii="Tahoma" w:hAnsi="Tahoma" w:cs="Tahoma"/>
          <w:sz w:val="24"/>
          <w:szCs w:val="24"/>
          <w:lang w:val="en-US"/>
        </w:rPr>
      </w:pPr>
      <w:r>
        <w:rPr>
          <w:rFonts w:ascii="Tahoma" w:hAnsi="Tahoma" w:cs="Tahoma"/>
          <w:sz w:val="24"/>
          <w:szCs w:val="24"/>
          <w:lang w:val="en-US"/>
        </w:rPr>
        <w:lastRenderedPageBreak/>
        <w:t>To consider whether behavior under review gives cause to suspect that a child is suffering, or is likely to suffer, significant harm or whether there may be unmet educational or other needs. (</w:t>
      </w:r>
      <w:proofErr w:type="gramStart"/>
      <w:r>
        <w:rPr>
          <w:rFonts w:ascii="Tahoma" w:hAnsi="Tahoma" w:cs="Tahoma"/>
          <w:sz w:val="24"/>
          <w:szCs w:val="24"/>
          <w:lang w:val="en-US"/>
        </w:rPr>
        <w:t>Note also</w:t>
      </w:r>
      <w:proofErr w:type="gramEnd"/>
      <w:r>
        <w:rPr>
          <w:rFonts w:ascii="Tahoma" w:hAnsi="Tahoma" w:cs="Tahoma"/>
          <w:sz w:val="24"/>
          <w:szCs w:val="24"/>
          <w:lang w:val="en-US"/>
        </w:rPr>
        <w:t xml:space="preserve"> the Safeguarding Policy and Special Educational Needs Policy)</w:t>
      </w:r>
    </w:p>
    <w:p w14:paraId="1DED2049" w14:textId="77777777" w:rsidR="00522F1D" w:rsidRPr="002C6D20" w:rsidRDefault="00522F1D" w:rsidP="00522F1D">
      <w:pPr>
        <w:spacing w:after="0"/>
        <w:rPr>
          <w:lang w:val="en-US"/>
        </w:rPr>
      </w:pPr>
    </w:p>
    <w:p w14:paraId="65E312A2" w14:textId="397DD01B" w:rsidR="00935758" w:rsidRPr="003F454A" w:rsidRDefault="002C6D20" w:rsidP="003F454A">
      <w:pPr>
        <w:autoSpaceDE w:val="0"/>
        <w:autoSpaceDN w:val="0"/>
        <w:adjustRightInd w:val="0"/>
        <w:jc w:val="both"/>
        <w:rPr>
          <w:rFonts w:ascii="Tahoma" w:hAnsi="Tahoma" w:cs="Tahoma"/>
          <w:b/>
          <w:bCs/>
          <w:sz w:val="24"/>
          <w:szCs w:val="24"/>
          <w:lang w:val="en-US"/>
        </w:rPr>
      </w:pPr>
      <w:r w:rsidRPr="00A30904">
        <w:rPr>
          <w:rFonts w:ascii="Tahoma" w:hAnsi="Tahoma" w:cs="Tahoma"/>
          <w:b/>
          <w:bCs/>
          <w:sz w:val="24"/>
          <w:szCs w:val="24"/>
          <w:lang w:val="en-US"/>
        </w:rPr>
        <w:t>Parent</w:t>
      </w:r>
    </w:p>
    <w:p w14:paraId="534EBC5F" w14:textId="77777777" w:rsidR="002C6D20" w:rsidRPr="002C6D20" w:rsidRDefault="002C6D20" w:rsidP="00C65026">
      <w:pPr>
        <w:numPr>
          <w:ilvl w:val="0"/>
          <w:numId w:val="2"/>
        </w:numPr>
        <w:autoSpaceDE w:val="0"/>
        <w:autoSpaceDN w:val="0"/>
        <w:adjustRightInd w:val="0"/>
        <w:spacing w:after="0"/>
        <w:ind w:left="0" w:firstLine="0"/>
        <w:jc w:val="both"/>
        <w:rPr>
          <w:rFonts w:ascii="Tahoma" w:hAnsi="Tahoma" w:cs="Tahoma"/>
          <w:sz w:val="24"/>
          <w:szCs w:val="24"/>
          <w:lang w:val="en-US"/>
        </w:rPr>
      </w:pPr>
      <w:r w:rsidRPr="002C6D20">
        <w:rPr>
          <w:rFonts w:ascii="Tahoma" w:hAnsi="Tahoma" w:cs="Tahoma"/>
          <w:sz w:val="24"/>
          <w:szCs w:val="24"/>
          <w:lang w:val="en-US"/>
        </w:rPr>
        <w:t xml:space="preserve">To be aware of Code of Conduct </w:t>
      </w:r>
    </w:p>
    <w:p w14:paraId="0E9D7B74" w14:textId="77777777" w:rsidR="002C6D20" w:rsidRPr="002C6D20" w:rsidRDefault="002C6D20" w:rsidP="00C65026">
      <w:pPr>
        <w:numPr>
          <w:ilvl w:val="0"/>
          <w:numId w:val="2"/>
        </w:numPr>
        <w:autoSpaceDE w:val="0"/>
        <w:autoSpaceDN w:val="0"/>
        <w:adjustRightInd w:val="0"/>
        <w:spacing w:after="0"/>
        <w:ind w:left="0" w:firstLine="0"/>
        <w:jc w:val="both"/>
        <w:rPr>
          <w:rFonts w:ascii="Tahoma" w:hAnsi="Tahoma" w:cs="Tahoma"/>
          <w:sz w:val="24"/>
          <w:szCs w:val="24"/>
          <w:lang w:val="en-US"/>
        </w:rPr>
      </w:pPr>
      <w:r w:rsidRPr="002C6D20">
        <w:rPr>
          <w:rFonts w:ascii="Tahoma" w:hAnsi="Tahoma" w:cs="Tahoma"/>
          <w:sz w:val="24"/>
          <w:szCs w:val="24"/>
          <w:lang w:val="en-US"/>
        </w:rPr>
        <w:t>To co-operate with school</w:t>
      </w:r>
    </w:p>
    <w:p w14:paraId="4A95DD0B" w14:textId="77777777" w:rsidR="002C6D20" w:rsidRPr="002C6D20" w:rsidRDefault="002C6D20" w:rsidP="00C65026">
      <w:pPr>
        <w:numPr>
          <w:ilvl w:val="0"/>
          <w:numId w:val="2"/>
        </w:numPr>
        <w:autoSpaceDE w:val="0"/>
        <w:autoSpaceDN w:val="0"/>
        <w:adjustRightInd w:val="0"/>
        <w:spacing w:after="0"/>
        <w:ind w:left="0" w:firstLine="0"/>
        <w:jc w:val="both"/>
        <w:rPr>
          <w:rFonts w:ascii="Tahoma" w:hAnsi="Tahoma" w:cs="Tahoma"/>
          <w:sz w:val="24"/>
          <w:szCs w:val="24"/>
          <w:lang w:val="en-US"/>
        </w:rPr>
      </w:pPr>
      <w:r w:rsidRPr="002C6D20">
        <w:rPr>
          <w:rFonts w:ascii="Tahoma" w:hAnsi="Tahoma" w:cs="Tahoma"/>
          <w:sz w:val="24"/>
          <w:szCs w:val="24"/>
          <w:lang w:val="en-US"/>
        </w:rPr>
        <w:t>To ensure children's regular attendance and punctuality</w:t>
      </w:r>
    </w:p>
    <w:p w14:paraId="724DC8E8" w14:textId="77777777" w:rsidR="002C6D20" w:rsidRDefault="002C6D20" w:rsidP="00C65026">
      <w:pPr>
        <w:numPr>
          <w:ilvl w:val="0"/>
          <w:numId w:val="2"/>
        </w:numPr>
        <w:autoSpaceDE w:val="0"/>
        <w:autoSpaceDN w:val="0"/>
        <w:adjustRightInd w:val="0"/>
        <w:spacing w:after="0"/>
        <w:ind w:hanging="720"/>
        <w:jc w:val="both"/>
        <w:rPr>
          <w:rFonts w:ascii="Tahoma" w:hAnsi="Tahoma" w:cs="Tahoma"/>
          <w:sz w:val="24"/>
          <w:szCs w:val="24"/>
          <w:lang w:val="en-US"/>
        </w:rPr>
      </w:pPr>
      <w:r w:rsidRPr="002C6D20">
        <w:rPr>
          <w:rFonts w:ascii="Tahoma" w:hAnsi="Tahoma" w:cs="Tahoma"/>
          <w:sz w:val="24"/>
          <w:szCs w:val="24"/>
          <w:lang w:val="en-US"/>
        </w:rPr>
        <w:t xml:space="preserve">To encourage their children to show respect and support the </w:t>
      </w:r>
      <w:r w:rsidR="00902C89" w:rsidRPr="002C6D20">
        <w:rPr>
          <w:rFonts w:ascii="Tahoma" w:hAnsi="Tahoma" w:cs="Tahoma"/>
          <w:sz w:val="24"/>
          <w:szCs w:val="24"/>
          <w:lang w:val="en-US"/>
        </w:rPr>
        <w:t>school’s</w:t>
      </w:r>
      <w:r w:rsidRPr="002C6D20">
        <w:rPr>
          <w:rFonts w:ascii="Tahoma" w:hAnsi="Tahoma" w:cs="Tahoma"/>
          <w:sz w:val="24"/>
          <w:szCs w:val="24"/>
          <w:lang w:val="en-US"/>
        </w:rPr>
        <w:t xml:space="preserve"> authority to discipline children.</w:t>
      </w:r>
    </w:p>
    <w:p w14:paraId="2D216B49" w14:textId="77777777" w:rsidR="00195DF6" w:rsidRDefault="00195DF6" w:rsidP="00C65026">
      <w:pPr>
        <w:numPr>
          <w:ilvl w:val="0"/>
          <w:numId w:val="2"/>
        </w:numPr>
        <w:autoSpaceDE w:val="0"/>
        <w:autoSpaceDN w:val="0"/>
        <w:adjustRightInd w:val="0"/>
        <w:spacing w:after="0"/>
        <w:ind w:hanging="720"/>
        <w:jc w:val="both"/>
        <w:rPr>
          <w:rFonts w:ascii="Tahoma" w:hAnsi="Tahoma" w:cs="Tahoma"/>
          <w:sz w:val="24"/>
          <w:szCs w:val="24"/>
          <w:lang w:val="en-US"/>
        </w:rPr>
      </w:pPr>
      <w:r>
        <w:rPr>
          <w:rFonts w:ascii="Tahoma" w:hAnsi="Tahoma" w:cs="Tahoma"/>
          <w:sz w:val="24"/>
          <w:szCs w:val="24"/>
          <w:lang w:val="en-US"/>
        </w:rPr>
        <w:t>To support the children in ensuri</w:t>
      </w:r>
      <w:r w:rsidR="00902C89">
        <w:rPr>
          <w:rFonts w:ascii="Tahoma" w:hAnsi="Tahoma" w:cs="Tahoma"/>
          <w:sz w:val="24"/>
          <w:szCs w:val="24"/>
          <w:lang w:val="en-US"/>
        </w:rPr>
        <w:t>ng homework is completed.</w:t>
      </w:r>
    </w:p>
    <w:p w14:paraId="761DA4DC" w14:textId="77777777" w:rsidR="00522F1D" w:rsidRDefault="00522F1D" w:rsidP="00522F1D">
      <w:pPr>
        <w:autoSpaceDE w:val="0"/>
        <w:autoSpaceDN w:val="0"/>
        <w:adjustRightInd w:val="0"/>
        <w:spacing w:after="0"/>
        <w:jc w:val="both"/>
        <w:rPr>
          <w:rFonts w:ascii="Tahoma" w:hAnsi="Tahoma" w:cs="Tahoma"/>
          <w:sz w:val="24"/>
          <w:szCs w:val="24"/>
          <w:lang w:val="en-US"/>
        </w:rPr>
      </w:pPr>
    </w:p>
    <w:p w14:paraId="6A4A87DA" w14:textId="77777777" w:rsidR="00522F1D" w:rsidRPr="00A30904" w:rsidRDefault="00522F1D" w:rsidP="00522F1D">
      <w:pPr>
        <w:autoSpaceDE w:val="0"/>
        <w:autoSpaceDN w:val="0"/>
        <w:adjustRightInd w:val="0"/>
        <w:spacing w:after="0"/>
        <w:jc w:val="both"/>
        <w:rPr>
          <w:rFonts w:ascii="Tahoma" w:hAnsi="Tahoma" w:cs="Tahoma"/>
          <w:b/>
          <w:bCs/>
          <w:sz w:val="24"/>
          <w:szCs w:val="24"/>
          <w:lang w:val="en-US"/>
        </w:rPr>
      </w:pPr>
      <w:r w:rsidRPr="00A30904">
        <w:rPr>
          <w:rFonts w:ascii="Tahoma" w:hAnsi="Tahoma" w:cs="Tahoma"/>
          <w:b/>
          <w:bCs/>
          <w:sz w:val="24"/>
          <w:szCs w:val="24"/>
          <w:lang w:val="en-US"/>
        </w:rPr>
        <w:t>Children</w:t>
      </w:r>
    </w:p>
    <w:p w14:paraId="484AA0D1" w14:textId="77777777" w:rsidR="00522F1D" w:rsidRPr="00522F1D" w:rsidRDefault="00522F1D" w:rsidP="00522F1D">
      <w:pPr>
        <w:autoSpaceDE w:val="0"/>
        <w:autoSpaceDN w:val="0"/>
        <w:adjustRightInd w:val="0"/>
        <w:spacing w:after="0"/>
        <w:jc w:val="both"/>
        <w:rPr>
          <w:rFonts w:ascii="Tahoma" w:hAnsi="Tahoma" w:cs="Tahoma"/>
          <w:b/>
          <w:bCs/>
          <w:sz w:val="24"/>
          <w:szCs w:val="24"/>
          <w:u w:val="single"/>
          <w:lang w:val="en-US"/>
        </w:rPr>
      </w:pPr>
    </w:p>
    <w:p w14:paraId="72085DF8" w14:textId="77777777" w:rsidR="00522F1D" w:rsidRPr="00150761" w:rsidRDefault="00522F1D" w:rsidP="00C65026">
      <w:pPr>
        <w:numPr>
          <w:ilvl w:val="0"/>
          <w:numId w:val="5"/>
        </w:numPr>
        <w:autoSpaceDE w:val="0"/>
        <w:autoSpaceDN w:val="0"/>
        <w:adjustRightInd w:val="0"/>
        <w:spacing w:after="0"/>
        <w:ind w:left="0" w:firstLine="0"/>
        <w:jc w:val="both"/>
        <w:rPr>
          <w:rFonts w:ascii="Tahoma" w:hAnsi="Tahoma" w:cs="Tahoma"/>
          <w:sz w:val="24"/>
          <w:szCs w:val="24"/>
          <w:lang w:val="en-US"/>
        </w:rPr>
      </w:pPr>
      <w:r w:rsidRPr="00150761">
        <w:rPr>
          <w:rFonts w:ascii="Tahoma" w:hAnsi="Tahoma" w:cs="Tahoma"/>
          <w:sz w:val="24"/>
          <w:szCs w:val="24"/>
          <w:lang w:val="en-US"/>
        </w:rPr>
        <w:t>To move in an orderly manner around school</w:t>
      </w:r>
    </w:p>
    <w:p w14:paraId="4609F073" w14:textId="77777777" w:rsidR="00522F1D" w:rsidRPr="00522F1D" w:rsidRDefault="00522F1D" w:rsidP="00C65026">
      <w:pPr>
        <w:numPr>
          <w:ilvl w:val="0"/>
          <w:numId w:val="5"/>
        </w:numPr>
        <w:autoSpaceDE w:val="0"/>
        <w:autoSpaceDN w:val="0"/>
        <w:adjustRightInd w:val="0"/>
        <w:spacing w:after="0"/>
        <w:ind w:left="0" w:firstLine="0"/>
        <w:jc w:val="both"/>
        <w:rPr>
          <w:rFonts w:ascii="Tahoma" w:hAnsi="Tahoma" w:cs="Tahoma"/>
          <w:sz w:val="24"/>
          <w:szCs w:val="24"/>
          <w:lang w:val="en-US"/>
        </w:rPr>
      </w:pPr>
      <w:r w:rsidRPr="00522F1D">
        <w:rPr>
          <w:rFonts w:ascii="Tahoma" w:hAnsi="Tahoma" w:cs="Tahoma"/>
          <w:sz w:val="24"/>
          <w:szCs w:val="24"/>
          <w:lang w:val="en-US"/>
        </w:rPr>
        <w:t>To show respect for people and property</w:t>
      </w:r>
    </w:p>
    <w:p w14:paraId="065A4146" w14:textId="77777777" w:rsidR="00522F1D" w:rsidRPr="00522F1D" w:rsidRDefault="00522F1D" w:rsidP="00C65026">
      <w:pPr>
        <w:numPr>
          <w:ilvl w:val="0"/>
          <w:numId w:val="5"/>
        </w:numPr>
        <w:autoSpaceDE w:val="0"/>
        <w:autoSpaceDN w:val="0"/>
        <w:adjustRightInd w:val="0"/>
        <w:spacing w:after="0"/>
        <w:ind w:left="0" w:firstLine="0"/>
        <w:jc w:val="both"/>
        <w:rPr>
          <w:rFonts w:ascii="Tahoma" w:hAnsi="Tahoma" w:cs="Tahoma"/>
          <w:sz w:val="24"/>
          <w:szCs w:val="24"/>
          <w:lang w:val="en-US"/>
        </w:rPr>
      </w:pPr>
      <w:r w:rsidRPr="00522F1D">
        <w:rPr>
          <w:rFonts w:ascii="Tahoma" w:hAnsi="Tahoma" w:cs="Tahoma"/>
          <w:sz w:val="24"/>
          <w:szCs w:val="24"/>
          <w:lang w:val="en-US"/>
        </w:rPr>
        <w:t>To demonstrate appropriate levels of concentration and self-discipline</w:t>
      </w:r>
    </w:p>
    <w:p w14:paraId="4F86D792" w14:textId="77777777" w:rsidR="00522F1D" w:rsidRPr="00522F1D" w:rsidRDefault="00522F1D" w:rsidP="00C65026">
      <w:pPr>
        <w:numPr>
          <w:ilvl w:val="0"/>
          <w:numId w:val="5"/>
        </w:numPr>
        <w:autoSpaceDE w:val="0"/>
        <w:autoSpaceDN w:val="0"/>
        <w:adjustRightInd w:val="0"/>
        <w:spacing w:after="0"/>
        <w:ind w:left="0" w:firstLine="0"/>
        <w:jc w:val="both"/>
        <w:rPr>
          <w:rFonts w:ascii="Tahoma" w:hAnsi="Tahoma" w:cs="Tahoma"/>
          <w:sz w:val="24"/>
          <w:szCs w:val="24"/>
          <w:lang w:val="en-US"/>
        </w:rPr>
      </w:pPr>
      <w:r w:rsidRPr="00522F1D">
        <w:rPr>
          <w:rFonts w:ascii="Tahoma" w:hAnsi="Tahoma" w:cs="Tahoma"/>
          <w:sz w:val="24"/>
          <w:szCs w:val="24"/>
          <w:lang w:val="en-US"/>
        </w:rPr>
        <w:t>To take responsibility for their own actions</w:t>
      </w:r>
    </w:p>
    <w:p w14:paraId="0308DE46" w14:textId="77777777" w:rsidR="00522F1D" w:rsidRPr="00522F1D" w:rsidRDefault="00522F1D" w:rsidP="00C65026">
      <w:pPr>
        <w:numPr>
          <w:ilvl w:val="0"/>
          <w:numId w:val="5"/>
        </w:numPr>
        <w:autoSpaceDE w:val="0"/>
        <w:autoSpaceDN w:val="0"/>
        <w:adjustRightInd w:val="0"/>
        <w:spacing w:after="0"/>
        <w:ind w:left="0" w:firstLine="0"/>
        <w:jc w:val="both"/>
        <w:rPr>
          <w:rFonts w:ascii="Tahoma" w:hAnsi="Tahoma" w:cs="Tahoma"/>
          <w:sz w:val="24"/>
          <w:szCs w:val="24"/>
          <w:lang w:val="en-US"/>
        </w:rPr>
      </w:pPr>
      <w:r w:rsidRPr="00522F1D">
        <w:rPr>
          <w:rFonts w:ascii="Tahoma" w:hAnsi="Tahoma" w:cs="Tahoma"/>
          <w:sz w:val="24"/>
          <w:szCs w:val="24"/>
          <w:lang w:val="en-US"/>
        </w:rPr>
        <w:t>To co-operate w</w:t>
      </w:r>
      <w:r w:rsidR="00F80B9E">
        <w:rPr>
          <w:rFonts w:ascii="Tahoma" w:hAnsi="Tahoma" w:cs="Tahoma"/>
          <w:sz w:val="24"/>
          <w:szCs w:val="24"/>
          <w:lang w:val="en-US"/>
        </w:rPr>
        <w:t>ith and respond to the school</w:t>
      </w:r>
      <w:r w:rsidR="00351576">
        <w:rPr>
          <w:rFonts w:ascii="Tahoma" w:hAnsi="Tahoma" w:cs="Tahoma"/>
          <w:sz w:val="24"/>
          <w:szCs w:val="24"/>
          <w:lang w:val="en-US"/>
        </w:rPr>
        <w:t>’</w:t>
      </w:r>
      <w:r w:rsidR="00F80B9E">
        <w:rPr>
          <w:rFonts w:ascii="Tahoma" w:hAnsi="Tahoma" w:cs="Tahoma"/>
          <w:sz w:val="24"/>
          <w:szCs w:val="24"/>
          <w:lang w:val="en-US"/>
        </w:rPr>
        <w:t xml:space="preserve">s Code of </w:t>
      </w:r>
      <w:proofErr w:type="gramStart"/>
      <w:r w:rsidR="00F80B9E">
        <w:rPr>
          <w:rFonts w:ascii="Tahoma" w:hAnsi="Tahoma" w:cs="Tahoma"/>
          <w:sz w:val="24"/>
          <w:szCs w:val="24"/>
          <w:lang w:val="en-US"/>
        </w:rPr>
        <w:t>C</w:t>
      </w:r>
      <w:r w:rsidRPr="00522F1D">
        <w:rPr>
          <w:rFonts w:ascii="Tahoma" w:hAnsi="Tahoma" w:cs="Tahoma"/>
          <w:sz w:val="24"/>
          <w:szCs w:val="24"/>
          <w:lang w:val="en-US"/>
        </w:rPr>
        <w:t>onduct</w:t>
      </w:r>
      <w:proofErr w:type="gramEnd"/>
    </w:p>
    <w:p w14:paraId="0643DBEE" w14:textId="77777777" w:rsidR="00522F1D" w:rsidRPr="00522F1D" w:rsidRDefault="00522F1D" w:rsidP="00C65026">
      <w:pPr>
        <w:numPr>
          <w:ilvl w:val="0"/>
          <w:numId w:val="5"/>
        </w:numPr>
        <w:autoSpaceDE w:val="0"/>
        <w:autoSpaceDN w:val="0"/>
        <w:adjustRightInd w:val="0"/>
        <w:spacing w:after="0"/>
        <w:ind w:left="0" w:firstLine="0"/>
        <w:jc w:val="both"/>
        <w:rPr>
          <w:rFonts w:ascii="Tahoma" w:hAnsi="Tahoma" w:cs="Tahoma"/>
          <w:sz w:val="24"/>
          <w:szCs w:val="24"/>
          <w:lang w:val="en-US"/>
        </w:rPr>
      </w:pPr>
      <w:r w:rsidRPr="00522F1D">
        <w:rPr>
          <w:rFonts w:ascii="Tahoma" w:hAnsi="Tahoma" w:cs="Tahoma"/>
          <w:sz w:val="24"/>
          <w:szCs w:val="24"/>
          <w:lang w:val="en-US"/>
        </w:rPr>
        <w:t xml:space="preserve">To be polite, </w:t>
      </w:r>
      <w:proofErr w:type="gramStart"/>
      <w:r w:rsidRPr="00522F1D">
        <w:rPr>
          <w:rFonts w:ascii="Tahoma" w:hAnsi="Tahoma" w:cs="Tahoma"/>
          <w:sz w:val="24"/>
          <w:szCs w:val="24"/>
          <w:lang w:val="en-US"/>
        </w:rPr>
        <w:t>considerate</w:t>
      </w:r>
      <w:proofErr w:type="gramEnd"/>
      <w:r w:rsidRPr="00522F1D">
        <w:rPr>
          <w:rFonts w:ascii="Tahoma" w:hAnsi="Tahoma" w:cs="Tahoma"/>
          <w:sz w:val="24"/>
          <w:szCs w:val="24"/>
          <w:lang w:val="en-US"/>
        </w:rPr>
        <w:t xml:space="preserve"> and caring</w:t>
      </w:r>
    </w:p>
    <w:p w14:paraId="7458EB4A" w14:textId="77777777" w:rsidR="002C6D20" w:rsidRDefault="002C6D20" w:rsidP="00522F1D">
      <w:pPr>
        <w:spacing w:before="100" w:beforeAutospacing="1" w:after="100" w:afterAutospacing="1" w:line="360" w:lineRule="auto"/>
        <w:outlineLvl w:val="3"/>
        <w:rPr>
          <w:rFonts w:ascii="Tahoma" w:hAnsi="Tahoma" w:cs="Tahoma"/>
          <w:b/>
          <w:bCs/>
          <w:color w:val="000000"/>
          <w:sz w:val="24"/>
          <w:szCs w:val="24"/>
          <w:u w:val="single"/>
        </w:rPr>
      </w:pPr>
      <w:r w:rsidRPr="00085974">
        <w:rPr>
          <w:rFonts w:ascii="Tahoma" w:hAnsi="Tahoma" w:cs="Tahoma"/>
          <w:b/>
          <w:bCs/>
          <w:color w:val="000000"/>
          <w:sz w:val="24"/>
          <w:szCs w:val="24"/>
          <w:u w:val="single"/>
        </w:rPr>
        <w:t>Rewards</w:t>
      </w:r>
    </w:p>
    <w:p w14:paraId="12475EB4" w14:textId="77777777" w:rsidR="00522F1D" w:rsidRPr="00BE0E07" w:rsidRDefault="00522F1D" w:rsidP="00BE0E07">
      <w:pPr>
        <w:autoSpaceDE w:val="0"/>
        <w:autoSpaceDN w:val="0"/>
        <w:adjustRightInd w:val="0"/>
        <w:jc w:val="both"/>
        <w:rPr>
          <w:rFonts w:ascii="Tahoma" w:hAnsi="Tahoma" w:cs="Tahoma"/>
          <w:sz w:val="24"/>
          <w:szCs w:val="24"/>
          <w:lang w:val="en-US"/>
        </w:rPr>
      </w:pPr>
      <w:r w:rsidRPr="00BE0E07">
        <w:rPr>
          <w:rFonts w:ascii="Tahoma" w:hAnsi="Tahoma" w:cs="Tahoma"/>
          <w:sz w:val="24"/>
          <w:szCs w:val="24"/>
          <w:lang w:val="en-US"/>
        </w:rPr>
        <w:t>We aim to rewa</w:t>
      </w:r>
      <w:r w:rsidR="00150761">
        <w:rPr>
          <w:rFonts w:ascii="Tahoma" w:hAnsi="Tahoma" w:cs="Tahoma"/>
          <w:sz w:val="24"/>
          <w:szCs w:val="24"/>
          <w:lang w:val="en-US"/>
        </w:rPr>
        <w:t>rd positive rather than emphasiz</w:t>
      </w:r>
      <w:r w:rsidRPr="00BE0E07">
        <w:rPr>
          <w:rFonts w:ascii="Tahoma" w:hAnsi="Tahoma" w:cs="Tahoma"/>
          <w:sz w:val="24"/>
          <w:szCs w:val="24"/>
          <w:lang w:val="en-US"/>
        </w:rPr>
        <w:t xml:space="preserve">e negative attitudes to </w:t>
      </w:r>
      <w:proofErr w:type="spellStart"/>
      <w:r w:rsidRPr="00BE0E07">
        <w:rPr>
          <w:rFonts w:ascii="Tahoma" w:hAnsi="Tahoma" w:cs="Tahoma"/>
          <w:sz w:val="24"/>
          <w:szCs w:val="24"/>
          <w:lang w:val="en-US"/>
        </w:rPr>
        <w:t>behaviour</w:t>
      </w:r>
      <w:proofErr w:type="spellEnd"/>
      <w:r w:rsidRPr="00BE0E07">
        <w:rPr>
          <w:rFonts w:ascii="Tahoma" w:hAnsi="Tahoma" w:cs="Tahoma"/>
          <w:sz w:val="24"/>
          <w:szCs w:val="24"/>
          <w:lang w:val="en-US"/>
        </w:rPr>
        <w:t xml:space="preserve"> and work</w:t>
      </w:r>
      <w:r w:rsidR="00BE0E07" w:rsidRPr="00BE0E07">
        <w:rPr>
          <w:rFonts w:ascii="Tahoma" w:hAnsi="Tahoma" w:cs="Tahoma"/>
          <w:sz w:val="24"/>
          <w:szCs w:val="24"/>
          <w:lang w:val="en-US"/>
        </w:rPr>
        <w:t xml:space="preserve">. </w:t>
      </w:r>
      <w:r w:rsidRPr="00BE0E07">
        <w:rPr>
          <w:rFonts w:ascii="Tahoma" w:hAnsi="Tahoma" w:cs="Tahoma"/>
          <w:sz w:val="24"/>
          <w:szCs w:val="24"/>
          <w:lang w:val="en-US"/>
        </w:rPr>
        <w:t xml:space="preserve">For </w:t>
      </w:r>
      <w:proofErr w:type="gramStart"/>
      <w:r w:rsidRPr="00BE0E07">
        <w:rPr>
          <w:rFonts w:ascii="Tahoma" w:hAnsi="Tahoma" w:cs="Tahoma"/>
          <w:sz w:val="24"/>
          <w:szCs w:val="24"/>
          <w:lang w:val="en-US"/>
        </w:rPr>
        <w:t>the majority of</w:t>
      </w:r>
      <w:proofErr w:type="gramEnd"/>
      <w:r w:rsidRPr="00BE0E07">
        <w:rPr>
          <w:rFonts w:ascii="Tahoma" w:hAnsi="Tahoma" w:cs="Tahoma"/>
          <w:sz w:val="24"/>
          <w:szCs w:val="24"/>
          <w:lang w:val="en-US"/>
        </w:rPr>
        <w:t xml:space="preserve"> children this approach will work</w:t>
      </w:r>
      <w:r w:rsidR="00935758">
        <w:rPr>
          <w:rFonts w:ascii="Tahoma" w:hAnsi="Tahoma" w:cs="Tahoma"/>
          <w:sz w:val="24"/>
          <w:szCs w:val="24"/>
          <w:lang w:val="en-US"/>
        </w:rPr>
        <w:t>;</w:t>
      </w:r>
      <w:r w:rsidRPr="00BE0E07">
        <w:rPr>
          <w:rFonts w:ascii="Tahoma" w:hAnsi="Tahoma" w:cs="Tahoma"/>
          <w:sz w:val="24"/>
          <w:szCs w:val="24"/>
          <w:lang w:val="en-US"/>
        </w:rPr>
        <w:t xml:space="preserve"> sanctions should be needed only for a minority of children.</w:t>
      </w:r>
    </w:p>
    <w:p w14:paraId="5708C813" w14:textId="77777777" w:rsidR="002C6D20" w:rsidRDefault="002C6D20" w:rsidP="002C6D20">
      <w:pPr>
        <w:spacing w:before="100" w:beforeAutospacing="1" w:after="100" w:afterAutospacing="1" w:line="240" w:lineRule="auto"/>
        <w:rPr>
          <w:rFonts w:ascii="Tahoma" w:eastAsia="Times New Roman" w:hAnsi="Tahoma" w:cs="Tahoma"/>
          <w:color w:val="000000"/>
          <w:sz w:val="24"/>
          <w:szCs w:val="24"/>
          <w:lang w:eastAsia="en-GB"/>
        </w:rPr>
      </w:pPr>
      <w:proofErr w:type="gramStart"/>
      <w:r>
        <w:rPr>
          <w:rFonts w:ascii="Tahoma" w:eastAsia="Times New Roman" w:hAnsi="Tahoma" w:cs="Tahoma"/>
          <w:color w:val="000000"/>
          <w:sz w:val="24"/>
          <w:szCs w:val="24"/>
          <w:lang w:eastAsia="en-GB"/>
        </w:rPr>
        <w:t>In order to</w:t>
      </w:r>
      <w:proofErr w:type="gramEnd"/>
      <w:r>
        <w:rPr>
          <w:rFonts w:ascii="Tahoma" w:eastAsia="Times New Roman" w:hAnsi="Tahoma" w:cs="Tahoma"/>
          <w:color w:val="000000"/>
          <w:sz w:val="24"/>
          <w:szCs w:val="24"/>
          <w:lang w:eastAsia="en-GB"/>
        </w:rPr>
        <w:t xml:space="preserve"> praise children and reinforce </w:t>
      </w:r>
      <w:r w:rsidRPr="004B3C8B">
        <w:rPr>
          <w:rFonts w:ascii="Tahoma" w:eastAsia="Times New Roman" w:hAnsi="Tahoma" w:cs="Tahoma"/>
          <w:color w:val="000000"/>
          <w:sz w:val="24"/>
          <w:szCs w:val="24"/>
          <w:lang w:eastAsia="en-GB"/>
        </w:rPr>
        <w:t>good behaviour</w:t>
      </w:r>
      <w:r>
        <w:rPr>
          <w:rFonts w:ascii="Tahoma" w:eastAsia="Times New Roman" w:hAnsi="Tahoma" w:cs="Tahoma"/>
          <w:color w:val="000000"/>
          <w:sz w:val="24"/>
          <w:szCs w:val="24"/>
          <w:lang w:eastAsia="en-GB"/>
        </w:rPr>
        <w:t xml:space="preserve"> we have a positive reward system that runs throughout the School. As with the rules there are some rewards that are class specific and others that are whole school rewards. These include:</w:t>
      </w:r>
    </w:p>
    <w:p w14:paraId="06F072F2" w14:textId="77777777" w:rsidR="002C6D20" w:rsidRPr="00E21696" w:rsidRDefault="002C6D20" w:rsidP="00C65026">
      <w:pPr>
        <w:pStyle w:val="ListParagraph"/>
        <w:numPr>
          <w:ilvl w:val="0"/>
          <w:numId w:val="4"/>
        </w:numPr>
        <w:spacing w:after="0" w:line="360" w:lineRule="auto"/>
        <w:ind w:left="714" w:hanging="357"/>
        <w:rPr>
          <w:rFonts w:ascii="Tahoma" w:hAnsi="Tahoma" w:cs="Tahoma"/>
          <w:color w:val="000000"/>
          <w:sz w:val="24"/>
          <w:szCs w:val="24"/>
        </w:rPr>
      </w:pPr>
      <w:r w:rsidRPr="00E21696">
        <w:rPr>
          <w:rFonts w:ascii="Tahoma" w:hAnsi="Tahoma" w:cs="Tahoma"/>
          <w:color w:val="000000"/>
          <w:sz w:val="24"/>
          <w:szCs w:val="24"/>
        </w:rPr>
        <w:t>Immediate specific verbal praise with positive body language</w:t>
      </w:r>
    </w:p>
    <w:p w14:paraId="517672EC" w14:textId="77777777" w:rsidR="002C6D20" w:rsidRPr="00E21696" w:rsidRDefault="002C6D20" w:rsidP="00C65026">
      <w:pPr>
        <w:pStyle w:val="ListParagraph"/>
        <w:numPr>
          <w:ilvl w:val="0"/>
          <w:numId w:val="4"/>
        </w:numPr>
        <w:spacing w:after="0" w:line="360" w:lineRule="auto"/>
        <w:ind w:left="714" w:hanging="357"/>
        <w:rPr>
          <w:rFonts w:ascii="Tahoma" w:hAnsi="Tahoma" w:cs="Tahoma"/>
          <w:color w:val="000000"/>
          <w:sz w:val="24"/>
          <w:szCs w:val="24"/>
        </w:rPr>
      </w:pPr>
      <w:r w:rsidRPr="00E21696">
        <w:rPr>
          <w:rFonts w:ascii="Tahoma" w:hAnsi="Tahoma" w:cs="Tahoma"/>
          <w:color w:val="000000"/>
          <w:sz w:val="24"/>
          <w:szCs w:val="24"/>
        </w:rPr>
        <w:t>Showing work to / telling another member of staff</w:t>
      </w:r>
    </w:p>
    <w:p w14:paraId="4823ACBD" w14:textId="77777777" w:rsidR="002C6D20" w:rsidRPr="00E21696" w:rsidRDefault="002C6D20" w:rsidP="00C65026">
      <w:pPr>
        <w:pStyle w:val="ListParagraph"/>
        <w:numPr>
          <w:ilvl w:val="0"/>
          <w:numId w:val="4"/>
        </w:numPr>
        <w:spacing w:after="0" w:line="360" w:lineRule="auto"/>
        <w:ind w:left="714" w:hanging="357"/>
        <w:rPr>
          <w:rFonts w:ascii="Tahoma" w:eastAsia="Times New Roman" w:hAnsi="Tahoma" w:cs="Tahoma"/>
          <w:color w:val="000000"/>
          <w:sz w:val="24"/>
          <w:szCs w:val="24"/>
          <w:lang w:eastAsia="en-GB"/>
        </w:rPr>
      </w:pPr>
      <w:r w:rsidRPr="00E21696">
        <w:rPr>
          <w:rFonts w:ascii="Tahoma" w:hAnsi="Tahoma" w:cs="Tahoma"/>
          <w:color w:val="000000"/>
          <w:sz w:val="24"/>
          <w:szCs w:val="24"/>
        </w:rPr>
        <w:t>Showing work to / telling the Head</w:t>
      </w:r>
      <w:r w:rsidR="005C7603">
        <w:rPr>
          <w:rFonts w:ascii="Tahoma" w:hAnsi="Tahoma" w:cs="Tahoma"/>
          <w:color w:val="000000"/>
          <w:sz w:val="24"/>
          <w:szCs w:val="24"/>
        </w:rPr>
        <w:t>t</w:t>
      </w:r>
      <w:r w:rsidRPr="00E21696">
        <w:rPr>
          <w:rFonts w:ascii="Tahoma" w:hAnsi="Tahoma" w:cs="Tahoma"/>
          <w:color w:val="000000"/>
          <w:sz w:val="24"/>
          <w:szCs w:val="24"/>
        </w:rPr>
        <w:t>eacher</w:t>
      </w:r>
      <w:r w:rsidR="00F954F6">
        <w:rPr>
          <w:rFonts w:ascii="Tahoma" w:hAnsi="Tahoma" w:cs="Tahoma"/>
          <w:color w:val="000000"/>
          <w:sz w:val="24"/>
          <w:szCs w:val="24"/>
        </w:rPr>
        <w:t>/Head of Kodesh</w:t>
      </w:r>
    </w:p>
    <w:p w14:paraId="1BA6A2CF" w14:textId="77777777" w:rsidR="002C6D20" w:rsidRPr="00E21696" w:rsidRDefault="002C6D20" w:rsidP="00C65026">
      <w:pPr>
        <w:pStyle w:val="ListParagraph"/>
        <w:numPr>
          <w:ilvl w:val="0"/>
          <w:numId w:val="4"/>
        </w:numPr>
        <w:autoSpaceDE w:val="0"/>
        <w:autoSpaceDN w:val="0"/>
        <w:adjustRightInd w:val="0"/>
        <w:spacing w:after="0" w:line="360" w:lineRule="auto"/>
        <w:ind w:left="714" w:hanging="357"/>
        <w:rPr>
          <w:rFonts w:ascii="Tahoma" w:hAnsi="Tahoma" w:cs="Tahoma"/>
          <w:color w:val="000000"/>
          <w:sz w:val="24"/>
          <w:szCs w:val="24"/>
        </w:rPr>
      </w:pPr>
      <w:r w:rsidRPr="00E21696">
        <w:rPr>
          <w:rFonts w:ascii="Tahoma" w:hAnsi="Tahoma" w:cs="Tahoma"/>
          <w:color w:val="000000"/>
          <w:sz w:val="24"/>
          <w:szCs w:val="24"/>
        </w:rPr>
        <w:t>Sending a note home or a phone call to a parent</w:t>
      </w:r>
    </w:p>
    <w:p w14:paraId="62C09200" w14:textId="77777777" w:rsidR="002C6D20" w:rsidRPr="00E21696" w:rsidRDefault="002C6D20" w:rsidP="00C65026">
      <w:pPr>
        <w:pStyle w:val="ListParagraph"/>
        <w:numPr>
          <w:ilvl w:val="0"/>
          <w:numId w:val="4"/>
        </w:numPr>
        <w:autoSpaceDE w:val="0"/>
        <w:autoSpaceDN w:val="0"/>
        <w:adjustRightInd w:val="0"/>
        <w:spacing w:after="0" w:line="240" w:lineRule="auto"/>
        <w:ind w:left="714" w:hanging="357"/>
        <w:rPr>
          <w:rFonts w:ascii="Tahoma" w:hAnsi="Tahoma" w:cs="Tahoma"/>
          <w:color w:val="000000"/>
          <w:sz w:val="24"/>
          <w:szCs w:val="24"/>
        </w:rPr>
      </w:pPr>
      <w:r w:rsidRPr="00E21696">
        <w:rPr>
          <w:rFonts w:ascii="Tahoma" w:eastAsia="Times New Roman" w:hAnsi="Tahoma" w:cs="Tahoma"/>
          <w:color w:val="000000"/>
          <w:sz w:val="24"/>
          <w:szCs w:val="24"/>
          <w:lang w:eastAsia="en-GB"/>
        </w:rPr>
        <w:t xml:space="preserve">Stickers, smiley </w:t>
      </w:r>
      <w:proofErr w:type="gramStart"/>
      <w:r w:rsidRPr="00E21696">
        <w:rPr>
          <w:rFonts w:ascii="Tahoma" w:eastAsia="Times New Roman" w:hAnsi="Tahoma" w:cs="Tahoma"/>
          <w:color w:val="000000"/>
          <w:sz w:val="24"/>
          <w:szCs w:val="24"/>
          <w:lang w:eastAsia="en-GB"/>
        </w:rPr>
        <w:t>faces</w:t>
      </w:r>
      <w:proofErr w:type="gramEnd"/>
      <w:r w:rsidRPr="00E21696">
        <w:rPr>
          <w:rFonts w:ascii="Tahoma" w:eastAsia="Times New Roman" w:hAnsi="Tahoma" w:cs="Tahoma"/>
          <w:color w:val="000000"/>
          <w:sz w:val="24"/>
          <w:szCs w:val="24"/>
          <w:lang w:eastAsia="en-GB"/>
        </w:rPr>
        <w:t xml:space="preserve"> or stars, to reward children and encourage good behaviour and academic effort. Teachers use these positively – once given, rewards will NOT be removed subsequen</w:t>
      </w:r>
      <w:r>
        <w:rPr>
          <w:rFonts w:ascii="Tahoma" w:eastAsia="Times New Roman" w:hAnsi="Tahoma" w:cs="Tahoma"/>
          <w:color w:val="000000"/>
          <w:sz w:val="24"/>
          <w:szCs w:val="24"/>
          <w:lang w:eastAsia="en-GB"/>
        </w:rPr>
        <w:t>tly for unacceptable behaviour.</w:t>
      </w:r>
    </w:p>
    <w:p w14:paraId="10ADE9B0" w14:textId="77777777" w:rsidR="002C6D20" w:rsidRPr="00E21696" w:rsidRDefault="002C6D20" w:rsidP="002C6D20">
      <w:pPr>
        <w:pStyle w:val="ListParagraph"/>
        <w:autoSpaceDE w:val="0"/>
        <w:autoSpaceDN w:val="0"/>
        <w:adjustRightInd w:val="0"/>
        <w:spacing w:after="0" w:line="240" w:lineRule="auto"/>
        <w:ind w:left="714"/>
        <w:rPr>
          <w:rFonts w:ascii="Tahoma" w:hAnsi="Tahoma" w:cs="Tahoma"/>
          <w:color w:val="000000"/>
          <w:sz w:val="24"/>
          <w:szCs w:val="24"/>
        </w:rPr>
      </w:pPr>
    </w:p>
    <w:p w14:paraId="7AEAB6B0" w14:textId="77777777" w:rsidR="002C6D20" w:rsidRPr="00E21696" w:rsidRDefault="00F954F6" w:rsidP="00C65026">
      <w:pPr>
        <w:pStyle w:val="ListParagraph"/>
        <w:numPr>
          <w:ilvl w:val="0"/>
          <w:numId w:val="4"/>
        </w:numPr>
        <w:autoSpaceDE w:val="0"/>
        <w:autoSpaceDN w:val="0"/>
        <w:adjustRightInd w:val="0"/>
        <w:spacing w:after="0" w:line="240" w:lineRule="auto"/>
        <w:ind w:left="714" w:hanging="357"/>
        <w:rPr>
          <w:rFonts w:ascii="Tahoma" w:hAnsi="Tahoma" w:cs="Tahoma"/>
          <w:color w:val="000000"/>
          <w:sz w:val="24"/>
          <w:szCs w:val="24"/>
        </w:rPr>
      </w:pPr>
      <w:r>
        <w:rPr>
          <w:rFonts w:ascii="Tahoma" w:eastAsia="Times New Roman" w:hAnsi="Tahoma" w:cs="Tahoma"/>
          <w:color w:val="000000"/>
          <w:sz w:val="24"/>
          <w:szCs w:val="24"/>
          <w:lang w:eastAsia="en-GB"/>
        </w:rPr>
        <w:lastRenderedPageBreak/>
        <w:t xml:space="preserve">Reward cards where </w:t>
      </w:r>
      <w:r w:rsidR="002C6D20" w:rsidRPr="00E21696">
        <w:rPr>
          <w:rFonts w:ascii="Tahoma" w:eastAsia="Times New Roman" w:hAnsi="Tahoma" w:cs="Tahoma"/>
          <w:color w:val="000000"/>
          <w:sz w:val="24"/>
          <w:szCs w:val="24"/>
          <w:lang w:eastAsia="en-GB"/>
        </w:rPr>
        <w:t xml:space="preserve">children collect stickers, smiley </w:t>
      </w:r>
      <w:proofErr w:type="gramStart"/>
      <w:r w:rsidR="002C6D20" w:rsidRPr="00E21696">
        <w:rPr>
          <w:rFonts w:ascii="Tahoma" w:eastAsia="Times New Roman" w:hAnsi="Tahoma" w:cs="Tahoma"/>
          <w:color w:val="000000"/>
          <w:sz w:val="24"/>
          <w:szCs w:val="24"/>
          <w:lang w:eastAsia="en-GB"/>
        </w:rPr>
        <w:t>faces</w:t>
      </w:r>
      <w:proofErr w:type="gramEnd"/>
      <w:r w:rsidR="002C6D20" w:rsidRPr="00E21696">
        <w:rPr>
          <w:rFonts w:ascii="Tahoma" w:eastAsia="Times New Roman" w:hAnsi="Tahoma" w:cs="Tahoma"/>
          <w:color w:val="000000"/>
          <w:sz w:val="24"/>
          <w:szCs w:val="24"/>
          <w:lang w:eastAsia="en-GB"/>
        </w:rPr>
        <w:t xml:space="preserve"> and stars</w:t>
      </w:r>
      <w:r>
        <w:rPr>
          <w:rFonts w:ascii="Tahoma" w:eastAsia="Times New Roman" w:hAnsi="Tahoma" w:cs="Tahoma"/>
          <w:color w:val="000000"/>
          <w:sz w:val="24"/>
          <w:szCs w:val="24"/>
          <w:lang w:eastAsia="en-GB"/>
        </w:rPr>
        <w:t>.</w:t>
      </w:r>
      <w:r w:rsidR="002C6D20" w:rsidRPr="00E21696">
        <w:rPr>
          <w:rFonts w:ascii="Tahoma" w:eastAsia="Times New Roman" w:hAnsi="Tahoma" w:cs="Tahoma"/>
          <w:color w:val="000000"/>
          <w:sz w:val="24"/>
          <w:szCs w:val="24"/>
          <w:lang w:eastAsia="en-GB"/>
        </w:rPr>
        <w:t xml:space="preserve"> When the card is full, they can take their card home with an accompanying letter for their parents informing them about the achievement. </w:t>
      </w:r>
    </w:p>
    <w:p w14:paraId="196F6F28" w14:textId="77777777" w:rsidR="002C6D20" w:rsidRPr="00E21696" w:rsidRDefault="002C6D20" w:rsidP="002C6D20">
      <w:pPr>
        <w:autoSpaceDE w:val="0"/>
        <w:autoSpaceDN w:val="0"/>
        <w:adjustRightInd w:val="0"/>
        <w:spacing w:after="0" w:line="240" w:lineRule="auto"/>
        <w:rPr>
          <w:rFonts w:ascii="Tahoma" w:hAnsi="Tahoma" w:cs="Tahoma"/>
          <w:color w:val="000000"/>
          <w:sz w:val="24"/>
          <w:szCs w:val="24"/>
        </w:rPr>
      </w:pPr>
    </w:p>
    <w:p w14:paraId="630816B0" w14:textId="77777777" w:rsidR="002C6D20" w:rsidRPr="00E21696" w:rsidRDefault="002C6D20" w:rsidP="00C65026">
      <w:pPr>
        <w:pStyle w:val="ListParagraph"/>
        <w:numPr>
          <w:ilvl w:val="0"/>
          <w:numId w:val="4"/>
        </w:numPr>
        <w:autoSpaceDE w:val="0"/>
        <w:autoSpaceDN w:val="0"/>
        <w:adjustRightInd w:val="0"/>
        <w:spacing w:after="0" w:line="240" w:lineRule="auto"/>
        <w:ind w:left="714" w:hanging="357"/>
        <w:contextualSpacing w:val="0"/>
        <w:rPr>
          <w:rFonts w:ascii="Tahoma" w:hAnsi="Tahoma" w:cs="Tahoma"/>
          <w:color w:val="000000"/>
          <w:sz w:val="24"/>
          <w:szCs w:val="24"/>
        </w:rPr>
      </w:pPr>
      <w:r w:rsidRPr="00E21696">
        <w:rPr>
          <w:rFonts w:ascii="Tahoma" w:eastAsia="Times New Roman" w:hAnsi="Tahoma" w:cs="Tahoma"/>
          <w:bCs/>
          <w:color w:val="000000"/>
          <w:sz w:val="24"/>
          <w:szCs w:val="24"/>
          <w:lang w:eastAsia="en-GB"/>
        </w:rPr>
        <w:t xml:space="preserve">Marble Jar: As a whole class reward for good behaviour children can collect marbles to fill a jar in their classroom. When pre- determined levels are reached the whole class receive a prize </w:t>
      </w:r>
      <w:proofErr w:type="gramStart"/>
      <w:r w:rsidRPr="00E21696">
        <w:rPr>
          <w:rFonts w:ascii="Tahoma" w:eastAsia="Times New Roman" w:hAnsi="Tahoma" w:cs="Tahoma"/>
          <w:bCs/>
          <w:color w:val="000000"/>
          <w:sz w:val="24"/>
          <w:szCs w:val="24"/>
          <w:lang w:eastAsia="en-GB"/>
        </w:rPr>
        <w:t>e</w:t>
      </w:r>
      <w:r w:rsidR="0033044A">
        <w:rPr>
          <w:rFonts w:ascii="Tahoma" w:eastAsia="Times New Roman" w:hAnsi="Tahoma" w:cs="Tahoma"/>
          <w:bCs/>
          <w:color w:val="000000"/>
          <w:sz w:val="24"/>
          <w:szCs w:val="24"/>
          <w:lang w:eastAsia="en-GB"/>
        </w:rPr>
        <w:t>.</w:t>
      </w:r>
      <w:r w:rsidRPr="00E21696">
        <w:rPr>
          <w:rFonts w:ascii="Tahoma" w:eastAsia="Times New Roman" w:hAnsi="Tahoma" w:cs="Tahoma"/>
          <w:bCs/>
          <w:color w:val="000000"/>
          <w:sz w:val="24"/>
          <w:szCs w:val="24"/>
          <w:lang w:eastAsia="en-GB"/>
        </w:rPr>
        <w:t>g</w:t>
      </w:r>
      <w:r w:rsidR="0033044A">
        <w:rPr>
          <w:rFonts w:ascii="Tahoma" w:eastAsia="Times New Roman" w:hAnsi="Tahoma" w:cs="Tahoma"/>
          <w:bCs/>
          <w:color w:val="000000"/>
          <w:sz w:val="24"/>
          <w:szCs w:val="24"/>
          <w:lang w:eastAsia="en-GB"/>
        </w:rPr>
        <w:t>.</w:t>
      </w:r>
      <w:proofErr w:type="gramEnd"/>
      <w:r w:rsidRPr="00E21696">
        <w:rPr>
          <w:rFonts w:ascii="Tahoma" w:eastAsia="Times New Roman" w:hAnsi="Tahoma" w:cs="Tahoma"/>
          <w:bCs/>
          <w:color w:val="000000"/>
          <w:sz w:val="24"/>
          <w:szCs w:val="24"/>
          <w:lang w:eastAsia="en-GB"/>
        </w:rPr>
        <w:t xml:space="preserve"> an outing </w:t>
      </w:r>
    </w:p>
    <w:p w14:paraId="485B50E1" w14:textId="77777777" w:rsidR="002C6D20" w:rsidRPr="00E21696" w:rsidRDefault="002C6D20" w:rsidP="002C6D20">
      <w:pPr>
        <w:autoSpaceDE w:val="0"/>
        <w:autoSpaceDN w:val="0"/>
        <w:adjustRightInd w:val="0"/>
        <w:spacing w:after="0" w:line="240" w:lineRule="auto"/>
        <w:rPr>
          <w:rFonts w:ascii="Tahoma" w:hAnsi="Tahoma" w:cs="Tahoma"/>
          <w:color w:val="000000"/>
          <w:sz w:val="24"/>
          <w:szCs w:val="24"/>
        </w:rPr>
      </w:pPr>
    </w:p>
    <w:p w14:paraId="723A93A3" w14:textId="77777777" w:rsidR="002C6D20" w:rsidRDefault="002C6D20" w:rsidP="00C65026">
      <w:pPr>
        <w:pStyle w:val="ListParagraph"/>
        <w:numPr>
          <w:ilvl w:val="0"/>
          <w:numId w:val="4"/>
        </w:numPr>
        <w:spacing w:after="0" w:line="240" w:lineRule="auto"/>
        <w:ind w:left="714" w:hanging="357"/>
        <w:rPr>
          <w:rFonts w:ascii="Tahoma" w:eastAsia="Times New Roman" w:hAnsi="Tahoma" w:cs="Tahoma"/>
          <w:bCs/>
          <w:sz w:val="24"/>
          <w:szCs w:val="24"/>
          <w:lang w:eastAsia="en-GB"/>
        </w:rPr>
      </w:pPr>
      <w:r>
        <w:rPr>
          <w:rFonts w:ascii="Tahoma" w:eastAsia="Times New Roman" w:hAnsi="Tahoma" w:cs="Tahoma"/>
          <w:bCs/>
          <w:sz w:val="24"/>
          <w:szCs w:val="24"/>
          <w:lang w:eastAsia="en-GB"/>
        </w:rPr>
        <w:t>Star of the W</w:t>
      </w:r>
      <w:r w:rsidRPr="00E21696">
        <w:rPr>
          <w:rFonts w:ascii="Tahoma" w:eastAsia="Times New Roman" w:hAnsi="Tahoma" w:cs="Tahoma"/>
          <w:bCs/>
          <w:sz w:val="24"/>
          <w:szCs w:val="24"/>
          <w:lang w:eastAsia="en-GB"/>
        </w:rPr>
        <w:t>eek: two weekly awards per class, one from the Kodesh teacher and one from the Chol teacher to reward good behaviour</w:t>
      </w:r>
      <w:r w:rsidR="00F954F6">
        <w:rPr>
          <w:rFonts w:ascii="Tahoma" w:eastAsia="Times New Roman" w:hAnsi="Tahoma" w:cs="Tahoma"/>
          <w:bCs/>
          <w:sz w:val="24"/>
          <w:szCs w:val="24"/>
          <w:lang w:eastAsia="en-GB"/>
        </w:rPr>
        <w:t>,</w:t>
      </w:r>
      <w:r w:rsidRPr="00E21696">
        <w:rPr>
          <w:rFonts w:ascii="Tahoma" w:eastAsia="Times New Roman" w:hAnsi="Tahoma" w:cs="Tahoma"/>
          <w:bCs/>
          <w:sz w:val="24"/>
          <w:szCs w:val="24"/>
          <w:lang w:eastAsia="en-GB"/>
        </w:rPr>
        <w:t xml:space="preserve"> work</w:t>
      </w:r>
      <w:r w:rsidR="00F954F6">
        <w:rPr>
          <w:rFonts w:ascii="Tahoma" w:eastAsia="Times New Roman" w:hAnsi="Tahoma" w:cs="Tahoma"/>
          <w:bCs/>
          <w:sz w:val="24"/>
          <w:szCs w:val="24"/>
          <w:lang w:eastAsia="en-GB"/>
        </w:rPr>
        <w:t xml:space="preserve"> and effort</w:t>
      </w:r>
      <w:r w:rsidRPr="00E21696">
        <w:rPr>
          <w:rFonts w:ascii="Tahoma" w:eastAsia="Times New Roman" w:hAnsi="Tahoma" w:cs="Tahoma"/>
          <w:bCs/>
          <w:sz w:val="24"/>
          <w:szCs w:val="24"/>
          <w:lang w:eastAsia="en-GB"/>
        </w:rPr>
        <w:t xml:space="preserve"> presented in Shabbos </w:t>
      </w:r>
      <w:proofErr w:type="gramStart"/>
      <w:r w:rsidRPr="00E21696">
        <w:rPr>
          <w:rFonts w:ascii="Tahoma" w:eastAsia="Times New Roman" w:hAnsi="Tahoma" w:cs="Tahoma"/>
          <w:bCs/>
          <w:sz w:val="24"/>
          <w:szCs w:val="24"/>
          <w:lang w:eastAsia="en-GB"/>
        </w:rPr>
        <w:t>Assembly</w:t>
      </w:r>
      <w:proofErr w:type="gramEnd"/>
    </w:p>
    <w:p w14:paraId="4C3ED47E" w14:textId="77777777" w:rsidR="002C6D20" w:rsidRPr="00E21696" w:rsidRDefault="002C6D20" w:rsidP="002C6D20">
      <w:pPr>
        <w:pStyle w:val="ListParagraph"/>
        <w:spacing w:after="0" w:line="240" w:lineRule="auto"/>
        <w:ind w:left="714"/>
        <w:rPr>
          <w:rFonts w:ascii="Tahoma" w:eastAsia="Times New Roman" w:hAnsi="Tahoma" w:cs="Tahoma"/>
          <w:bCs/>
          <w:sz w:val="24"/>
          <w:szCs w:val="24"/>
          <w:lang w:eastAsia="en-GB"/>
        </w:rPr>
      </w:pPr>
    </w:p>
    <w:p w14:paraId="216ABE6A" w14:textId="77777777" w:rsidR="002C6D20" w:rsidRDefault="002C6D20" w:rsidP="00C65026">
      <w:pPr>
        <w:pStyle w:val="ListParagraph"/>
        <w:numPr>
          <w:ilvl w:val="0"/>
          <w:numId w:val="4"/>
        </w:numPr>
        <w:spacing w:after="0" w:line="240" w:lineRule="auto"/>
        <w:ind w:left="714" w:hanging="357"/>
        <w:rPr>
          <w:rFonts w:ascii="Tahoma" w:eastAsia="Times New Roman" w:hAnsi="Tahoma" w:cs="Tahoma"/>
          <w:bCs/>
          <w:sz w:val="24"/>
          <w:szCs w:val="24"/>
          <w:lang w:eastAsia="en-GB"/>
        </w:rPr>
      </w:pPr>
      <w:r w:rsidRPr="00E21696">
        <w:rPr>
          <w:rFonts w:ascii="Tahoma" w:eastAsia="Times New Roman" w:hAnsi="Tahoma" w:cs="Tahoma"/>
          <w:bCs/>
          <w:sz w:val="24"/>
          <w:szCs w:val="24"/>
          <w:lang w:eastAsia="en-GB"/>
        </w:rPr>
        <w:t>Head</w:t>
      </w:r>
      <w:r w:rsidR="005C7603">
        <w:rPr>
          <w:rFonts w:ascii="Tahoma" w:eastAsia="Times New Roman" w:hAnsi="Tahoma" w:cs="Tahoma"/>
          <w:bCs/>
          <w:sz w:val="24"/>
          <w:szCs w:val="24"/>
          <w:lang w:eastAsia="en-GB"/>
        </w:rPr>
        <w:t>t</w:t>
      </w:r>
      <w:r w:rsidRPr="00E21696">
        <w:rPr>
          <w:rFonts w:ascii="Tahoma" w:eastAsia="Times New Roman" w:hAnsi="Tahoma" w:cs="Tahoma"/>
          <w:bCs/>
          <w:sz w:val="24"/>
          <w:szCs w:val="24"/>
          <w:lang w:eastAsia="en-GB"/>
        </w:rPr>
        <w:t>eacher</w:t>
      </w:r>
      <w:r>
        <w:rPr>
          <w:rFonts w:ascii="Tahoma" w:eastAsia="Times New Roman" w:hAnsi="Tahoma" w:cs="Tahoma"/>
          <w:bCs/>
          <w:sz w:val="24"/>
          <w:szCs w:val="24"/>
          <w:lang w:eastAsia="en-GB"/>
        </w:rPr>
        <w:t xml:space="preserve"> S</w:t>
      </w:r>
      <w:r w:rsidRPr="00E21696">
        <w:rPr>
          <w:rFonts w:ascii="Tahoma" w:eastAsia="Times New Roman" w:hAnsi="Tahoma" w:cs="Tahoma"/>
          <w:bCs/>
          <w:sz w:val="24"/>
          <w:szCs w:val="24"/>
          <w:lang w:eastAsia="en-GB"/>
        </w:rPr>
        <w:t>tickers: for good work given when the class teacher sends children to the Head</w:t>
      </w:r>
      <w:r w:rsidR="005C7603">
        <w:rPr>
          <w:rFonts w:ascii="Tahoma" w:eastAsia="Times New Roman" w:hAnsi="Tahoma" w:cs="Tahoma"/>
          <w:bCs/>
          <w:sz w:val="24"/>
          <w:szCs w:val="24"/>
          <w:lang w:eastAsia="en-GB"/>
        </w:rPr>
        <w:t>teacher</w:t>
      </w:r>
      <w:r w:rsidR="00F954F6">
        <w:rPr>
          <w:rFonts w:ascii="Tahoma" w:eastAsia="Times New Roman" w:hAnsi="Tahoma" w:cs="Tahoma"/>
          <w:bCs/>
          <w:sz w:val="24"/>
          <w:szCs w:val="24"/>
          <w:lang w:eastAsia="en-GB"/>
        </w:rPr>
        <w:t>/Head of Kodesh</w:t>
      </w:r>
      <w:r w:rsidRPr="00E21696">
        <w:rPr>
          <w:rFonts w:ascii="Tahoma" w:eastAsia="Times New Roman" w:hAnsi="Tahoma" w:cs="Tahoma"/>
          <w:bCs/>
          <w:sz w:val="24"/>
          <w:szCs w:val="24"/>
          <w:lang w:eastAsia="en-GB"/>
        </w:rPr>
        <w:t xml:space="preserve"> to show a piece of </w:t>
      </w:r>
      <w:proofErr w:type="gramStart"/>
      <w:r w:rsidRPr="00E21696">
        <w:rPr>
          <w:rFonts w:ascii="Tahoma" w:eastAsia="Times New Roman" w:hAnsi="Tahoma" w:cs="Tahoma"/>
          <w:bCs/>
          <w:sz w:val="24"/>
          <w:szCs w:val="24"/>
          <w:lang w:eastAsia="en-GB"/>
        </w:rPr>
        <w:t>work</w:t>
      </w:r>
      <w:proofErr w:type="gramEnd"/>
    </w:p>
    <w:p w14:paraId="1717BDC7" w14:textId="77777777" w:rsidR="002C6D20" w:rsidRPr="00E21696" w:rsidRDefault="002C6D20" w:rsidP="002C6D20">
      <w:pPr>
        <w:spacing w:after="0" w:line="240" w:lineRule="auto"/>
        <w:rPr>
          <w:rFonts w:ascii="Tahoma" w:eastAsia="Times New Roman" w:hAnsi="Tahoma" w:cs="Tahoma"/>
          <w:bCs/>
          <w:sz w:val="24"/>
          <w:szCs w:val="24"/>
          <w:lang w:eastAsia="en-GB"/>
        </w:rPr>
      </w:pPr>
    </w:p>
    <w:p w14:paraId="04D849E6" w14:textId="77777777" w:rsidR="00BE0E07" w:rsidRDefault="002C6D20" w:rsidP="00C65026">
      <w:pPr>
        <w:pStyle w:val="ListParagraph"/>
        <w:numPr>
          <w:ilvl w:val="0"/>
          <w:numId w:val="4"/>
        </w:numPr>
        <w:spacing w:after="0" w:line="240" w:lineRule="auto"/>
        <w:ind w:left="714" w:hanging="357"/>
        <w:rPr>
          <w:rFonts w:ascii="Tahoma" w:eastAsia="Times New Roman" w:hAnsi="Tahoma" w:cs="Tahoma"/>
          <w:bCs/>
          <w:sz w:val="24"/>
          <w:szCs w:val="24"/>
          <w:lang w:eastAsia="en-GB"/>
        </w:rPr>
      </w:pPr>
      <w:r w:rsidRPr="00E21696">
        <w:rPr>
          <w:rFonts w:ascii="Tahoma" w:eastAsia="Times New Roman" w:hAnsi="Tahoma" w:cs="Tahoma"/>
          <w:bCs/>
          <w:sz w:val="24"/>
          <w:szCs w:val="24"/>
          <w:lang w:eastAsia="en-GB"/>
        </w:rPr>
        <w:t>Extended play times: as a whole class reward for good behaviour b</w:t>
      </w:r>
      <w:r>
        <w:rPr>
          <w:rFonts w:ascii="Tahoma" w:eastAsia="Times New Roman" w:hAnsi="Tahoma" w:cs="Tahoma"/>
          <w:bCs/>
          <w:sz w:val="24"/>
          <w:szCs w:val="24"/>
          <w:lang w:eastAsia="en-GB"/>
        </w:rPr>
        <w:t>y all the children in the class</w:t>
      </w:r>
      <w:r w:rsidR="00BE0E07">
        <w:rPr>
          <w:rFonts w:ascii="Tahoma" w:eastAsia="Times New Roman" w:hAnsi="Tahoma" w:cs="Tahoma"/>
          <w:bCs/>
          <w:sz w:val="24"/>
          <w:szCs w:val="24"/>
          <w:lang w:eastAsia="en-GB"/>
        </w:rPr>
        <w:t>.</w:t>
      </w:r>
    </w:p>
    <w:p w14:paraId="78979E6B" w14:textId="77777777" w:rsidR="003C43B2" w:rsidRPr="003C43B2" w:rsidRDefault="003C43B2" w:rsidP="003C43B2">
      <w:pPr>
        <w:pStyle w:val="ListParagraph"/>
        <w:rPr>
          <w:rFonts w:ascii="Tahoma" w:eastAsia="Times New Roman" w:hAnsi="Tahoma" w:cs="Tahoma"/>
          <w:bCs/>
          <w:sz w:val="24"/>
          <w:szCs w:val="24"/>
          <w:lang w:eastAsia="en-GB"/>
        </w:rPr>
      </w:pPr>
    </w:p>
    <w:p w14:paraId="6BA572F8" w14:textId="77777777" w:rsidR="0033044A" w:rsidRPr="0004176A" w:rsidRDefault="0004176A" w:rsidP="00C54387">
      <w:pPr>
        <w:pStyle w:val="ListParagraph"/>
        <w:numPr>
          <w:ilvl w:val="0"/>
          <w:numId w:val="4"/>
        </w:numPr>
        <w:spacing w:after="0" w:line="240" w:lineRule="auto"/>
        <w:ind w:left="714" w:hanging="357"/>
        <w:rPr>
          <w:rFonts w:ascii="Tahoma" w:eastAsia="Times New Roman" w:hAnsi="Tahoma" w:cs="Tahoma"/>
          <w:bCs/>
          <w:sz w:val="24"/>
          <w:szCs w:val="24"/>
          <w:lang w:eastAsia="en-GB"/>
        </w:rPr>
      </w:pPr>
      <w:r>
        <w:rPr>
          <w:rFonts w:ascii="Tahoma" w:eastAsia="Times New Roman" w:hAnsi="Tahoma" w:cs="Tahoma"/>
          <w:bCs/>
          <w:sz w:val="24"/>
          <w:szCs w:val="24"/>
          <w:lang w:eastAsia="en-GB"/>
        </w:rPr>
        <w:t xml:space="preserve">House points: </w:t>
      </w:r>
      <w:r w:rsidR="00BE0E07" w:rsidRPr="0004176A">
        <w:rPr>
          <w:rFonts w:ascii="Tahoma" w:hAnsi="Tahoma" w:cs="Tahoma"/>
        </w:rPr>
        <w:t xml:space="preserve">The school operates a </w:t>
      </w:r>
      <w:r w:rsidR="00667481" w:rsidRPr="0004176A">
        <w:rPr>
          <w:rFonts w:ascii="Tahoma" w:hAnsi="Tahoma" w:cs="Tahoma"/>
        </w:rPr>
        <w:t>House Point system.</w:t>
      </w:r>
    </w:p>
    <w:p w14:paraId="453876ED" w14:textId="77777777" w:rsidR="00667481" w:rsidRDefault="00667481" w:rsidP="00C54387">
      <w:pPr>
        <w:pStyle w:val="NormalWeb"/>
        <w:spacing w:after="0" w:afterAutospacing="0"/>
        <w:rPr>
          <w:rFonts w:ascii="Tahoma" w:hAnsi="Tahoma" w:cs="Tahoma"/>
        </w:rPr>
      </w:pPr>
      <w:r>
        <w:rPr>
          <w:rFonts w:ascii="Tahoma" w:hAnsi="Tahoma" w:cs="Tahoma"/>
        </w:rPr>
        <w:t xml:space="preserve">Children gain house points for a range of positive behaviours. The House Point scores are read out in assembly every week and the winning team is rewarded at the end of the term. </w:t>
      </w:r>
    </w:p>
    <w:p w14:paraId="22372C0E" w14:textId="77777777" w:rsidR="00667481" w:rsidRDefault="00667481" w:rsidP="00F97834">
      <w:pPr>
        <w:autoSpaceDE w:val="0"/>
        <w:autoSpaceDN w:val="0"/>
        <w:adjustRightInd w:val="0"/>
        <w:spacing w:after="0" w:line="240" w:lineRule="auto"/>
        <w:rPr>
          <w:rFonts w:ascii="Tahoma" w:hAnsi="Tahoma" w:cs="Tahoma"/>
          <w:b/>
          <w:bCs/>
          <w:color w:val="000000"/>
          <w:sz w:val="24"/>
          <w:szCs w:val="24"/>
          <w:u w:val="single"/>
        </w:rPr>
      </w:pPr>
    </w:p>
    <w:p w14:paraId="39A1D347" w14:textId="77777777" w:rsidR="00D409F5" w:rsidRDefault="00D409F5" w:rsidP="00F97834">
      <w:pPr>
        <w:autoSpaceDE w:val="0"/>
        <w:autoSpaceDN w:val="0"/>
        <w:adjustRightInd w:val="0"/>
        <w:spacing w:after="0" w:line="240" w:lineRule="auto"/>
        <w:rPr>
          <w:rFonts w:ascii="Tahoma" w:hAnsi="Tahoma" w:cs="Tahoma"/>
          <w:b/>
          <w:bCs/>
          <w:color w:val="000000"/>
          <w:sz w:val="24"/>
          <w:szCs w:val="24"/>
          <w:u w:val="single"/>
        </w:rPr>
      </w:pPr>
      <w:r w:rsidRPr="00C421B7">
        <w:rPr>
          <w:rFonts w:ascii="Tahoma" w:hAnsi="Tahoma" w:cs="Tahoma"/>
          <w:b/>
          <w:bCs/>
          <w:color w:val="000000"/>
          <w:sz w:val="24"/>
          <w:szCs w:val="24"/>
          <w:u w:val="single"/>
        </w:rPr>
        <w:t xml:space="preserve">Strategies </w:t>
      </w:r>
      <w:r w:rsidR="00F97834">
        <w:rPr>
          <w:rFonts w:ascii="Tahoma" w:hAnsi="Tahoma" w:cs="Tahoma"/>
          <w:b/>
          <w:bCs/>
          <w:color w:val="000000"/>
          <w:sz w:val="24"/>
          <w:szCs w:val="24"/>
          <w:u w:val="single"/>
        </w:rPr>
        <w:t xml:space="preserve">for </w:t>
      </w:r>
      <w:r w:rsidR="00C04F2B">
        <w:rPr>
          <w:rFonts w:ascii="Tahoma" w:hAnsi="Tahoma" w:cs="Tahoma"/>
          <w:b/>
          <w:bCs/>
          <w:color w:val="000000"/>
          <w:sz w:val="24"/>
          <w:szCs w:val="24"/>
          <w:u w:val="single"/>
        </w:rPr>
        <w:t>A</w:t>
      </w:r>
      <w:r w:rsidR="00F97834">
        <w:rPr>
          <w:rFonts w:ascii="Tahoma" w:hAnsi="Tahoma" w:cs="Tahoma"/>
          <w:b/>
          <w:bCs/>
          <w:color w:val="000000"/>
          <w:sz w:val="24"/>
          <w:szCs w:val="24"/>
          <w:u w:val="single"/>
        </w:rPr>
        <w:t xml:space="preserve">ddressing </w:t>
      </w:r>
      <w:r w:rsidR="0063579A">
        <w:rPr>
          <w:rFonts w:ascii="Tahoma" w:hAnsi="Tahoma" w:cs="Tahoma"/>
          <w:b/>
          <w:bCs/>
          <w:color w:val="000000"/>
          <w:sz w:val="24"/>
          <w:szCs w:val="24"/>
          <w:u w:val="single"/>
        </w:rPr>
        <w:t>Misb</w:t>
      </w:r>
      <w:r w:rsidR="00F97834">
        <w:rPr>
          <w:rFonts w:ascii="Tahoma" w:hAnsi="Tahoma" w:cs="Tahoma"/>
          <w:b/>
          <w:bCs/>
          <w:color w:val="000000"/>
          <w:sz w:val="24"/>
          <w:szCs w:val="24"/>
          <w:u w:val="single"/>
        </w:rPr>
        <w:t>ehaviour</w:t>
      </w:r>
    </w:p>
    <w:p w14:paraId="10331B7E" w14:textId="77777777" w:rsidR="0033044A" w:rsidRDefault="0033044A" w:rsidP="00F97834">
      <w:pPr>
        <w:autoSpaceDE w:val="0"/>
        <w:autoSpaceDN w:val="0"/>
        <w:adjustRightInd w:val="0"/>
        <w:spacing w:after="0" w:line="240" w:lineRule="auto"/>
        <w:rPr>
          <w:rFonts w:ascii="Tahoma" w:hAnsi="Tahoma" w:cs="Tahoma"/>
          <w:b/>
          <w:bCs/>
          <w:color w:val="000000"/>
          <w:sz w:val="24"/>
          <w:szCs w:val="24"/>
          <w:u w:val="single"/>
        </w:rPr>
      </w:pPr>
    </w:p>
    <w:p w14:paraId="13B27C4E" w14:textId="77777777" w:rsidR="00F97834" w:rsidRDefault="00D409F5" w:rsidP="00F97834">
      <w:pPr>
        <w:autoSpaceDE w:val="0"/>
        <w:autoSpaceDN w:val="0"/>
        <w:adjustRightInd w:val="0"/>
        <w:spacing w:after="0" w:line="240" w:lineRule="auto"/>
        <w:rPr>
          <w:rFonts w:ascii="Tahoma" w:hAnsi="Tahoma" w:cs="Tahoma"/>
          <w:color w:val="000000"/>
          <w:sz w:val="24"/>
          <w:szCs w:val="24"/>
        </w:rPr>
      </w:pPr>
      <w:r w:rsidRPr="00F97834">
        <w:rPr>
          <w:rFonts w:ascii="Tahoma" w:hAnsi="Tahoma" w:cs="Tahoma"/>
          <w:sz w:val="24"/>
          <w:szCs w:val="24"/>
        </w:rPr>
        <w:t>The school recognises the importance of a consistent</w:t>
      </w:r>
      <w:r w:rsidR="00935758">
        <w:rPr>
          <w:rFonts w:ascii="Tahoma" w:hAnsi="Tahoma" w:cs="Tahoma"/>
          <w:sz w:val="24"/>
          <w:szCs w:val="24"/>
        </w:rPr>
        <w:t xml:space="preserve">, </w:t>
      </w:r>
      <w:proofErr w:type="gramStart"/>
      <w:r w:rsidR="00935758">
        <w:rPr>
          <w:rFonts w:ascii="Tahoma" w:hAnsi="Tahoma" w:cs="Tahoma"/>
          <w:sz w:val="24"/>
          <w:szCs w:val="24"/>
        </w:rPr>
        <w:t>fair</w:t>
      </w:r>
      <w:proofErr w:type="gramEnd"/>
      <w:r w:rsidRPr="00F97834">
        <w:rPr>
          <w:rFonts w:ascii="Tahoma" w:hAnsi="Tahoma" w:cs="Tahoma"/>
          <w:sz w:val="24"/>
          <w:szCs w:val="24"/>
        </w:rPr>
        <w:t xml:space="preserve"> and clear approach to managing behaviour.</w:t>
      </w:r>
      <w:r w:rsidR="00F97834">
        <w:t xml:space="preserve"> </w:t>
      </w:r>
      <w:r w:rsidR="00F97834">
        <w:rPr>
          <w:rFonts w:ascii="Tahoma" w:hAnsi="Tahoma" w:cs="Tahoma"/>
          <w:color w:val="000000"/>
          <w:sz w:val="24"/>
          <w:szCs w:val="24"/>
        </w:rPr>
        <w:t xml:space="preserve">We require all staff </w:t>
      </w:r>
      <w:r w:rsidR="00F97834" w:rsidRPr="00C421B7">
        <w:rPr>
          <w:rFonts w:ascii="Tahoma" w:hAnsi="Tahoma" w:cs="Tahoma"/>
          <w:color w:val="000000"/>
          <w:sz w:val="24"/>
          <w:szCs w:val="24"/>
        </w:rPr>
        <w:t>to use positive strategies for handling any</w:t>
      </w:r>
      <w:r w:rsidR="00F97834">
        <w:rPr>
          <w:rFonts w:ascii="Tahoma" w:hAnsi="Tahoma" w:cs="Tahoma"/>
          <w:color w:val="000000"/>
          <w:sz w:val="24"/>
          <w:szCs w:val="24"/>
        </w:rPr>
        <w:t xml:space="preserve"> unacceptable</w:t>
      </w:r>
      <w:r w:rsidR="00F97834" w:rsidRPr="00C421B7">
        <w:rPr>
          <w:rFonts w:ascii="Tahoma" w:hAnsi="Tahoma" w:cs="Tahoma"/>
          <w:color w:val="000000"/>
          <w:sz w:val="24"/>
          <w:szCs w:val="24"/>
        </w:rPr>
        <w:t xml:space="preserve"> behaviour, by helping children find solutions in ways which are appropriate</w:t>
      </w:r>
      <w:r w:rsidR="00F97834">
        <w:rPr>
          <w:rFonts w:ascii="Tahoma" w:hAnsi="Tahoma" w:cs="Tahoma"/>
          <w:color w:val="000000"/>
          <w:sz w:val="24"/>
          <w:szCs w:val="24"/>
        </w:rPr>
        <w:t xml:space="preserve"> </w:t>
      </w:r>
      <w:r w:rsidR="00F97834" w:rsidRPr="00C421B7">
        <w:rPr>
          <w:rFonts w:ascii="Tahoma" w:hAnsi="Tahoma" w:cs="Tahoma"/>
          <w:color w:val="000000"/>
          <w:sz w:val="24"/>
          <w:szCs w:val="24"/>
        </w:rPr>
        <w:t>for the children's ages and stages of development. Such solutions might include, for</w:t>
      </w:r>
      <w:r w:rsidR="00F97834">
        <w:rPr>
          <w:rFonts w:ascii="Tahoma" w:hAnsi="Tahoma" w:cs="Tahoma"/>
          <w:color w:val="000000"/>
          <w:sz w:val="24"/>
          <w:szCs w:val="24"/>
        </w:rPr>
        <w:t xml:space="preserve"> </w:t>
      </w:r>
      <w:r w:rsidR="00F97834" w:rsidRPr="00C421B7">
        <w:rPr>
          <w:rFonts w:ascii="Tahoma" w:hAnsi="Tahoma" w:cs="Tahoma"/>
          <w:color w:val="000000"/>
          <w:sz w:val="24"/>
          <w:szCs w:val="24"/>
        </w:rPr>
        <w:t>example, acknowledgement of feelings, explanation as to what was not acceptable and</w:t>
      </w:r>
      <w:r w:rsidR="00F97834">
        <w:rPr>
          <w:rFonts w:ascii="Tahoma" w:hAnsi="Tahoma" w:cs="Tahoma"/>
          <w:color w:val="000000"/>
          <w:sz w:val="24"/>
          <w:szCs w:val="24"/>
        </w:rPr>
        <w:t xml:space="preserve"> </w:t>
      </w:r>
      <w:r w:rsidR="00F97834" w:rsidRPr="00C421B7">
        <w:rPr>
          <w:rFonts w:ascii="Tahoma" w:hAnsi="Tahoma" w:cs="Tahoma"/>
          <w:color w:val="000000"/>
          <w:sz w:val="24"/>
          <w:szCs w:val="24"/>
        </w:rPr>
        <w:t>supporting children to gain control of their feelings so that they can learn a more</w:t>
      </w:r>
      <w:r w:rsidR="00F97834">
        <w:rPr>
          <w:rFonts w:ascii="Tahoma" w:hAnsi="Tahoma" w:cs="Tahoma"/>
          <w:color w:val="000000"/>
          <w:sz w:val="24"/>
          <w:szCs w:val="24"/>
        </w:rPr>
        <w:t xml:space="preserve"> </w:t>
      </w:r>
      <w:r w:rsidR="00F97834" w:rsidRPr="00C421B7">
        <w:rPr>
          <w:rFonts w:ascii="Tahoma" w:hAnsi="Tahoma" w:cs="Tahoma"/>
          <w:color w:val="000000"/>
          <w:sz w:val="24"/>
          <w:szCs w:val="24"/>
        </w:rPr>
        <w:t>appropriate response.</w:t>
      </w:r>
    </w:p>
    <w:p w14:paraId="41577369" w14:textId="77777777" w:rsidR="00F97834" w:rsidRPr="00C421B7" w:rsidRDefault="00F97834" w:rsidP="00F97834">
      <w:pPr>
        <w:autoSpaceDE w:val="0"/>
        <w:autoSpaceDN w:val="0"/>
        <w:adjustRightInd w:val="0"/>
        <w:spacing w:after="0" w:line="240" w:lineRule="auto"/>
        <w:rPr>
          <w:rFonts w:ascii="Tahoma" w:hAnsi="Tahoma" w:cs="Tahoma"/>
          <w:color w:val="000000"/>
          <w:sz w:val="24"/>
          <w:szCs w:val="24"/>
        </w:rPr>
      </w:pPr>
    </w:p>
    <w:p w14:paraId="52F34A07" w14:textId="77777777" w:rsidR="00F97834" w:rsidRDefault="00F97834" w:rsidP="00F97834">
      <w:pPr>
        <w:autoSpaceDE w:val="0"/>
        <w:autoSpaceDN w:val="0"/>
        <w:adjustRightInd w:val="0"/>
        <w:spacing w:after="0" w:line="240" w:lineRule="auto"/>
        <w:rPr>
          <w:rFonts w:ascii="Tahoma" w:hAnsi="Tahoma" w:cs="Tahoma"/>
          <w:color w:val="000000"/>
          <w:sz w:val="24"/>
          <w:szCs w:val="24"/>
        </w:rPr>
      </w:pPr>
      <w:r w:rsidRPr="00C421B7">
        <w:rPr>
          <w:rFonts w:ascii="Tahoma" w:hAnsi="Tahoma" w:cs="Tahoma"/>
          <w:color w:val="000000"/>
          <w:sz w:val="24"/>
          <w:szCs w:val="24"/>
        </w:rPr>
        <w:t xml:space="preserve">We </w:t>
      </w:r>
      <w:r w:rsidR="005A46A1" w:rsidRPr="00183DEC">
        <w:rPr>
          <w:rFonts w:ascii="Tahoma" w:hAnsi="Tahoma" w:cs="Tahoma"/>
          <w:sz w:val="24"/>
          <w:szCs w:val="24"/>
        </w:rPr>
        <w:t xml:space="preserve">aim to </w:t>
      </w:r>
      <w:r w:rsidRPr="00C421B7">
        <w:rPr>
          <w:rFonts w:ascii="Tahoma" w:hAnsi="Tahoma" w:cs="Tahoma"/>
          <w:color w:val="000000"/>
          <w:sz w:val="24"/>
          <w:szCs w:val="24"/>
        </w:rPr>
        <w:t>avoid creating situations in which children receive adult attention only in return for</w:t>
      </w:r>
      <w:r>
        <w:rPr>
          <w:rFonts w:ascii="Tahoma" w:hAnsi="Tahoma" w:cs="Tahoma"/>
          <w:color w:val="000000"/>
          <w:sz w:val="24"/>
          <w:szCs w:val="24"/>
        </w:rPr>
        <w:t xml:space="preserve"> </w:t>
      </w:r>
      <w:r w:rsidRPr="00C421B7">
        <w:rPr>
          <w:rFonts w:ascii="Tahoma" w:hAnsi="Tahoma" w:cs="Tahoma"/>
          <w:color w:val="000000"/>
          <w:sz w:val="24"/>
          <w:szCs w:val="24"/>
        </w:rPr>
        <w:t>inconsiderate behaviour.</w:t>
      </w:r>
      <w:r>
        <w:rPr>
          <w:rFonts w:ascii="Tahoma" w:hAnsi="Tahoma" w:cs="Tahoma"/>
          <w:color w:val="000000"/>
          <w:sz w:val="24"/>
          <w:szCs w:val="24"/>
        </w:rPr>
        <w:t xml:space="preserve"> </w:t>
      </w:r>
      <w:r w:rsidRPr="00C421B7">
        <w:rPr>
          <w:rFonts w:ascii="Tahoma" w:hAnsi="Tahoma" w:cs="Tahoma"/>
          <w:color w:val="000000"/>
          <w:sz w:val="24"/>
          <w:szCs w:val="24"/>
        </w:rPr>
        <w:t xml:space="preserve">When children behave in inconsiderate ways, </w:t>
      </w:r>
      <w:r w:rsidR="005A46A1">
        <w:rPr>
          <w:rFonts w:ascii="Tahoma" w:hAnsi="Tahoma" w:cs="Tahoma"/>
          <w:color w:val="000000"/>
          <w:sz w:val="24"/>
          <w:szCs w:val="24"/>
        </w:rPr>
        <w:t xml:space="preserve">staff should </w:t>
      </w:r>
      <w:r w:rsidRPr="00C421B7">
        <w:rPr>
          <w:rFonts w:ascii="Tahoma" w:hAnsi="Tahoma" w:cs="Tahoma"/>
          <w:color w:val="000000"/>
          <w:sz w:val="24"/>
          <w:szCs w:val="24"/>
        </w:rPr>
        <w:t>help them to understand the outcomes of</w:t>
      </w:r>
      <w:r>
        <w:rPr>
          <w:rFonts w:ascii="Tahoma" w:hAnsi="Tahoma" w:cs="Tahoma"/>
          <w:color w:val="000000"/>
          <w:sz w:val="24"/>
          <w:szCs w:val="24"/>
        </w:rPr>
        <w:t xml:space="preserve"> </w:t>
      </w:r>
      <w:r w:rsidRPr="00C421B7">
        <w:rPr>
          <w:rFonts w:ascii="Tahoma" w:hAnsi="Tahoma" w:cs="Tahoma"/>
          <w:color w:val="000000"/>
          <w:sz w:val="24"/>
          <w:szCs w:val="24"/>
        </w:rPr>
        <w:t>their action and support them in learning how to cope more appropriately</w:t>
      </w:r>
      <w:r>
        <w:rPr>
          <w:rFonts w:ascii="Tahoma" w:hAnsi="Tahoma" w:cs="Tahoma"/>
          <w:color w:val="000000"/>
          <w:sz w:val="24"/>
          <w:szCs w:val="24"/>
        </w:rPr>
        <w:t>.</w:t>
      </w:r>
    </w:p>
    <w:p w14:paraId="5A6BC1F0" w14:textId="77777777" w:rsidR="0063579A" w:rsidRDefault="0063579A" w:rsidP="00F97834">
      <w:pPr>
        <w:autoSpaceDE w:val="0"/>
        <w:autoSpaceDN w:val="0"/>
        <w:adjustRightInd w:val="0"/>
        <w:spacing w:after="0" w:line="240" w:lineRule="auto"/>
        <w:rPr>
          <w:rFonts w:ascii="Tahoma" w:hAnsi="Tahoma" w:cs="Tahoma"/>
          <w:color w:val="000000"/>
          <w:sz w:val="24"/>
          <w:szCs w:val="24"/>
        </w:rPr>
      </w:pPr>
    </w:p>
    <w:p w14:paraId="72FBF465" w14:textId="77777777" w:rsidR="0063579A" w:rsidRDefault="0063579A" w:rsidP="00F97834">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Nevertheless, where it is appropriate, staff can</w:t>
      </w:r>
      <w:r w:rsidRPr="0063579A">
        <w:rPr>
          <w:rFonts w:ascii="Tahoma" w:hAnsi="Tahoma" w:cs="Tahoma"/>
          <w:color w:val="000000"/>
          <w:sz w:val="24"/>
          <w:szCs w:val="24"/>
        </w:rPr>
        <w:t xml:space="preserve"> discipline pupils whose conduct falls below the standard which could reasonably be expected of them. This means that if a pupil misbehaves, breaks a school </w:t>
      </w:r>
      <w:proofErr w:type="gramStart"/>
      <w:r w:rsidRPr="0063579A">
        <w:rPr>
          <w:rFonts w:ascii="Tahoma" w:hAnsi="Tahoma" w:cs="Tahoma"/>
          <w:color w:val="000000"/>
          <w:sz w:val="24"/>
          <w:szCs w:val="24"/>
        </w:rPr>
        <w:t>rule</w:t>
      </w:r>
      <w:proofErr w:type="gramEnd"/>
      <w:r w:rsidRPr="0063579A">
        <w:rPr>
          <w:rFonts w:ascii="Tahoma" w:hAnsi="Tahoma" w:cs="Tahoma"/>
          <w:color w:val="000000"/>
          <w:sz w:val="24"/>
          <w:szCs w:val="24"/>
        </w:rPr>
        <w:t xml:space="preserve"> or fails to follow a reasonable instruction the teacher can impose a punishment on that pupil.</w:t>
      </w:r>
    </w:p>
    <w:p w14:paraId="46DBA939" w14:textId="77777777" w:rsidR="0063579A" w:rsidRDefault="0063579A" w:rsidP="00F97834">
      <w:pPr>
        <w:autoSpaceDE w:val="0"/>
        <w:autoSpaceDN w:val="0"/>
        <w:adjustRightInd w:val="0"/>
        <w:spacing w:after="0" w:line="240" w:lineRule="auto"/>
        <w:rPr>
          <w:rFonts w:ascii="Tahoma" w:hAnsi="Tahoma" w:cs="Tahoma"/>
          <w:color w:val="000000"/>
          <w:sz w:val="24"/>
          <w:szCs w:val="24"/>
        </w:rPr>
      </w:pPr>
    </w:p>
    <w:p w14:paraId="73F7C426" w14:textId="77777777" w:rsidR="0063579A" w:rsidRDefault="0063579A" w:rsidP="00F97834">
      <w:pPr>
        <w:autoSpaceDE w:val="0"/>
        <w:autoSpaceDN w:val="0"/>
        <w:adjustRightInd w:val="0"/>
        <w:spacing w:after="0" w:line="240" w:lineRule="auto"/>
        <w:rPr>
          <w:rFonts w:ascii="Tahoma" w:hAnsi="Tahoma" w:cs="Tahoma"/>
          <w:color w:val="000000"/>
          <w:sz w:val="24"/>
          <w:szCs w:val="24"/>
          <w:u w:val="single"/>
        </w:rPr>
      </w:pPr>
      <w:r>
        <w:rPr>
          <w:rFonts w:ascii="Tahoma" w:hAnsi="Tahoma" w:cs="Tahoma"/>
          <w:color w:val="000000"/>
          <w:sz w:val="24"/>
          <w:szCs w:val="24"/>
        </w:rPr>
        <w:tab/>
        <w:t xml:space="preserve">- </w:t>
      </w:r>
      <w:r w:rsidRPr="00A30904">
        <w:rPr>
          <w:rFonts w:ascii="Tahoma" w:hAnsi="Tahoma" w:cs="Tahoma"/>
          <w:color w:val="000000"/>
          <w:sz w:val="24"/>
          <w:szCs w:val="24"/>
          <w:u w:val="single"/>
        </w:rPr>
        <w:t>What the law allows</w:t>
      </w:r>
    </w:p>
    <w:p w14:paraId="032CDAD9" w14:textId="77777777" w:rsidR="00C54387" w:rsidRDefault="00C54387" w:rsidP="00F97834">
      <w:pPr>
        <w:autoSpaceDE w:val="0"/>
        <w:autoSpaceDN w:val="0"/>
        <w:adjustRightInd w:val="0"/>
        <w:spacing w:after="0" w:line="240" w:lineRule="auto"/>
        <w:rPr>
          <w:rFonts w:ascii="Tahoma" w:hAnsi="Tahoma" w:cs="Tahoma"/>
          <w:color w:val="000000"/>
          <w:sz w:val="24"/>
          <w:szCs w:val="24"/>
        </w:rPr>
      </w:pPr>
    </w:p>
    <w:p w14:paraId="6AD45FD1" w14:textId="77777777" w:rsidR="00C04F2B" w:rsidRPr="00C04F2B" w:rsidRDefault="00C04F2B" w:rsidP="00C04F2B">
      <w:pPr>
        <w:pStyle w:val="NormalWeb"/>
        <w:rPr>
          <w:rFonts w:ascii="Tahoma" w:hAnsi="Tahoma" w:cs="Tahoma"/>
        </w:rPr>
      </w:pPr>
      <w:r>
        <w:rPr>
          <w:rFonts w:ascii="Tahoma" w:hAnsi="Tahoma" w:cs="Tahoma"/>
        </w:rPr>
        <w:t xml:space="preserve">The law provides that </w:t>
      </w:r>
      <w:r w:rsidRPr="00C04F2B">
        <w:rPr>
          <w:rFonts w:ascii="Tahoma" w:hAnsi="Tahoma" w:cs="Tahoma"/>
        </w:rPr>
        <w:t>the punishment must satisfy the following three conditions:</w:t>
      </w:r>
    </w:p>
    <w:p w14:paraId="706CBC7A" w14:textId="77777777" w:rsidR="00C04F2B" w:rsidRPr="00C04F2B" w:rsidRDefault="00C04F2B" w:rsidP="00C65026">
      <w:pPr>
        <w:pStyle w:val="NormalWeb"/>
        <w:numPr>
          <w:ilvl w:val="0"/>
          <w:numId w:val="31"/>
        </w:numPr>
        <w:spacing w:before="0" w:beforeAutospacing="0" w:after="240" w:afterAutospacing="0"/>
        <w:rPr>
          <w:rFonts w:ascii="Tahoma" w:hAnsi="Tahoma" w:cs="Tahoma"/>
        </w:rPr>
      </w:pPr>
      <w:r w:rsidRPr="00C04F2B">
        <w:rPr>
          <w:rFonts w:ascii="Tahoma" w:hAnsi="Tahoma" w:cs="Tahoma"/>
        </w:rPr>
        <w:lastRenderedPageBreak/>
        <w:t>The decision to punish a pupil must be made by a paid member of school staff or a member of staff authorised by the head</w:t>
      </w:r>
      <w:r>
        <w:rPr>
          <w:rFonts w:ascii="Tahoma" w:hAnsi="Tahoma" w:cs="Tahoma"/>
        </w:rPr>
        <w:t xml:space="preserve"> </w:t>
      </w:r>
      <w:proofErr w:type="gramStart"/>
      <w:r>
        <w:rPr>
          <w:rFonts w:ascii="Tahoma" w:hAnsi="Tahoma" w:cs="Tahoma"/>
        </w:rPr>
        <w:t>T</w:t>
      </w:r>
      <w:r w:rsidRPr="00C04F2B">
        <w:rPr>
          <w:rFonts w:ascii="Tahoma" w:hAnsi="Tahoma" w:cs="Tahoma"/>
        </w:rPr>
        <w:t>eacher;</w:t>
      </w:r>
      <w:proofErr w:type="gramEnd"/>
    </w:p>
    <w:p w14:paraId="1687864A" w14:textId="77777777" w:rsidR="00675610" w:rsidRDefault="00C04F2B" w:rsidP="00C65026">
      <w:pPr>
        <w:pStyle w:val="NormalWeb"/>
        <w:numPr>
          <w:ilvl w:val="0"/>
          <w:numId w:val="31"/>
        </w:numPr>
        <w:spacing w:before="0" w:beforeAutospacing="0" w:after="240" w:afterAutospacing="0"/>
        <w:rPr>
          <w:rFonts w:ascii="Tahoma" w:hAnsi="Tahoma" w:cs="Tahoma"/>
        </w:rPr>
      </w:pPr>
      <w:r w:rsidRPr="00C04F2B">
        <w:rPr>
          <w:rFonts w:ascii="Tahoma" w:hAnsi="Tahoma" w:cs="Tahoma"/>
        </w:rPr>
        <w:t>The decision to punish the pupil and the punishment itself must be made on the school premises or while the pupil is under the charge of the member of staff; and</w:t>
      </w:r>
    </w:p>
    <w:p w14:paraId="683782FF" w14:textId="77777777" w:rsidR="00C04F2B" w:rsidRPr="00675610" w:rsidRDefault="00C04F2B" w:rsidP="00C65026">
      <w:pPr>
        <w:pStyle w:val="NormalWeb"/>
        <w:numPr>
          <w:ilvl w:val="0"/>
          <w:numId w:val="31"/>
        </w:numPr>
        <w:spacing w:before="0" w:beforeAutospacing="0" w:after="240" w:afterAutospacing="0"/>
        <w:rPr>
          <w:rFonts w:ascii="Tahoma" w:hAnsi="Tahoma" w:cs="Tahoma"/>
        </w:rPr>
      </w:pPr>
      <w:r w:rsidRPr="00675610">
        <w:rPr>
          <w:rFonts w:ascii="Tahoma" w:hAnsi="Tahoma" w:cs="Tahoma"/>
        </w:rPr>
        <w:t>It must not breach any other legislation (for example in respect of disability, special educational needs, race and other equalities and human rights) and it must be reasonable in all the circumstances.</w:t>
      </w:r>
    </w:p>
    <w:p w14:paraId="34A960BB" w14:textId="77777777" w:rsidR="00C04F2B" w:rsidRDefault="00C04F2B" w:rsidP="00183DEC">
      <w:pPr>
        <w:pStyle w:val="NormalWeb"/>
        <w:rPr>
          <w:rFonts w:ascii="Tahoma" w:hAnsi="Tahoma" w:cs="Tahoma"/>
        </w:rPr>
      </w:pPr>
      <w:r w:rsidRPr="00C04F2B">
        <w:rPr>
          <w:rFonts w:ascii="Tahoma" w:hAnsi="Tahoma" w:cs="Tahoma"/>
        </w:rPr>
        <w:t xml:space="preserve">A punishment must </w:t>
      </w:r>
      <w:r w:rsidR="00675610">
        <w:rPr>
          <w:rFonts w:ascii="Tahoma" w:hAnsi="Tahoma" w:cs="Tahoma"/>
        </w:rPr>
        <w:t xml:space="preserve">also </w:t>
      </w:r>
      <w:r w:rsidRPr="00C04F2B">
        <w:rPr>
          <w:rFonts w:ascii="Tahoma" w:hAnsi="Tahoma" w:cs="Tahoma"/>
        </w:rPr>
        <w:t>be proportionate. In determining whether a punishment is reasonable, section 91 of the Education and Inspections Act 2006 says the penalty must be reasonable in all the circumstances and that account must be taken of the pupil’s age, any special educational needs or disability they may have, and any religious requirements affecting them</w:t>
      </w:r>
      <w:r w:rsidR="00675610">
        <w:rPr>
          <w:rFonts w:ascii="Tahoma" w:hAnsi="Tahoma" w:cs="Tahoma"/>
        </w:rPr>
        <w:t>.</w:t>
      </w:r>
    </w:p>
    <w:p w14:paraId="60F0B595" w14:textId="77777777" w:rsidR="00675610" w:rsidRDefault="00675610" w:rsidP="00183DEC">
      <w:pPr>
        <w:pStyle w:val="NormalWeb"/>
        <w:rPr>
          <w:rFonts w:ascii="Tahoma" w:hAnsi="Tahoma" w:cs="Tahoma"/>
        </w:rPr>
      </w:pPr>
      <w:r>
        <w:rPr>
          <w:rFonts w:ascii="Tahoma" w:hAnsi="Tahoma" w:cs="Tahoma"/>
        </w:rPr>
        <w:t>Teachers also have the power to discipline pupils for misbehaving outside the school premises</w:t>
      </w:r>
      <w:r w:rsidR="004A319A">
        <w:rPr>
          <w:rFonts w:ascii="Tahoma" w:hAnsi="Tahoma" w:cs="Tahoma"/>
        </w:rPr>
        <w:t xml:space="preserve"> during school hours</w:t>
      </w:r>
      <w:r>
        <w:rPr>
          <w:rFonts w:ascii="Tahoma" w:hAnsi="Tahoma" w:cs="Tahoma"/>
        </w:rPr>
        <w:t xml:space="preserve">.  </w:t>
      </w:r>
    </w:p>
    <w:p w14:paraId="0D72F231" w14:textId="77777777" w:rsidR="00675610" w:rsidRDefault="00675610" w:rsidP="00183DEC">
      <w:pPr>
        <w:pStyle w:val="NormalWeb"/>
        <w:rPr>
          <w:rFonts w:ascii="Tahoma" w:hAnsi="Tahoma" w:cs="Tahoma"/>
        </w:rPr>
      </w:pPr>
      <w:r>
        <w:rPr>
          <w:rFonts w:ascii="Tahoma" w:hAnsi="Tahoma" w:cs="Tahoma"/>
        </w:rPr>
        <w:t xml:space="preserve">The governments guidance in </w:t>
      </w:r>
      <w:hyperlink r:id="rId13" w:history="1">
        <w:r w:rsidRPr="00E62375">
          <w:rPr>
            <w:rStyle w:val="Hyperlink"/>
            <w:rFonts w:ascii="Tahoma" w:hAnsi="Tahoma" w:cs="Tahoma"/>
          </w:rPr>
          <w:t>Behaviour and Discipline in Schools</w:t>
        </w:r>
      </w:hyperlink>
      <w:r>
        <w:rPr>
          <w:rFonts w:ascii="Tahoma" w:hAnsi="Tahoma" w:cs="Tahoma"/>
        </w:rPr>
        <w:t xml:space="preserve"> (February 2014) sets out more detail regarding how the law applies.</w:t>
      </w:r>
    </w:p>
    <w:p w14:paraId="0DC20C35" w14:textId="77777777" w:rsidR="00C04F2B" w:rsidRDefault="00C04F2B" w:rsidP="00183DEC">
      <w:pPr>
        <w:pStyle w:val="NormalWeb"/>
        <w:rPr>
          <w:rFonts w:ascii="Tahoma" w:hAnsi="Tahoma" w:cs="Tahoma"/>
        </w:rPr>
      </w:pPr>
      <w:r>
        <w:rPr>
          <w:rFonts w:ascii="Tahoma" w:hAnsi="Tahoma" w:cs="Tahoma"/>
        </w:rPr>
        <w:tab/>
        <w:t xml:space="preserve">- </w:t>
      </w:r>
      <w:r w:rsidRPr="00A30904">
        <w:rPr>
          <w:rFonts w:ascii="Tahoma" w:hAnsi="Tahoma" w:cs="Tahoma"/>
          <w:u w:val="single"/>
        </w:rPr>
        <w:t>The sanctions that can be applied</w:t>
      </w:r>
    </w:p>
    <w:p w14:paraId="685B0EE4" w14:textId="77777777" w:rsidR="00935758" w:rsidRDefault="00156A5E" w:rsidP="00183DEC">
      <w:pPr>
        <w:pStyle w:val="NormalWeb"/>
        <w:rPr>
          <w:rFonts w:ascii="Tahoma" w:hAnsi="Tahoma" w:cs="Tahoma"/>
        </w:rPr>
      </w:pPr>
      <w:r w:rsidRPr="00183DEC">
        <w:rPr>
          <w:rFonts w:ascii="Tahoma" w:hAnsi="Tahoma" w:cs="Tahoma"/>
        </w:rPr>
        <w:t>Examples of how staff should deal with dif</w:t>
      </w:r>
      <w:r w:rsidR="00477C52">
        <w:rPr>
          <w:rFonts w:ascii="Tahoma" w:hAnsi="Tahoma" w:cs="Tahoma"/>
        </w:rPr>
        <w:t xml:space="preserve">ferent types of bad behaviour, </w:t>
      </w:r>
      <w:r w:rsidRPr="00183DEC">
        <w:rPr>
          <w:rFonts w:ascii="Tahoma" w:hAnsi="Tahoma" w:cs="Tahoma"/>
        </w:rPr>
        <w:t xml:space="preserve">including the appropriate </w:t>
      </w:r>
      <w:r w:rsidR="00150761">
        <w:rPr>
          <w:rFonts w:ascii="Tahoma" w:hAnsi="Tahoma" w:cs="Tahoma"/>
        </w:rPr>
        <w:t>stages of intervention</w:t>
      </w:r>
      <w:r w:rsidR="00D409F5" w:rsidRPr="00F97834">
        <w:rPr>
          <w:rFonts w:ascii="Tahoma" w:hAnsi="Tahoma" w:cs="Tahoma"/>
        </w:rPr>
        <w:t xml:space="preserve"> </w:t>
      </w:r>
      <w:r w:rsidR="00F97834">
        <w:rPr>
          <w:rFonts w:ascii="Tahoma" w:hAnsi="Tahoma" w:cs="Tahoma"/>
        </w:rPr>
        <w:t xml:space="preserve">as </w:t>
      </w:r>
      <w:r w:rsidR="006862E5">
        <w:rPr>
          <w:rFonts w:ascii="Tahoma" w:hAnsi="Tahoma" w:cs="Tahoma"/>
        </w:rPr>
        <w:t>outlined in</w:t>
      </w:r>
      <w:r w:rsidR="00F97834">
        <w:rPr>
          <w:rFonts w:ascii="Tahoma" w:hAnsi="Tahoma" w:cs="Tahoma"/>
        </w:rPr>
        <w:t xml:space="preserve"> </w:t>
      </w:r>
      <w:r w:rsidR="005C7603">
        <w:rPr>
          <w:rFonts w:ascii="Tahoma" w:hAnsi="Tahoma" w:cs="Tahoma"/>
        </w:rPr>
        <w:t>A</w:t>
      </w:r>
      <w:r w:rsidR="00F97834">
        <w:rPr>
          <w:rFonts w:ascii="Tahoma" w:hAnsi="Tahoma" w:cs="Tahoma"/>
        </w:rPr>
        <w:t xml:space="preserve">ppendix 1 </w:t>
      </w:r>
      <w:r w:rsidR="00D409F5" w:rsidRPr="00F97834">
        <w:rPr>
          <w:rFonts w:ascii="Tahoma" w:hAnsi="Tahoma" w:cs="Tahoma"/>
        </w:rPr>
        <w:t>will be followed to allow pupils time to change the</w:t>
      </w:r>
      <w:r w:rsidR="006862E5">
        <w:rPr>
          <w:rFonts w:ascii="Tahoma" w:hAnsi="Tahoma" w:cs="Tahoma"/>
        </w:rPr>
        <w:t>ir behaviour</w:t>
      </w:r>
      <w:r w:rsidR="005448C1" w:rsidRPr="00183DEC">
        <w:rPr>
          <w:rFonts w:ascii="Tahoma" w:hAnsi="Tahoma" w:cs="Tahoma"/>
        </w:rPr>
        <w:t>.  Sanctions will vary according to the nature and/or frequency of the unacceptable behaviour or offence.</w:t>
      </w:r>
      <w:r w:rsidR="00935758">
        <w:rPr>
          <w:rFonts w:ascii="Tahoma" w:hAnsi="Tahoma" w:cs="Tahoma"/>
        </w:rPr>
        <w:t xml:space="preserve">  Sanctions may also vary according to the age of the pupils and any other special circumstances that affect that pupil.</w:t>
      </w:r>
      <w:r w:rsidR="005448C1" w:rsidRPr="00183DEC">
        <w:rPr>
          <w:rFonts w:ascii="Tahoma" w:hAnsi="Tahoma" w:cs="Tahoma"/>
        </w:rPr>
        <w:t xml:space="preserve"> </w:t>
      </w:r>
    </w:p>
    <w:p w14:paraId="08571F2B" w14:textId="77777777" w:rsidR="00935758" w:rsidRDefault="005448C1" w:rsidP="00183DEC">
      <w:pPr>
        <w:pStyle w:val="NormalWeb"/>
        <w:rPr>
          <w:rFonts w:ascii="Tahoma" w:hAnsi="Tahoma" w:cs="Tahoma"/>
        </w:rPr>
      </w:pPr>
      <w:r w:rsidRPr="00183DEC">
        <w:rPr>
          <w:rFonts w:ascii="Tahoma" w:hAnsi="Tahoma" w:cs="Tahoma"/>
        </w:rPr>
        <w:t>Some sanctions may be used in combination.</w:t>
      </w:r>
      <w:r w:rsidR="006862E5">
        <w:rPr>
          <w:rFonts w:ascii="Tahoma" w:hAnsi="Tahoma" w:cs="Tahoma"/>
        </w:rPr>
        <w:t xml:space="preserve"> All behaviours </w:t>
      </w:r>
      <w:r>
        <w:rPr>
          <w:rFonts w:ascii="Tahoma" w:hAnsi="Tahoma" w:cs="Tahoma"/>
        </w:rPr>
        <w:t xml:space="preserve">resulting in an action </w:t>
      </w:r>
      <w:r w:rsidR="006862E5">
        <w:rPr>
          <w:rFonts w:ascii="Tahoma" w:hAnsi="Tahoma" w:cs="Tahoma"/>
        </w:rPr>
        <w:t xml:space="preserve">from step 2 </w:t>
      </w:r>
      <w:r w:rsidR="00935758">
        <w:rPr>
          <w:rFonts w:ascii="Tahoma" w:hAnsi="Tahoma" w:cs="Tahoma"/>
        </w:rPr>
        <w:t xml:space="preserve">or above </w:t>
      </w:r>
      <w:r w:rsidRPr="00183DEC">
        <w:rPr>
          <w:rFonts w:ascii="Tahoma" w:hAnsi="Tahoma" w:cs="Tahoma"/>
        </w:rPr>
        <w:t xml:space="preserve">should be </w:t>
      </w:r>
      <w:r w:rsidR="006862E5">
        <w:rPr>
          <w:rFonts w:ascii="Tahoma" w:hAnsi="Tahoma" w:cs="Tahoma"/>
        </w:rPr>
        <w:t>recorded in the cla</w:t>
      </w:r>
      <w:r>
        <w:rPr>
          <w:rFonts w:ascii="Tahoma" w:hAnsi="Tahoma" w:cs="Tahoma"/>
        </w:rPr>
        <w:t xml:space="preserve">ss or playground incident books </w:t>
      </w:r>
      <w:r w:rsidRPr="00183DEC">
        <w:rPr>
          <w:rFonts w:ascii="Tahoma" w:hAnsi="Tahoma" w:cs="Tahoma"/>
        </w:rPr>
        <w:t>in a timely fashion</w:t>
      </w:r>
      <w:r w:rsidR="00F6766E">
        <w:rPr>
          <w:rFonts w:ascii="Tahoma" w:hAnsi="Tahoma" w:cs="Tahoma"/>
        </w:rPr>
        <w:t xml:space="preserve">.  </w:t>
      </w:r>
      <w:r w:rsidR="00935758">
        <w:rPr>
          <w:rFonts w:ascii="Tahoma" w:hAnsi="Tahoma" w:cs="Tahoma"/>
        </w:rPr>
        <w:t>Only the Head Teacher has</w:t>
      </w:r>
      <w:r w:rsidR="0063579A">
        <w:rPr>
          <w:rFonts w:ascii="Tahoma" w:hAnsi="Tahoma" w:cs="Tahoma"/>
        </w:rPr>
        <w:t xml:space="preserve"> authority to exclude a child from school either on a temporary or permanent basis.</w:t>
      </w:r>
    </w:p>
    <w:p w14:paraId="11535C09" w14:textId="77777777" w:rsidR="00AA793D" w:rsidRPr="00E61916" w:rsidRDefault="00F6766E" w:rsidP="00E61916">
      <w:pPr>
        <w:pStyle w:val="NormalWeb"/>
        <w:rPr>
          <w:rFonts w:ascii="Tahoma" w:hAnsi="Tahoma" w:cs="Tahoma"/>
        </w:rPr>
      </w:pPr>
      <w:r>
        <w:rPr>
          <w:rFonts w:ascii="Tahoma" w:hAnsi="Tahoma" w:cs="Tahoma"/>
        </w:rPr>
        <w:t xml:space="preserve">Staff should expect to adopt sanctions starting with Step 1 and if this does </w:t>
      </w:r>
      <w:r w:rsidR="00F954F6">
        <w:rPr>
          <w:rFonts w:ascii="Tahoma" w:hAnsi="Tahoma" w:cs="Tahoma"/>
        </w:rPr>
        <w:t xml:space="preserve">not </w:t>
      </w:r>
      <w:r>
        <w:rPr>
          <w:rFonts w:ascii="Tahoma" w:hAnsi="Tahoma" w:cs="Tahoma"/>
        </w:rPr>
        <w:t xml:space="preserve">result in the pupil’s behaviour improving over time then their response </w:t>
      </w:r>
      <w:r w:rsidR="00F954F6">
        <w:rPr>
          <w:rFonts w:ascii="Tahoma" w:hAnsi="Tahoma" w:cs="Tahoma"/>
        </w:rPr>
        <w:t xml:space="preserve">should be </w:t>
      </w:r>
      <w:r>
        <w:rPr>
          <w:rFonts w:ascii="Tahoma" w:hAnsi="Tahoma" w:cs="Tahoma"/>
        </w:rPr>
        <w:t>to progress to the next steps as appropriate.  However, in some cases where the behaviour is more serious it may be appropriate to adopt the measures in the Steps 2 – 4 at an earlier stage</w:t>
      </w:r>
      <w:r w:rsidR="005448C1" w:rsidRPr="00183DEC">
        <w:rPr>
          <w:rFonts w:ascii="Tahoma" w:hAnsi="Tahoma" w:cs="Tahoma"/>
        </w:rPr>
        <w:t>:</w:t>
      </w:r>
    </w:p>
    <w:p w14:paraId="45FE8D93" w14:textId="77777777" w:rsidR="0063579A" w:rsidRPr="00A30904" w:rsidRDefault="00C04F2B" w:rsidP="00112B54">
      <w:pPr>
        <w:autoSpaceDE w:val="0"/>
        <w:autoSpaceDN w:val="0"/>
        <w:adjustRightInd w:val="0"/>
        <w:spacing w:after="0" w:line="240" w:lineRule="auto"/>
        <w:rPr>
          <w:rFonts w:ascii="Tahoma" w:hAnsi="Tahoma" w:cs="Tahoma"/>
          <w:b/>
          <w:color w:val="000000"/>
          <w:sz w:val="24"/>
          <w:szCs w:val="24"/>
          <w:u w:val="single"/>
        </w:rPr>
      </w:pPr>
      <w:r>
        <w:rPr>
          <w:rFonts w:ascii="Tahoma" w:hAnsi="Tahoma" w:cs="Tahoma"/>
          <w:b/>
          <w:color w:val="000000"/>
          <w:sz w:val="24"/>
          <w:szCs w:val="24"/>
          <w:u w:val="single"/>
        </w:rPr>
        <w:t>The</w:t>
      </w:r>
      <w:r w:rsidR="0063579A" w:rsidRPr="00A30904">
        <w:rPr>
          <w:rFonts w:ascii="Tahoma" w:hAnsi="Tahoma" w:cs="Tahoma"/>
          <w:b/>
          <w:color w:val="000000"/>
          <w:sz w:val="24"/>
          <w:szCs w:val="24"/>
          <w:u w:val="single"/>
        </w:rPr>
        <w:t xml:space="preserve"> Use</w:t>
      </w:r>
      <w:r>
        <w:rPr>
          <w:rFonts w:ascii="Tahoma" w:hAnsi="Tahoma" w:cs="Tahoma"/>
          <w:b/>
          <w:color w:val="000000"/>
          <w:sz w:val="24"/>
          <w:szCs w:val="24"/>
          <w:u w:val="single"/>
        </w:rPr>
        <w:t xml:space="preserve"> of</w:t>
      </w:r>
      <w:r w:rsidR="0063579A" w:rsidRPr="00A30904">
        <w:rPr>
          <w:rFonts w:ascii="Tahoma" w:hAnsi="Tahoma" w:cs="Tahoma"/>
          <w:b/>
          <w:color w:val="000000"/>
          <w:sz w:val="24"/>
          <w:szCs w:val="24"/>
          <w:u w:val="single"/>
        </w:rPr>
        <w:t xml:space="preserve"> Reasonable Force</w:t>
      </w:r>
    </w:p>
    <w:p w14:paraId="518A251B" w14:textId="77777777" w:rsidR="0063579A" w:rsidRDefault="0063579A" w:rsidP="00112B54">
      <w:pPr>
        <w:autoSpaceDE w:val="0"/>
        <w:autoSpaceDN w:val="0"/>
        <w:adjustRightInd w:val="0"/>
        <w:spacing w:after="0" w:line="240" w:lineRule="auto"/>
        <w:rPr>
          <w:rFonts w:ascii="Tahoma" w:hAnsi="Tahoma" w:cs="Tahoma"/>
          <w:b/>
          <w:color w:val="000000"/>
          <w:sz w:val="24"/>
          <w:szCs w:val="24"/>
        </w:rPr>
      </w:pPr>
    </w:p>
    <w:p w14:paraId="3BBE5B72" w14:textId="77777777" w:rsidR="00C04F2B" w:rsidRDefault="00D409F5" w:rsidP="00112B54">
      <w:pPr>
        <w:autoSpaceDE w:val="0"/>
        <w:autoSpaceDN w:val="0"/>
        <w:adjustRightInd w:val="0"/>
        <w:spacing w:after="0" w:line="240" w:lineRule="auto"/>
        <w:rPr>
          <w:rFonts w:ascii="Tahoma" w:hAnsi="Tahoma" w:cs="Tahoma"/>
          <w:color w:val="000000"/>
          <w:sz w:val="24"/>
          <w:szCs w:val="24"/>
        </w:rPr>
      </w:pPr>
      <w:r w:rsidRPr="00A30904">
        <w:rPr>
          <w:rFonts w:ascii="Tahoma" w:hAnsi="Tahoma" w:cs="Tahoma"/>
          <w:b/>
          <w:color w:val="000000"/>
          <w:sz w:val="24"/>
          <w:szCs w:val="24"/>
        </w:rPr>
        <w:t>We never use physical punishment, such as smacking or shaking.</w:t>
      </w:r>
      <w:r w:rsidRPr="008D5171">
        <w:rPr>
          <w:rFonts w:ascii="Tahoma" w:hAnsi="Tahoma" w:cs="Tahoma"/>
          <w:color w:val="000000"/>
          <w:sz w:val="24"/>
          <w:szCs w:val="24"/>
        </w:rPr>
        <w:t xml:space="preserve"> Children are also never threatened with these. </w:t>
      </w:r>
    </w:p>
    <w:p w14:paraId="10C6E7B4" w14:textId="77777777" w:rsidR="00C04F2B" w:rsidRDefault="00C04F2B" w:rsidP="00112B54">
      <w:pPr>
        <w:autoSpaceDE w:val="0"/>
        <w:autoSpaceDN w:val="0"/>
        <w:adjustRightInd w:val="0"/>
        <w:spacing w:after="0" w:line="240" w:lineRule="auto"/>
        <w:rPr>
          <w:rFonts w:ascii="Tahoma" w:hAnsi="Tahoma" w:cs="Tahoma"/>
          <w:color w:val="000000"/>
          <w:sz w:val="24"/>
          <w:szCs w:val="24"/>
        </w:rPr>
      </w:pPr>
    </w:p>
    <w:p w14:paraId="39B39C37" w14:textId="77777777" w:rsidR="00D409F5" w:rsidRDefault="00D409F5" w:rsidP="00112B54">
      <w:pPr>
        <w:autoSpaceDE w:val="0"/>
        <w:autoSpaceDN w:val="0"/>
        <w:adjustRightInd w:val="0"/>
        <w:spacing w:after="0" w:line="240" w:lineRule="auto"/>
        <w:rPr>
          <w:rFonts w:ascii="Tahoma" w:hAnsi="Tahoma" w:cs="Tahoma"/>
          <w:color w:val="000000"/>
          <w:sz w:val="24"/>
          <w:szCs w:val="24"/>
        </w:rPr>
      </w:pPr>
      <w:r w:rsidRPr="008D5171">
        <w:rPr>
          <w:rFonts w:ascii="Tahoma" w:hAnsi="Tahoma" w:cs="Tahoma"/>
          <w:color w:val="000000"/>
          <w:sz w:val="24"/>
          <w:szCs w:val="24"/>
        </w:rPr>
        <w:lastRenderedPageBreak/>
        <w:t xml:space="preserve">We use physical restraint, such as holding, only to prevent physical injury to </w:t>
      </w:r>
      <w:r w:rsidR="00545D24">
        <w:rPr>
          <w:rFonts w:ascii="Tahoma" w:hAnsi="Tahoma" w:cs="Tahoma"/>
          <w:color w:val="000000"/>
          <w:sz w:val="24"/>
          <w:szCs w:val="24"/>
        </w:rPr>
        <w:t>him/her</w:t>
      </w:r>
      <w:r w:rsidRPr="008D5171">
        <w:rPr>
          <w:rFonts w:ascii="Tahoma" w:hAnsi="Tahoma" w:cs="Tahoma"/>
          <w:color w:val="000000"/>
          <w:sz w:val="24"/>
          <w:szCs w:val="24"/>
        </w:rPr>
        <w:t xml:space="preserve">self, other </w:t>
      </w:r>
      <w:proofErr w:type="gramStart"/>
      <w:r w:rsidRPr="008D5171">
        <w:rPr>
          <w:rFonts w:ascii="Tahoma" w:hAnsi="Tahoma" w:cs="Tahoma"/>
          <w:color w:val="000000"/>
          <w:sz w:val="24"/>
          <w:szCs w:val="24"/>
        </w:rPr>
        <w:t>children</w:t>
      </w:r>
      <w:proofErr w:type="gramEnd"/>
      <w:r w:rsidRPr="008D5171">
        <w:rPr>
          <w:rFonts w:ascii="Tahoma" w:hAnsi="Tahoma" w:cs="Tahoma"/>
          <w:color w:val="000000"/>
          <w:sz w:val="24"/>
          <w:szCs w:val="24"/>
        </w:rPr>
        <w:t xml:space="preserve"> or adults and/or damage to property</w:t>
      </w:r>
      <w:r w:rsidR="0063579A">
        <w:rPr>
          <w:rFonts w:ascii="Tahoma" w:hAnsi="Tahoma" w:cs="Tahoma"/>
          <w:color w:val="000000"/>
          <w:sz w:val="24"/>
          <w:szCs w:val="24"/>
        </w:rPr>
        <w:t xml:space="preserve"> and, in certain cases, to maintain good order and discipline in the classroom</w:t>
      </w:r>
      <w:r w:rsidRPr="008D5171">
        <w:rPr>
          <w:rFonts w:ascii="Tahoma" w:hAnsi="Tahoma" w:cs="Tahoma"/>
          <w:color w:val="000000"/>
          <w:sz w:val="24"/>
          <w:szCs w:val="24"/>
        </w:rPr>
        <w:t xml:space="preserve">. The actions that we take are in line with government guidelines on the restraint of children, </w:t>
      </w:r>
      <w:hyperlink r:id="rId14" w:history="1">
        <w:r w:rsidRPr="00582A5F">
          <w:rPr>
            <w:rStyle w:val="Hyperlink"/>
            <w:rFonts w:ascii="Tahoma" w:hAnsi="Tahoma" w:cs="Tahoma"/>
            <w:sz w:val="24"/>
            <w:szCs w:val="24"/>
          </w:rPr>
          <w:t xml:space="preserve">The Use of </w:t>
        </w:r>
        <w:r w:rsidR="00CB3CF4" w:rsidRPr="00582A5F">
          <w:rPr>
            <w:rStyle w:val="Hyperlink"/>
            <w:rFonts w:ascii="Tahoma" w:hAnsi="Tahoma" w:cs="Tahoma"/>
            <w:sz w:val="24"/>
            <w:szCs w:val="24"/>
          </w:rPr>
          <w:t>Reasonable Force</w:t>
        </w:r>
      </w:hyperlink>
      <w:r w:rsidRPr="008D5171">
        <w:rPr>
          <w:rFonts w:ascii="Tahoma" w:hAnsi="Tahoma" w:cs="Tahoma"/>
          <w:color w:val="000000"/>
          <w:sz w:val="24"/>
          <w:szCs w:val="24"/>
        </w:rPr>
        <w:t xml:space="preserve"> </w:t>
      </w:r>
      <w:r w:rsidR="00582A5F">
        <w:rPr>
          <w:rFonts w:ascii="Tahoma" w:hAnsi="Tahoma" w:cs="Tahoma"/>
          <w:color w:val="000000"/>
          <w:sz w:val="24"/>
          <w:szCs w:val="24"/>
        </w:rPr>
        <w:t>(</w:t>
      </w:r>
      <w:r w:rsidR="005A46A1" w:rsidRPr="00112B54">
        <w:rPr>
          <w:rFonts w:ascii="Tahoma" w:hAnsi="Tahoma" w:cs="Tahoma"/>
          <w:sz w:val="24"/>
          <w:szCs w:val="24"/>
        </w:rPr>
        <w:t>July 2013</w:t>
      </w:r>
      <w:r w:rsidR="00582A5F">
        <w:rPr>
          <w:rFonts w:ascii="Tahoma" w:hAnsi="Tahoma" w:cs="Tahoma"/>
          <w:sz w:val="24"/>
          <w:szCs w:val="24"/>
        </w:rPr>
        <w:t>)</w:t>
      </w:r>
      <w:r w:rsidR="00112B54">
        <w:rPr>
          <w:rFonts w:ascii="Tahoma" w:hAnsi="Tahoma" w:cs="Tahoma"/>
          <w:sz w:val="24"/>
          <w:szCs w:val="24"/>
        </w:rPr>
        <w:t>.</w:t>
      </w:r>
    </w:p>
    <w:p w14:paraId="3A7CA9D2" w14:textId="77777777" w:rsidR="00D409F5" w:rsidRDefault="00D409F5" w:rsidP="00D409F5">
      <w:pPr>
        <w:autoSpaceDE w:val="0"/>
        <w:autoSpaceDN w:val="0"/>
        <w:adjustRightInd w:val="0"/>
        <w:spacing w:after="0" w:line="240" w:lineRule="auto"/>
        <w:rPr>
          <w:rFonts w:ascii="Tahoma" w:hAnsi="Tahoma" w:cs="Tahoma"/>
          <w:color w:val="000000"/>
          <w:sz w:val="24"/>
          <w:szCs w:val="24"/>
        </w:rPr>
      </w:pPr>
    </w:p>
    <w:p w14:paraId="5B8BADD6" w14:textId="77777777" w:rsidR="00E61916" w:rsidRDefault="00E61916" w:rsidP="00D409F5">
      <w:pPr>
        <w:autoSpaceDE w:val="0"/>
        <w:autoSpaceDN w:val="0"/>
        <w:adjustRightInd w:val="0"/>
        <w:spacing w:after="0" w:line="240" w:lineRule="auto"/>
        <w:rPr>
          <w:rFonts w:ascii="Tahoma" w:hAnsi="Tahoma" w:cs="Tahoma"/>
          <w:color w:val="000000"/>
          <w:sz w:val="24"/>
          <w:szCs w:val="24"/>
        </w:rPr>
      </w:pPr>
    </w:p>
    <w:p w14:paraId="1898CEB3" w14:textId="77777777" w:rsidR="00E61916" w:rsidRPr="00C421B7" w:rsidRDefault="00E61916" w:rsidP="00D409F5">
      <w:pPr>
        <w:autoSpaceDE w:val="0"/>
        <w:autoSpaceDN w:val="0"/>
        <w:adjustRightInd w:val="0"/>
        <w:spacing w:after="0" w:line="240" w:lineRule="auto"/>
        <w:rPr>
          <w:rFonts w:ascii="Tahoma" w:hAnsi="Tahoma" w:cs="Tahoma"/>
          <w:color w:val="000000"/>
          <w:sz w:val="24"/>
          <w:szCs w:val="24"/>
        </w:rPr>
      </w:pPr>
    </w:p>
    <w:p w14:paraId="393E6858" w14:textId="77777777" w:rsidR="00D409F5" w:rsidRDefault="00D409F5" w:rsidP="00112B54">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In the case of such an event</w:t>
      </w:r>
      <w:r w:rsidR="00667481">
        <w:rPr>
          <w:rFonts w:ascii="Tahoma" w:hAnsi="Tahoma" w:cs="Tahoma"/>
          <w:color w:val="000000"/>
          <w:sz w:val="24"/>
          <w:szCs w:val="24"/>
        </w:rPr>
        <w:t>,</w:t>
      </w:r>
      <w:r>
        <w:rPr>
          <w:rFonts w:ascii="Tahoma" w:hAnsi="Tahoma" w:cs="Tahoma"/>
          <w:color w:val="000000"/>
          <w:sz w:val="24"/>
          <w:szCs w:val="24"/>
        </w:rPr>
        <w:t xml:space="preserve"> teachers </w:t>
      </w:r>
      <w:r w:rsidR="00582A5F">
        <w:rPr>
          <w:rFonts w:ascii="Tahoma" w:hAnsi="Tahoma" w:cs="Tahoma"/>
          <w:color w:val="000000"/>
          <w:sz w:val="24"/>
          <w:szCs w:val="24"/>
        </w:rPr>
        <w:t xml:space="preserve">must </w:t>
      </w:r>
      <w:r>
        <w:rPr>
          <w:rFonts w:ascii="Tahoma" w:hAnsi="Tahoma" w:cs="Tahoma"/>
          <w:color w:val="000000"/>
          <w:sz w:val="24"/>
          <w:szCs w:val="24"/>
        </w:rPr>
        <w:t>report the following information to the Head</w:t>
      </w:r>
      <w:r w:rsidR="00582A5F">
        <w:rPr>
          <w:rFonts w:ascii="Tahoma" w:hAnsi="Tahoma" w:cs="Tahoma"/>
          <w:color w:val="000000"/>
          <w:sz w:val="24"/>
          <w:szCs w:val="24"/>
        </w:rPr>
        <w:t>t</w:t>
      </w:r>
      <w:r>
        <w:rPr>
          <w:rFonts w:ascii="Tahoma" w:hAnsi="Tahoma" w:cs="Tahoma"/>
          <w:color w:val="000000"/>
          <w:sz w:val="24"/>
          <w:szCs w:val="24"/>
        </w:rPr>
        <w:t>eacher:</w:t>
      </w:r>
    </w:p>
    <w:p w14:paraId="2A35BE1A" w14:textId="77777777" w:rsidR="00D409F5" w:rsidRDefault="00D409F5" w:rsidP="00D409F5">
      <w:pPr>
        <w:autoSpaceDE w:val="0"/>
        <w:autoSpaceDN w:val="0"/>
        <w:adjustRightInd w:val="0"/>
        <w:spacing w:after="0" w:line="240" w:lineRule="auto"/>
        <w:rPr>
          <w:rFonts w:ascii="Tahoma" w:hAnsi="Tahoma" w:cs="Tahoma"/>
          <w:color w:val="000000"/>
          <w:sz w:val="24"/>
          <w:szCs w:val="24"/>
        </w:rPr>
      </w:pPr>
    </w:p>
    <w:p w14:paraId="6ACAC5E2" w14:textId="77777777" w:rsidR="00D409F5" w:rsidRPr="009E441E" w:rsidRDefault="00D409F5" w:rsidP="00C65026">
      <w:pPr>
        <w:pStyle w:val="ListParagraph"/>
        <w:numPr>
          <w:ilvl w:val="0"/>
          <w:numId w:val="11"/>
        </w:numPr>
        <w:autoSpaceDE w:val="0"/>
        <w:autoSpaceDN w:val="0"/>
        <w:adjustRightInd w:val="0"/>
        <w:spacing w:after="0" w:line="360" w:lineRule="auto"/>
        <w:ind w:left="714" w:hanging="357"/>
        <w:rPr>
          <w:rFonts w:ascii="Tahoma" w:hAnsi="Tahoma" w:cs="Tahoma"/>
          <w:color w:val="000000"/>
          <w:sz w:val="24"/>
          <w:szCs w:val="24"/>
        </w:rPr>
      </w:pPr>
      <w:r w:rsidRPr="009E441E">
        <w:rPr>
          <w:rFonts w:ascii="Tahoma" w:hAnsi="Tahoma" w:cs="Tahoma"/>
          <w:color w:val="000000"/>
          <w:sz w:val="24"/>
          <w:szCs w:val="24"/>
        </w:rPr>
        <w:t>what happened</w:t>
      </w:r>
    </w:p>
    <w:p w14:paraId="00165229" w14:textId="77777777" w:rsidR="00D409F5" w:rsidRPr="009E441E" w:rsidRDefault="00D409F5" w:rsidP="00C65026">
      <w:pPr>
        <w:pStyle w:val="ListParagraph"/>
        <w:numPr>
          <w:ilvl w:val="0"/>
          <w:numId w:val="11"/>
        </w:numPr>
        <w:autoSpaceDE w:val="0"/>
        <w:autoSpaceDN w:val="0"/>
        <w:adjustRightInd w:val="0"/>
        <w:spacing w:after="0" w:line="360" w:lineRule="auto"/>
        <w:ind w:left="714" w:hanging="357"/>
        <w:rPr>
          <w:rFonts w:ascii="Tahoma" w:hAnsi="Tahoma" w:cs="Tahoma"/>
          <w:color w:val="000000"/>
          <w:sz w:val="24"/>
          <w:szCs w:val="24"/>
        </w:rPr>
      </w:pPr>
      <w:r w:rsidRPr="009E441E">
        <w:rPr>
          <w:rFonts w:ascii="Tahoma" w:hAnsi="Tahoma" w:cs="Tahoma"/>
          <w:color w:val="000000"/>
          <w:sz w:val="24"/>
          <w:szCs w:val="24"/>
        </w:rPr>
        <w:t>the date and time of the incident</w:t>
      </w:r>
    </w:p>
    <w:p w14:paraId="735AA776" w14:textId="77777777" w:rsidR="00D409F5" w:rsidRPr="009E441E" w:rsidRDefault="00D409F5" w:rsidP="00C65026">
      <w:pPr>
        <w:pStyle w:val="ListParagraph"/>
        <w:numPr>
          <w:ilvl w:val="0"/>
          <w:numId w:val="11"/>
        </w:numPr>
        <w:autoSpaceDE w:val="0"/>
        <w:autoSpaceDN w:val="0"/>
        <w:adjustRightInd w:val="0"/>
        <w:spacing w:after="0" w:line="360" w:lineRule="auto"/>
        <w:ind w:left="714" w:hanging="357"/>
        <w:rPr>
          <w:rFonts w:ascii="Tahoma" w:hAnsi="Tahoma" w:cs="Tahoma"/>
          <w:color w:val="000000"/>
          <w:sz w:val="24"/>
          <w:szCs w:val="24"/>
        </w:rPr>
      </w:pPr>
      <w:r w:rsidRPr="009E441E">
        <w:rPr>
          <w:rFonts w:ascii="Tahoma" w:hAnsi="Tahoma" w:cs="Tahoma"/>
          <w:color w:val="000000"/>
          <w:sz w:val="24"/>
          <w:szCs w:val="24"/>
        </w:rPr>
        <w:t xml:space="preserve">what action was taken and by </w:t>
      </w:r>
      <w:proofErr w:type="gramStart"/>
      <w:r w:rsidRPr="009E441E">
        <w:rPr>
          <w:rFonts w:ascii="Tahoma" w:hAnsi="Tahoma" w:cs="Tahoma"/>
          <w:color w:val="000000"/>
          <w:sz w:val="24"/>
          <w:szCs w:val="24"/>
        </w:rPr>
        <w:t>whom</w:t>
      </w:r>
      <w:proofErr w:type="gramEnd"/>
    </w:p>
    <w:p w14:paraId="77D75F63" w14:textId="77777777" w:rsidR="00D409F5" w:rsidRPr="009E441E" w:rsidRDefault="00D409F5" w:rsidP="00C65026">
      <w:pPr>
        <w:pStyle w:val="ListParagraph"/>
        <w:numPr>
          <w:ilvl w:val="0"/>
          <w:numId w:val="11"/>
        </w:numPr>
        <w:autoSpaceDE w:val="0"/>
        <w:autoSpaceDN w:val="0"/>
        <w:adjustRightInd w:val="0"/>
        <w:spacing w:after="0" w:line="360" w:lineRule="auto"/>
        <w:ind w:left="714" w:hanging="357"/>
        <w:rPr>
          <w:rFonts w:ascii="Tahoma" w:hAnsi="Tahoma" w:cs="Tahoma"/>
          <w:color w:val="000000"/>
          <w:sz w:val="24"/>
          <w:szCs w:val="24"/>
        </w:rPr>
      </w:pPr>
      <w:r w:rsidRPr="009E441E">
        <w:rPr>
          <w:rFonts w:ascii="Tahoma" w:hAnsi="Tahoma" w:cs="Tahoma"/>
          <w:color w:val="000000"/>
          <w:sz w:val="24"/>
          <w:szCs w:val="24"/>
        </w:rPr>
        <w:t>the names of witnesses</w:t>
      </w:r>
    </w:p>
    <w:p w14:paraId="1C735AD1" w14:textId="77777777" w:rsidR="00D409F5" w:rsidRDefault="00D409F5" w:rsidP="00D409F5">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The details are </w:t>
      </w:r>
      <w:r w:rsidRPr="00C421B7">
        <w:rPr>
          <w:rFonts w:ascii="Tahoma" w:hAnsi="Tahoma" w:cs="Tahoma"/>
          <w:color w:val="000000"/>
          <w:sz w:val="24"/>
          <w:szCs w:val="24"/>
        </w:rPr>
        <w:t xml:space="preserve">recorded </w:t>
      </w:r>
      <w:r w:rsidRPr="00C421B7">
        <w:rPr>
          <w:rFonts w:ascii="Tahoma" w:hAnsi="Tahoma" w:cs="Tahoma"/>
          <w:bCs/>
          <w:color w:val="000000"/>
          <w:sz w:val="24"/>
          <w:szCs w:val="24"/>
        </w:rPr>
        <w:t>in</w:t>
      </w:r>
      <w:r>
        <w:rPr>
          <w:rFonts w:ascii="Tahoma" w:hAnsi="Tahoma" w:cs="Tahoma"/>
          <w:color w:val="000000"/>
          <w:sz w:val="24"/>
          <w:szCs w:val="24"/>
        </w:rPr>
        <w:t xml:space="preserve"> </w:t>
      </w:r>
      <w:r w:rsidRPr="00C421B7">
        <w:rPr>
          <w:rFonts w:ascii="Tahoma" w:hAnsi="Tahoma" w:cs="Tahoma"/>
          <w:bCs/>
          <w:color w:val="000000"/>
          <w:sz w:val="24"/>
          <w:szCs w:val="24"/>
        </w:rPr>
        <w:t xml:space="preserve">the incident book </w:t>
      </w:r>
      <w:r w:rsidRPr="00C421B7">
        <w:rPr>
          <w:rFonts w:ascii="Tahoma" w:hAnsi="Tahoma" w:cs="Tahoma"/>
          <w:color w:val="000000"/>
          <w:sz w:val="24"/>
          <w:szCs w:val="24"/>
        </w:rPr>
        <w:t>and in the child's personal file. The child's parent</w:t>
      </w:r>
      <w:r>
        <w:rPr>
          <w:rFonts w:ascii="Tahoma" w:hAnsi="Tahoma" w:cs="Tahoma"/>
          <w:color w:val="000000"/>
          <w:sz w:val="24"/>
          <w:szCs w:val="24"/>
        </w:rPr>
        <w:t xml:space="preserve">s </w:t>
      </w:r>
      <w:r w:rsidR="00F6766E">
        <w:rPr>
          <w:rFonts w:ascii="Tahoma" w:hAnsi="Tahoma" w:cs="Tahoma"/>
          <w:color w:val="000000"/>
          <w:sz w:val="24"/>
          <w:szCs w:val="24"/>
        </w:rPr>
        <w:t>should be</w:t>
      </w:r>
      <w:r w:rsidR="00F6766E" w:rsidRPr="00C421B7">
        <w:rPr>
          <w:rFonts w:ascii="Tahoma" w:hAnsi="Tahoma" w:cs="Tahoma"/>
          <w:color w:val="000000"/>
          <w:sz w:val="24"/>
          <w:szCs w:val="24"/>
        </w:rPr>
        <w:t xml:space="preserve"> </w:t>
      </w:r>
      <w:r w:rsidRPr="00C421B7">
        <w:rPr>
          <w:rFonts w:ascii="Tahoma" w:hAnsi="Tahoma" w:cs="Tahoma"/>
          <w:color w:val="000000"/>
          <w:sz w:val="24"/>
          <w:szCs w:val="24"/>
        </w:rPr>
        <w:t>informed on the</w:t>
      </w:r>
      <w:r>
        <w:rPr>
          <w:rFonts w:ascii="Tahoma" w:hAnsi="Tahoma" w:cs="Tahoma"/>
          <w:color w:val="000000"/>
          <w:sz w:val="24"/>
          <w:szCs w:val="24"/>
        </w:rPr>
        <w:t xml:space="preserve"> same day, </w:t>
      </w:r>
      <w:r w:rsidR="00582A5F">
        <w:rPr>
          <w:rFonts w:ascii="Tahoma" w:hAnsi="Tahoma" w:cs="Tahoma"/>
          <w:color w:val="000000"/>
          <w:sz w:val="24"/>
          <w:szCs w:val="24"/>
        </w:rPr>
        <w:t>in writing (which may be by email)</w:t>
      </w:r>
      <w:r>
        <w:rPr>
          <w:rFonts w:ascii="Tahoma" w:hAnsi="Tahoma" w:cs="Tahoma"/>
          <w:color w:val="000000"/>
          <w:sz w:val="24"/>
          <w:szCs w:val="24"/>
        </w:rPr>
        <w:t>.</w:t>
      </w:r>
      <w:r w:rsidRPr="00C421B7">
        <w:rPr>
          <w:rFonts w:ascii="Tahoma" w:hAnsi="Tahoma" w:cs="Tahoma"/>
          <w:color w:val="000000"/>
          <w:sz w:val="24"/>
          <w:szCs w:val="24"/>
        </w:rPr>
        <w:t xml:space="preserve"> </w:t>
      </w:r>
      <w:r>
        <w:rPr>
          <w:rFonts w:ascii="Tahoma" w:hAnsi="Tahoma" w:cs="Tahoma"/>
          <w:color w:val="000000"/>
          <w:sz w:val="24"/>
          <w:szCs w:val="24"/>
        </w:rPr>
        <w:t xml:space="preserve">If it is felt </w:t>
      </w:r>
      <w:proofErr w:type="gramStart"/>
      <w:r>
        <w:rPr>
          <w:rFonts w:ascii="Tahoma" w:hAnsi="Tahoma" w:cs="Tahoma"/>
          <w:color w:val="000000"/>
          <w:sz w:val="24"/>
          <w:szCs w:val="24"/>
        </w:rPr>
        <w:t>necessary</w:t>
      </w:r>
      <w:proofErr w:type="gramEnd"/>
      <w:r>
        <w:rPr>
          <w:rFonts w:ascii="Tahoma" w:hAnsi="Tahoma" w:cs="Tahoma"/>
          <w:color w:val="000000"/>
          <w:sz w:val="24"/>
          <w:szCs w:val="24"/>
        </w:rPr>
        <w:t xml:space="preserve"> we will ask parents to attend a meeting with the Head</w:t>
      </w:r>
      <w:r w:rsidR="00582A5F">
        <w:rPr>
          <w:rFonts w:ascii="Tahoma" w:hAnsi="Tahoma" w:cs="Tahoma"/>
          <w:color w:val="000000"/>
          <w:sz w:val="24"/>
          <w:szCs w:val="24"/>
        </w:rPr>
        <w:t>t</w:t>
      </w:r>
      <w:r>
        <w:rPr>
          <w:rFonts w:ascii="Tahoma" w:hAnsi="Tahoma" w:cs="Tahoma"/>
          <w:color w:val="000000"/>
          <w:sz w:val="24"/>
          <w:szCs w:val="24"/>
        </w:rPr>
        <w:t>eacher, and</w:t>
      </w:r>
      <w:r w:rsidRPr="00C421B7">
        <w:rPr>
          <w:rFonts w:ascii="Tahoma" w:hAnsi="Tahoma" w:cs="Tahoma"/>
          <w:color w:val="000000"/>
          <w:sz w:val="24"/>
          <w:szCs w:val="24"/>
        </w:rPr>
        <w:t xml:space="preserve"> the member of staff present at the incident </w:t>
      </w:r>
      <w:r>
        <w:rPr>
          <w:rFonts w:ascii="Tahoma" w:hAnsi="Tahoma" w:cs="Tahoma"/>
          <w:color w:val="000000"/>
          <w:sz w:val="24"/>
          <w:szCs w:val="24"/>
        </w:rPr>
        <w:t xml:space="preserve">will </w:t>
      </w:r>
      <w:r w:rsidRPr="00C421B7">
        <w:rPr>
          <w:rFonts w:ascii="Tahoma" w:hAnsi="Tahoma" w:cs="Tahoma"/>
          <w:color w:val="000000"/>
          <w:sz w:val="24"/>
          <w:szCs w:val="24"/>
        </w:rPr>
        <w:t>also be</w:t>
      </w:r>
      <w:r>
        <w:rPr>
          <w:rFonts w:ascii="Tahoma" w:hAnsi="Tahoma" w:cs="Tahoma"/>
          <w:color w:val="000000"/>
          <w:sz w:val="24"/>
          <w:szCs w:val="24"/>
        </w:rPr>
        <w:t xml:space="preserve"> </w:t>
      </w:r>
      <w:r w:rsidRPr="00C421B7">
        <w:rPr>
          <w:rFonts w:ascii="Tahoma" w:hAnsi="Tahoma" w:cs="Tahoma"/>
          <w:color w:val="000000"/>
          <w:sz w:val="24"/>
          <w:szCs w:val="24"/>
        </w:rPr>
        <w:t>at this meeting. The child’s parent will be asked to sign the incident book at the end of the</w:t>
      </w:r>
      <w:r>
        <w:rPr>
          <w:rFonts w:ascii="Tahoma" w:hAnsi="Tahoma" w:cs="Tahoma"/>
          <w:color w:val="000000"/>
          <w:sz w:val="24"/>
          <w:szCs w:val="24"/>
        </w:rPr>
        <w:t xml:space="preserve"> </w:t>
      </w:r>
      <w:r w:rsidRPr="00C421B7">
        <w:rPr>
          <w:rFonts w:ascii="Tahoma" w:hAnsi="Tahoma" w:cs="Tahoma"/>
          <w:color w:val="000000"/>
          <w:sz w:val="24"/>
          <w:szCs w:val="24"/>
        </w:rPr>
        <w:t>meeting as a record that the incident has been fully explained and that the child’s paren</w:t>
      </w:r>
      <w:r>
        <w:rPr>
          <w:rFonts w:ascii="Tahoma" w:hAnsi="Tahoma" w:cs="Tahoma"/>
          <w:color w:val="000000"/>
          <w:sz w:val="24"/>
          <w:szCs w:val="24"/>
        </w:rPr>
        <w:t xml:space="preserve">ts know </w:t>
      </w:r>
      <w:r w:rsidRPr="00C421B7">
        <w:rPr>
          <w:rFonts w:ascii="Tahoma" w:hAnsi="Tahoma" w:cs="Tahoma"/>
          <w:color w:val="000000"/>
          <w:sz w:val="24"/>
          <w:szCs w:val="24"/>
        </w:rPr>
        <w:t>that their child was involved in the incident.</w:t>
      </w:r>
    </w:p>
    <w:p w14:paraId="106FD587" w14:textId="77777777" w:rsidR="00545D24" w:rsidRDefault="00545D24" w:rsidP="00D409F5">
      <w:pPr>
        <w:autoSpaceDE w:val="0"/>
        <w:autoSpaceDN w:val="0"/>
        <w:adjustRightInd w:val="0"/>
        <w:spacing w:after="0" w:line="240" w:lineRule="auto"/>
        <w:rPr>
          <w:rFonts w:ascii="Tahoma" w:hAnsi="Tahoma" w:cs="Tahoma"/>
          <w:color w:val="000000"/>
          <w:sz w:val="24"/>
          <w:szCs w:val="24"/>
        </w:rPr>
      </w:pPr>
    </w:p>
    <w:p w14:paraId="2D5F481A" w14:textId="77777777" w:rsidR="00D409F5" w:rsidRPr="00C421B7" w:rsidRDefault="00D409F5" w:rsidP="00D409F5">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The SENCO will work with the Class teacher </w:t>
      </w:r>
      <w:proofErr w:type="gramStart"/>
      <w:r>
        <w:rPr>
          <w:rFonts w:ascii="Tahoma" w:hAnsi="Tahoma" w:cs="Tahoma"/>
          <w:color w:val="000000"/>
          <w:sz w:val="24"/>
          <w:szCs w:val="24"/>
        </w:rPr>
        <w:t>in order to</w:t>
      </w:r>
      <w:proofErr w:type="gramEnd"/>
      <w:r>
        <w:rPr>
          <w:rFonts w:ascii="Tahoma" w:hAnsi="Tahoma" w:cs="Tahoma"/>
          <w:color w:val="000000"/>
          <w:sz w:val="24"/>
          <w:szCs w:val="24"/>
        </w:rPr>
        <w:t xml:space="preserve"> help implement an individual programme of behaviour management if deemed necessary and</w:t>
      </w:r>
      <w:r w:rsidRPr="00C421B7">
        <w:rPr>
          <w:rFonts w:ascii="Tahoma" w:hAnsi="Tahoma" w:cs="Tahoma"/>
          <w:color w:val="000000"/>
          <w:sz w:val="24"/>
          <w:szCs w:val="24"/>
        </w:rPr>
        <w:t xml:space="preserve"> we may use the assistance of external agencies to advise staff regarding</w:t>
      </w:r>
      <w:r>
        <w:rPr>
          <w:rFonts w:ascii="Tahoma" w:hAnsi="Tahoma" w:cs="Tahoma"/>
          <w:color w:val="000000"/>
          <w:sz w:val="24"/>
          <w:szCs w:val="24"/>
        </w:rPr>
        <w:t xml:space="preserve"> </w:t>
      </w:r>
      <w:r w:rsidRPr="00C421B7">
        <w:rPr>
          <w:rFonts w:ascii="Tahoma" w:hAnsi="Tahoma" w:cs="Tahoma"/>
          <w:color w:val="000000"/>
          <w:sz w:val="24"/>
          <w:szCs w:val="24"/>
        </w:rPr>
        <w:t>strategies for improved behaviour management.</w:t>
      </w:r>
    </w:p>
    <w:p w14:paraId="3B5DDFCB" w14:textId="77777777" w:rsidR="00545D24" w:rsidRPr="00545D24" w:rsidRDefault="00545D24" w:rsidP="00545D24">
      <w:pPr>
        <w:pStyle w:val="NormalWeb"/>
        <w:rPr>
          <w:rFonts w:ascii="Tahoma" w:hAnsi="Tahoma" w:cs="Tahoma"/>
          <w:b/>
          <w:bCs/>
          <w:u w:val="single"/>
        </w:rPr>
      </w:pPr>
      <w:r w:rsidRPr="00545D24">
        <w:rPr>
          <w:rFonts w:ascii="Tahoma" w:hAnsi="Tahoma" w:cs="Tahoma"/>
          <w:b/>
          <w:bCs/>
          <w:u w:val="single"/>
        </w:rPr>
        <w:t xml:space="preserve">Special Educational Needs </w:t>
      </w:r>
    </w:p>
    <w:p w14:paraId="1B5F3A20" w14:textId="77777777" w:rsidR="00545D24" w:rsidRPr="00545D24" w:rsidRDefault="00545D24" w:rsidP="00545D24">
      <w:pPr>
        <w:pStyle w:val="NormalWeb"/>
        <w:rPr>
          <w:rFonts w:ascii="Tahoma" w:hAnsi="Tahoma" w:cs="Tahoma"/>
        </w:rPr>
      </w:pPr>
      <w:r w:rsidRPr="00545D24">
        <w:rPr>
          <w:rFonts w:ascii="Tahoma" w:hAnsi="Tahoma" w:cs="Tahoma"/>
        </w:rPr>
        <w:t xml:space="preserve">When a child is on the Special Educational Needs register for specific behavioural difficulties, the procedure for dealing with that child may differ and an Individual Behaviour Plan will be formed in agreement with the child, their </w:t>
      </w:r>
      <w:proofErr w:type="gramStart"/>
      <w:r w:rsidRPr="00545D24">
        <w:rPr>
          <w:rFonts w:ascii="Tahoma" w:hAnsi="Tahoma" w:cs="Tahoma"/>
        </w:rPr>
        <w:t>parents</w:t>
      </w:r>
      <w:proofErr w:type="gramEnd"/>
      <w:r w:rsidRPr="00545D24">
        <w:rPr>
          <w:rFonts w:ascii="Tahoma" w:hAnsi="Tahoma" w:cs="Tahoma"/>
        </w:rPr>
        <w:t xml:space="preserve"> and the relevant school staff. </w:t>
      </w:r>
    </w:p>
    <w:p w14:paraId="2F45AD20" w14:textId="77777777" w:rsidR="00545D24" w:rsidRPr="00545D24" w:rsidRDefault="00545D24" w:rsidP="00545D24">
      <w:pPr>
        <w:pStyle w:val="NormalWeb"/>
        <w:rPr>
          <w:rFonts w:ascii="Tahoma" w:hAnsi="Tahoma" w:cs="Tahoma"/>
        </w:rPr>
      </w:pPr>
      <w:r w:rsidRPr="00545D24">
        <w:rPr>
          <w:rFonts w:ascii="Tahoma" w:hAnsi="Tahoma" w:cs="Tahoma"/>
        </w:rPr>
        <w:t xml:space="preserve">The procedure will be clearly explained to all those who might have contact with the child in school. </w:t>
      </w:r>
    </w:p>
    <w:p w14:paraId="1F0F73C0" w14:textId="77777777" w:rsidR="00D409F5" w:rsidRDefault="00D409F5" w:rsidP="00D409F5">
      <w:pPr>
        <w:autoSpaceDE w:val="0"/>
        <w:autoSpaceDN w:val="0"/>
        <w:adjustRightInd w:val="0"/>
        <w:spacing w:after="0" w:line="240" w:lineRule="auto"/>
        <w:rPr>
          <w:rFonts w:ascii="Tahoma" w:hAnsi="Tahoma" w:cs="Tahoma"/>
          <w:b/>
          <w:bCs/>
          <w:color w:val="000000"/>
          <w:sz w:val="24"/>
          <w:szCs w:val="24"/>
          <w:u w:val="single"/>
        </w:rPr>
      </w:pPr>
      <w:r w:rsidRPr="00A312A1">
        <w:rPr>
          <w:rFonts w:ascii="Tahoma" w:hAnsi="Tahoma" w:cs="Tahoma"/>
          <w:b/>
          <w:bCs/>
          <w:color w:val="000000"/>
          <w:sz w:val="24"/>
          <w:szCs w:val="24"/>
          <w:u w:val="single"/>
        </w:rPr>
        <w:t>Exclusions</w:t>
      </w:r>
    </w:p>
    <w:p w14:paraId="2ED85F66" w14:textId="77777777" w:rsidR="00D409F5" w:rsidRPr="00A312A1" w:rsidRDefault="00D409F5" w:rsidP="00D409F5">
      <w:pPr>
        <w:autoSpaceDE w:val="0"/>
        <w:autoSpaceDN w:val="0"/>
        <w:adjustRightInd w:val="0"/>
        <w:spacing w:after="0" w:line="240" w:lineRule="auto"/>
        <w:rPr>
          <w:rFonts w:ascii="Tahoma" w:hAnsi="Tahoma" w:cs="Tahoma"/>
          <w:b/>
          <w:bCs/>
          <w:color w:val="000000"/>
          <w:sz w:val="24"/>
          <w:szCs w:val="24"/>
          <w:u w:val="single"/>
        </w:rPr>
      </w:pPr>
    </w:p>
    <w:p w14:paraId="3DD08CF1" w14:textId="77777777" w:rsidR="00D409F5" w:rsidRDefault="00D409F5" w:rsidP="00112B54">
      <w:pPr>
        <w:autoSpaceDE w:val="0"/>
        <w:autoSpaceDN w:val="0"/>
        <w:adjustRightInd w:val="0"/>
        <w:spacing w:after="0" w:line="240" w:lineRule="auto"/>
        <w:rPr>
          <w:rFonts w:ascii="Tahoma" w:hAnsi="Tahoma" w:cs="Tahoma"/>
          <w:b/>
          <w:color w:val="000000"/>
          <w:sz w:val="24"/>
          <w:szCs w:val="24"/>
        </w:rPr>
      </w:pPr>
      <w:r w:rsidRPr="005A5E76">
        <w:rPr>
          <w:rFonts w:ascii="Tahoma" w:hAnsi="Tahoma" w:cs="Tahoma"/>
          <w:color w:val="000000"/>
          <w:sz w:val="24"/>
          <w:szCs w:val="24"/>
        </w:rPr>
        <w:t xml:space="preserve">We </w:t>
      </w:r>
      <w:r w:rsidR="00BE588D" w:rsidRPr="00112B54">
        <w:rPr>
          <w:rFonts w:ascii="Tahoma" w:hAnsi="Tahoma" w:cs="Tahoma"/>
          <w:sz w:val="24"/>
          <w:szCs w:val="24"/>
        </w:rPr>
        <w:t>hope</w:t>
      </w:r>
      <w:r w:rsidR="00BE588D">
        <w:rPr>
          <w:rFonts w:ascii="Tahoma" w:hAnsi="Tahoma" w:cs="Tahoma"/>
          <w:color w:val="000000"/>
          <w:sz w:val="24"/>
          <w:szCs w:val="24"/>
        </w:rPr>
        <w:t xml:space="preserve"> </w:t>
      </w:r>
      <w:r w:rsidRPr="005A5E76">
        <w:rPr>
          <w:rFonts w:ascii="Tahoma" w:hAnsi="Tahoma" w:cs="Tahoma"/>
          <w:color w:val="000000"/>
          <w:sz w:val="24"/>
          <w:szCs w:val="24"/>
        </w:rPr>
        <w:t>to avoid any exclusions. Where it has not been possible for a child, with support,</w:t>
      </w:r>
      <w:r>
        <w:rPr>
          <w:rFonts w:ascii="Tahoma" w:hAnsi="Tahoma" w:cs="Tahoma"/>
          <w:color w:val="000000"/>
          <w:sz w:val="24"/>
          <w:szCs w:val="24"/>
        </w:rPr>
        <w:t xml:space="preserve"> </w:t>
      </w:r>
      <w:r w:rsidRPr="005A5E76">
        <w:rPr>
          <w:rFonts w:ascii="Tahoma" w:hAnsi="Tahoma" w:cs="Tahoma"/>
          <w:color w:val="000000"/>
          <w:sz w:val="24"/>
          <w:szCs w:val="24"/>
        </w:rPr>
        <w:t>to achieve an acceptable improvement in challenging behaviour, and that behaviour</w:t>
      </w:r>
      <w:r>
        <w:rPr>
          <w:rFonts w:ascii="Tahoma" w:hAnsi="Tahoma" w:cs="Tahoma"/>
          <w:color w:val="000000"/>
          <w:sz w:val="24"/>
          <w:szCs w:val="24"/>
        </w:rPr>
        <w:t xml:space="preserve"> </w:t>
      </w:r>
      <w:r w:rsidRPr="005A5E76">
        <w:rPr>
          <w:rFonts w:ascii="Tahoma" w:hAnsi="Tahoma" w:cs="Tahoma"/>
          <w:color w:val="000000"/>
          <w:sz w:val="24"/>
          <w:szCs w:val="24"/>
        </w:rPr>
        <w:t>remains unacceptable, creating severe disruption and / or health and safety issues for other</w:t>
      </w:r>
      <w:r>
        <w:rPr>
          <w:rFonts w:ascii="Tahoma" w:hAnsi="Tahoma" w:cs="Tahoma"/>
          <w:color w:val="000000"/>
          <w:sz w:val="24"/>
          <w:szCs w:val="24"/>
        </w:rPr>
        <w:t xml:space="preserve"> </w:t>
      </w:r>
      <w:r w:rsidRPr="005A5E76">
        <w:rPr>
          <w:rFonts w:ascii="Tahoma" w:hAnsi="Tahoma" w:cs="Tahoma"/>
          <w:color w:val="000000"/>
          <w:sz w:val="24"/>
          <w:szCs w:val="24"/>
        </w:rPr>
        <w:t>members of the school community, temporary and / or permanent exclusion may have to</w:t>
      </w:r>
      <w:r>
        <w:rPr>
          <w:rFonts w:ascii="Tahoma" w:hAnsi="Tahoma" w:cs="Tahoma"/>
          <w:color w:val="000000"/>
          <w:sz w:val="24"/>
          <w:szCs w:val="24"/>
        </w:rPr>
        <w:t xml:space="preserve"> </w:t>
      </w:r>
      <w:r w:rsidRPr="005A5E76">
        <w:rPr>
          <w:rFonts w:ascii="Tahoma" w:hAnsi="Tahoma" w:cs="Tahoma"/>
          <w:color w:val="000000"/>
          <w:sz w:val="24"/>
          <w:szCs w:val="24"/>
        </w:rPr>
        <w:t>be considered</w:t>
      </w:r>
      <w:r w:rsidRPr="00A312A1">
        <w:rPr>
          <w:rFonts w:ascii="Tahoma" w:hAnsi="Tahoma" w:cs="Tahoma"/>
          <w:b/>
          <w:color w:val="000000"/>
          <w:sz w:val="24"/>
          <w:szCs w:val="24"/>
        </w:rPr>
        <w:t>. We do not wish to exclude any child from school, but sometimes this may be necessary.</w:t>
      </w:r>
    </w:p>
    <w:p w14:paraId="04BBDEEF" w14:textId="77777777" w:rsidR="00D409F5" w:rsidRPr="00A312A1" w:rsidRDefault="00D409F5" w:rsidP="00D409F5">
      <w:pPr>
        <w:autoSpaceDE w:val="0"/>
        <w:autoSpaceDN w:val="0"/>
        <w:adjustRightInd w:val="0"/>
        <w:spacing w:after="0" w:line="240" w:lineRule="auto"/>
        <w:rPr>
          <w:rFonts w:ascii="Tahoma" w:hAnsi="Tahoma" w:cs="Tahoma"/>
          <w:b/>
          <w:color w:val="000000"/>
          <w:sz w:val="24"/>
          <w:szCs w:val="24"/>
        </w:rPr>
      </w:pPr>
    </w:p>
    <w:p w14:paraId="36642116" w14:textId="77777777" w:rsidR="00D409F5" w:rsidRPr="00A312A1" w:rsidRDefault="00D409F5" w:rsidP="00112B54">
      <w:pPr>
        <w:autoSpaceDE w:val="0"/>
        <w:autoSpaceDN w:val="0"/>
        <w:adjustRightInd w:val="0"/>
        <w:spacing w:after="0" w:line="240" w:lineRule="auto"/>
        <w:rPr>
          <w:rFonts w:ascii="Tahoma" w:hAnsi="Tahoma" w:cs="Tahoma"/>
          <w:bCs/>
          <w:color w:val="0000FF"/>
          <w:sz w:val="24"/>
          <w:szCs w:val="24"/>
        </w:rPr>
      </w:pPr>
      <w:r w:rsidRPr="005A5E76">
        <w:rPr>
          <w:rFonts w:ascii="Tahoma" w:hAnsi="Tahoma" w:cs="Tahoma"/>
          <w:color w:val="000000"/>
          <w:sz w:val="24"/>
          <w:szCs w:val="24"/>
        </w:rPr>
        <w:t xml:space="preserve">The </w:t>
      </w:r>
      <w:r>
        <w:rPr>
          <w:rFonts w:ascii="Tahoma" w:hAnsi="Tahoma" w:cs="Tahoma"/>
          <w:color w:val="000000"/>
          <w:sz w:val="24"/>
          <w:szCs w:val="24"/>
        </w:rPr>
        <w:t>Head Teacher</w:t>
      </w:r>
      <w:r w:rsidRPr="005A5E76">
        <w:rPr>
          <w:rFonts w:ascii="Tahoma" w:hAnsi="Tahoma" w:cs="Tahoma"/>
          <w:color w:val="000000"/>
          <w:sz w:val="24"/>
          <w:szCs w:val="24"/>
        </w:rPr>
        <w:t xml:space="preserve"> has the responsibility for giving fixed-term suspensions to individual</w:t>
      </w:r>
      <w:r>
        <w:rPr>
          <w:rFonts w:ascii="Tahoma" w:hAnsi="Tahoma" w:cs="Tahoma"/>
          <w:bCs/>
          <w:color w:val="0000FF"/>
          <w:sz w:val="24"/>
          <w:szCs w:val="24"/>
        </w:rPr>
        <w:t xml:space="preserve"> </w:t>
      </w:r>
      <w:r w:rsidRPr="005A5E76">
        <w:rPr>
          <w:rFonts w:ascii="Tahoma" w:hAnsi="Tahoma" w:cs="Tahoma"/>
          <w:color w:val="000000"/>
          <w:sz w:val="24"/>
          <w:szCs w:val="24"/>
        </w:rPr>
        <w:t>children for serious acts of misbehaviour</w:t>
      </w:r>
      <w:r>
        <w:rPr>
          <w:rFonts w:ascii="Tahoma" w:hAnsi="Tahoma" w:cs="Tahoma"/>
          <w:color w:val="000000"/>
          <w:sz w:val="24"/>
          <w:szCs w:val="24"/>
        </w:rPr>
        <w:t>, which can be for up to 5 days</w:t>
      </w:r>
      <w:r w:rsidRPr="005A5E76">
        <w:rPr>
          <w:rFonts w:ascii="Tahoma" w:hAnsi="Tahoma" w:cs="Tahoma"/>
          <w:color w:val="000000"/>
          <w:sz w:val="24"/>
          <w:szCs w:val="24"/>
        </w:rPr>
        <w:t>. For repeated or very serious acts of anti-social</w:t>
      </w:r>
      <w:r>
        <w:rPr>
          <w:rFonts w:ascii="Tahoma" w:hAnsi="Tahoma" w:cs="Tahoma"/>
          <w:bCs/>
          <w:color w:val="0000FF"/>
          <w:sz w:val="24"/>
          <w:szCs w:val="24"/>
        </w:rPr>
        <w:t xml:space="preserve"> </w:t>
      </w:r>
      <w:r w:rsidRPr="005A5E76">
        <w:rPr>
          <w:rFonts w:ascii="Tahoma" w:hAnsi="Tahoma" w:cs="Tahoma"/>
          <w:color w:val="000000"/>
          <w:sz w:val="24"/>
          <w:szCs w:val="24"/>
        </w:rPr>
        <w:t xml:space="preserve">behaviour, the </w:t>
      </w:r>
      <w:r>
        <w:rPr>
          <w:rFonts w:ascii="Tahoma" w:hAnsi="Tahoma" w:cs="Tahoma"/>
          <w:color w:val="000000"/>
          <w:sz w:val="24"/>
          <w:szCs w:val="24"/>
        </w:rPr>
        <w:t>Head Teacher</w:t>
      </w:r>
      <w:r w:rsidRPr="005A5E76">
        <w:rPr>
          <w:rFonts w:ascii="Tahoma" w:hAnsi="Tahoma" w:cs="Tahoma"/>
          <w:color w:val="000000"/>
          <w:sz w:val="24"/>
          <w:szCs w:val="24"/>
        </w:rPr>
        <w:t xml:space="preserve"> may permanently exclude a child. These actions are taken</w:t>
      </w:r>
      <w:r>
        <w:rPr>
          <w:rFonts w:ascii="Tahoma" w:hAnsi="Tahoma" w:cs="Tahoma"/>
          <w:bCs/>
          <w:color w:val="0000FF"/>
          <w:sz w:val="24"/>
          <w:szCs w:val="24"/>
        </w:rPr>
        <w:t xml:space="preserve"> </w:t>
      </w:r>
      <w:r>
        <w:rPr>
          <w:rFonts w:ascii="Tahoma" w:hAnsi="Tahoma" w:cs="Tahoma"/>
          <w:color w:val="000000"/>
          <w:sz w:val="24"/>
          <w:szCs w:val="24"/>
        </w:rPr>
        <w:t xml:space="preserve">only after the </w:t>
      </w:r>
      <w:r w:rsidR="004B03A4" w:rsidRPr="00112B54">
        <w:rPr>
          <w:rFonts w:ascii="Tahoma" w:hAnsi="Tahoma" w:cs="Tahoma"/>
          <w:sz w:val="24"/>
          <w:szCs w:val="24"/>
        </w:rPr>
        <w:t xml:space="preserve">Governing Body has </w:t>
      </w:r>
      <w:r w:rsidRPr="005A5E76">
        <w:rPr>
          <w:rFonts w:ascii="Tahoma" w:hAnsi="Tahoma" w:cs="Tahoma"/>
          <w:color w:val="000000"/>
          <w:sz w:val="24"/>
          <w:szCs w:val="24"/>
        </w:rPr>
        <w:t xml:space="preserve">been notified. Only the </w:t>
      </w:r>
      <w:r>
        <w:rPr>
          <w:rFonts w:ascii="Tahoma" w:hAnsi="Tahoma" w:cs="Tahoma"/>
          <w:color w:val="000000"/>
          <w:sz w:val="24"/>
          <w:szCs w:val="24"/>
        </w:rPr>
        <w:t>Head Teacher</w:t>
      </w:r>
      <w:r w:rsidRPr="005A5E76">
        <w:rPr>
          <w:rFonts w:ascii="Tahoma" w:hAnsi="Tahoma" w:cs="Tahoma"/>
          <w:color w:val="000000"/>
          <w:sz w:val="24"/>
          <w:szCs w:val="24"/>
        </w:rPr>
        <w:t xml:space="preserve"> has the power to exclude a child from</w:t>
      </w:r>
      <w:r>
        <w:rPr>
          <w:rFonts w:ascii="Tahoma" w:hAnsi="Tahoma" w:cs="Tahoma"/>
          <w:bCs/>
          <w:color w:val="0000FF"/>
          <w:sz w:val="24"/>
          <w:szCs w:val="24"/>
        </w:rPr>
        <w:t xml:space="preserve"> </w:t>
      </w:r>
      <w:r w:rsidRPr="005A5E76">
        <w:rPr>
          <w:rFonts w:ascii="Tahoma" w:hAnsi="Tahoma" w:cs="Tahoma"/>
          <w:color w:val="000000"/>
          <w:sz w:val="24"/>
          <w:szCs w:val="24"/>
        </w:rPr>
        <w:t xml:space="preserve">school. The </w:t>
      </w:r>
      <w:r>
        <w:rPr>
          <w:rFonts w:ascii="Tahoma" w:hAnsi="Tahoma" w:cs="Tahoma"/>
          <w:color w:val="000000"/>
          <w:sz w:val="24"/>
          <w:szCs w:val="24"/>
        </w:rPr>
        <w:t>Head Teacher</w:t>
      </w:r>
      <w:r w:rsidRPr="005A5E76">
        <w:rPr>
          <w:rFonts w:ascii="Tahoma" w:hAnsi="Tahoma" w:cs="Tahoma"/>
          <w:color w:val="000000"/>
          <w:sz w:val="24"/>
          <w:szCs w:val="24"/>
        </w:rPr>
        <w:t xml:space="preserve"> may exclude a child for one or more fixed periods, for up to 45</w:t>
      </w:r>
      <w:r>
        <w:rPr>
          <w:rFonts w:ascii="Tahoma" w:hAnsi="Tahoma" w:cs="Tahoma"/>
          <w:bCs/>
          <w:color w:val="0000FF"/>
          <w:sz w:val="24"/>
          <w:szCs w:val="24"/>
        </w:rPr>
        <w:t xml:space="preserve"> </w:t>
      </w:r>
      <w:r w:rsidRPr="005A5E76">
        <w:rPr>
          <w:rFonts w:ascii="Tahoma" w:hAnsi="Tahoma" w:cs="Tahoma"/>
          <w:color w:val="000000"/>
          <w:sz w:val="24"/>
          <w:szCs w:val="24"/>
        </w:rPr>
        <w:t xml:space="preserve">days in any one school year. In extreme and exceptional circumstances, the </w:t>
      </w:r>
      <w:r>
        <w:rPr>
          <w:rFonts w:ascii="Tahoma" w:hAnsi="Tahoma" w:cs="Tahoma"/>
          <w:color w:val="000000"/>
          <w:sz w:val="24"/>
          <w:szCs w:val="24"/>
        </w:rPr>
        <w:t>Head Teacher</w:t>
      </w:r>
      <w:r>
        <w:rPr>
          <w:rFonts w:ascii="Tahoma" w:hAnsi="Tahoma" w:cs="Tahoma"/>
          <w:bCs/>
          <w:color w:val="0000FF"/>
          <w:sz w:val="24"/>
          <w:szCs w:val="24"/>
        </w:rPr>
        <w:t xml:space="preserve"> </w:t>
      </w:r>
      <w:r w:rsidRPr="005A5E76">
        <w:rPr>
          <w:rFonts w:ascii="Tahoma" w:hAnsi="Tahoma" w:cs="Tahoma"/>
          <w:color w:val="000000"/>
          <w:sz w:val="24"/>
          <w:szCs w:val="24"/>
        </w:rPr>
        <w:t xml:space="preserve">may exclude a child </w:t>
      </w:r>
      <w:r w:rsidRPr="008D5171">
        <w:rPr>
          <w:rFonts w:ascii="Tahoma" w:hAnsi="Tahoma" w:cs="Tahoma"/>
          <w:color w:val="000000"/>
          <w:sz w:val="24"/>
          <w:szCs w:val="24"/>
        </w:rPr>
        <w:t>permanently.</w:t>
      </w:r>
      <w:r>
        <w:rPr>
          <w:rFonts w:ascii="Tahoma" w:hAnsi="Tahoma" w:cs="Tahoma"/>
          <w:color w:val="000000"/>
          <w:sz w:val="24"/>
          <w:szCs w:val="24"/>
        </w:rPr>
        <w:t xml:space="preserve"> </w:t>
      </w:r>
      <w:r w:rsidRPr="008D5171">
        <w:rPr>
          <w:rFonts w:ascii="Tahoma" w:hAnsi="Tahoma" w:cs="Tahoma"/>
          <w:color w:val="000000"/>
          <w:sz w:val="24"/>
          <w:szCs w:val="24"/>
        </w:rPr>
        <w:t xml:space="preserve">A child can be excluded with immediate effect </w:t>
      </w:r>
      <w:r w:rsidR="00667481">
        <w:rPr>
          <w:rFonts w:ascii="Tahoma" w:hAnsi="Tahoma" w:cs="Tahoma"/>
          <w:color w:val="000000"/>
          <w:sz w:val="24"/>
          <w:szCs w:val="24"/>
        </w:rPr>
        <w:t>if they pose a danger to themselves or others.</w:t>
      </w:r>
    </w:p>
    <w:p w14:paraId="3A560D8D" w14:textId="77777777" w:rsidR="00D409F5" w:rsidRDefault="00D409F5" w:rsidP="00D409F5">
      <w:pPr>
        <w:autoSpaceDE w:val="0"/>
        <w:autoSpaceDN w:val="0"/>
        <w:adjustRightInd w:val="0"/>
        <w:spacing w:after="0" w:line="240" w:lineRule="auto"/>
        <w:rPr>
          <w:rFonts w:ascii="Tahoma" w:hAnsi="Tahoma" w:cs="Tahoma"/>
          <w:color w:val="000000"/>
          <w:sz w:val="24"/>
          <w:szCs w:val="24"/>
        </w:rPr>
      </w:pPr>
    </w:p>
    <w:p w14:paraId="1252BBC8" w14:textId="77777777" w:rsidR="00D409F5" w:rsidRPr="005A5E76" w:rsidRDefault="00D409F5" w:rsidP="00112B54">
      <w:pPr>
        <w:autoSpaceDE w:val="0"/>
        <w:autoSpaceDN w:val="0"/>
        <w:adjustRightInd w:val="0"/>
        <w:spacing w:after="0" w:line="240" w:lineRule="auto"/>
        <w:rPr>
          <w:rFonts w:ascii="Tahoma" w:hAnsi="Tahoma" w:cs="Tahoma"/>
          <w:color w:val="000000"/>
          <w:sz w:val="24"/>
          <w:szCs w:val="24"/>
        </w:rPr>
      </w:pPr>
      <w:r w:rsidRPr="005A5E76">
        <w:rPr>
          <w:rFonts w:ascii="Tahoma" w:hAnsi="Tahoma" w:cs="Tahoma"/>
          <w:color w:val="000000"/>
          <w:sz w:val="24"/>
          <w:szCs w:val="24"/>
        </w:rPr>
        <w:t xml:space="preserve">If the </w:t>
      </w:r>
      <w:r>
        <w:rPr>
          <w:rFonts w:ascii="Tahoma" w:hAnsi="Tahoma" w:cs="Tahoma"/>
          <w:color w:val="000000"/>
          <w:sz w:val="24"/>
          <w:szCs w:val="24"/>
        </w:rPr>
        <w:t>Head Teacher</w:t>
      </w:r>
      <w:r w:rsidRPr="005A5E76">
        <w:rPr>
          <w:rFonts w:ascii="Tahoma" w:hAnsi="Tahoma" w:cs="Tahoma"/>
          <w:color w:val="000000"/>
          <w:sz w:val="24"/>
          <w:szCs w:val="24"/>
        </w:rPr>
        <w:t xml:space="preserve"> excludes a child, the parents </w:t>
      </w:r>
      <w:r w:rsidR="004B03A4" w:rsidRPr="00112B54">
        <w:rPr>
          <w:rFonts w:ascii="Tahoma" w:hAnsi="Tahoma" w:cs="Tahoma"/>
          <w:sz w:val="24"/>
          <w:szCs w:val="24"/>
        </w:rPr>
        <w:t xml:space="preserve">should be </w:t>
      </w:r>
      <w:r>
        <w:rPr>
          <w:rFonts w:ascii="Tahoma" w:hAnsi="Tahoma" w:cs="Tahoma"/>
          <w:color w:val="000000"/>
          <w:sz w:val="24"/>
          <w:szCs w:val="24"/>
        </w:rPr>
        <w:t xml:space="preserve">informed </w:t>
      </w:r>
      <w:r w:rsidRPr="005A5E76">
        <w:rPr>
          <w:rFonts w:ascii="Tahoma" w:hAnsi="Tahoma" w:cs="Tahoma"/>
          <w:color w:val="000000"/>
          <w:sz w:val="24"/>
          <w:szCs w:val="24"/>
        </w:rPr>
        <w:t>immediately, giving reasons</w:t>
      </w:r>
      <w:r>
        <w:rPr>
          <w:rFonts w:ascii="Tahoma" w:hAnsi="Tahoma" w:cs="Tahoma"/>
          <w:color w:val="000000"/>
          <w:sz w:val="24"/>
          <w:szCs w:val="24"/>
        </w:rPr>
        <w:t xml:space="preserve"> </w:t>
      </w:r>
      <w:r w:rsidRPr="005A5E76">
        <w:rPr>
          <w:rFonts w:ascii="Tahoma" w:hAnsi="Tahoma" w:cs="Tahoma"/>
          <w:color w:val="000000"/>
          <w:sz w:val="24"/>
          <w:szCs w:val="24"/>
        </w:rPr>
        <w:t xml:space="preserve">for the exclusion. At the same time, the </w:t>
      </w:r>
      <w:r>
        <w:rPr>
          <w:rFonts w:ascii="Tahoma" w:hAnsi="Tahoma" w:cs="Tahoma"/>
          <w:color w:val="000000"/>
          <w:sz w:val="24"/>
          <w:szCs w:val="24"/>
        </w:rPr>
        <w:t>Head Teacher</w:t>
      </w:r>
      <w:r w:rsidRPr="005A5E76">
        <w:rPr>
          <w:rFonts w:ascii="Tahoma" w:hAnsi="Tahoma" w:cs="Tahoma"/>
          <w:color w:val="000000"/>
          <w:sz w:val="24"/>
          <w:szCs w:val="24"/>
        </w:rPr>
        <w:t xml:space="preserve"> makes it clear to the parents that they</w:t>
      </w:r>
      <w:r>
        <w:rPr>
          <w:rFonts w:ascii="Tahoma" w:hAnsi="Tahoma" w:cs="Tahoma"/>
          <w:color w:val="000000"/>
          <w:sz w:val="24"/>
          <w:szCs w:val="24"/>
        </w:rPr>
        <w:t xml:space="preserve"> </w:t>
      </w:r>
      <w:r w:rsidRPr="005A5E76">
        <w:rPr>
          <w:rFonts w:ascii="Tahoma" w:hAnsi="Tahoma" w:cs="Tahoma"/>
          <w:color w:val="000000"/>
          <w:sz w:val="24"/>
          <w:szCs w:val="24"/>
        </w:rPr>
        <w:t>can, if they wish, appeal against the decision to the Governing Body. The school informs</w:t>
      </w:r>
      <w:r>
        <w:rPr>
          <w:rFonts w:ascii="Tahoma" w:hAnsi="Tahoma" w:cs="Tahoma"/>
          <w:color w:val="000000"/>
          <w:sz w:val="24"/>
          <w:szCs w:val="24"/>
        </w:rPr>
        <w:t xml:space="preserve"> </w:t>
      </w:r>
      <w:r w:rsidRPr="005A5E76">
        <w:rPr>
          <w:rFonts w:ascii="Tahoma" w:hAnsi="Tahoma" w:cs="Tahoma"/>
          <w:color w:val="000000"/>
          <w:sz w:val="24"/>
          <w:szCs w:val="24"/>
        </w:rPr>
        <w:t>the parents how to make any such appeal.</w:t>
      </w:r>
    </w:p>
    <w:p w14:paraId="0AFAAE2B" w14:textId="77777777" w:rsidR="00D409F5" w:rsidRDefault="00D409F5" w:rsidP="00D409F5">
      <w:pPr>
        <w:autoSpaceDE w:val="0"/>
        <w:autoSpaceDN w:val="0"/>
        <w:adjustRightInd w:val="0"/>
        <w:spacing w:after="0" w:line="240" w:lineRule="auto"/>
        <w:rPr>
          <w:rFonts w:ascii="Tahoma" w:hAnsi="Tahoma" w:cs="Tahoma"/>
          <w:color w:val="000000"/>
          <w:sz w:val="24"/>
          <w:szCs w:val="24"/>
        </w:rPr>
      </w:pPr>
    </w:p>
    <w:p w14:paraId="4DF8582D" w14:textId="77777777" w:rsidR="00D409F5" w:rsidRPr="00112B54" w:rsidRDefault="00D409F5" w:rsidP="00D409F5">
      <w:pPr>
        <w:autoSpaceDE w:val="0"/>
        <w:autoSpaceDN w:val="0"/>
        <w:adjustRightInd w:val="0"/>
        <w:spacing w:after="0" w:line="240" w:lineRule="auto"/>
        <w:rPr>
          <w:rFonts w:ascii="Tahoma" w:hAnsi="Tahoma" w:cs="Tahoma"/>
          <w:sz w:val="24"/>
          <w:szCs w:val="24"/>
        </w:rPr>
      </w:pPr>
      <w:r w:rsidRPr="00112B54">
        <w:rPr>
          <w:rFonts w:ascii="Tahoma" w:hAnsi="Tahoma" w:cs="Tahoma"/>
          <w:sz w:val="24"/>
          <w:szCs w:val="24"/>
        </w:rPr>
        <w:t>The Head Teacher informs the Governing Body about any permanent exclusion, and about any fixed-term exclusions beyond five days in any one term.</w:t>
      </w:r>
    </w:p>
    <w:p w14:paraId="4B5B84CC" w14:textId="77777777" w:rsidR="00487371" w:rsidRPr="00112B54" w:rsidRDefault="00487371" w:rsidP="00D409F5">
      <w:pPr>
        <w:autoSpaceDE w:val="0"/>
        <w:autoSpaceDN w:val="0"/>
        <w:adjustRightInd w:val="0"/>
        <w:spacing w:after="0" w:line="240" w:lineRule="auto"/>
        <w:rPr>
          <w:rFonts w:ascii="Tahoma" w:hAnsi="Tahoma" w:cs="Tahoma"/>
          <w:b/>
          <w:bCs/>
          <w:sz w:val="24"/>
          <w:szCs w:val="24"/>
          <w:lang w:eastAsia="en-GB"/>
        </w:rPr>
      </w:pPr>
    </w:p>
    <w:p w14:paraId="110266C5" w14:textId="77777777" w:rsidR="004B03A4" w:rsidRPr="00112B54" w:rsidRDefault="004B03A4" w:rsidP="00112B54">
      <w:pPr>
        <w:autoSpaceDE w:val="0"/>
        <w:autoSpaceDN w:val="0"/>
        <w:adjustRightInd w:val="0"/>
        <w:spacing w:after="0" w:line="240" w:lineRule="auto"/>
        <w:rPr>
          <w:rFonts w:ascii="Tahoma" w:hAnsi="Tahoma" w:cs="Tahoma"/>
          <w:sz w:val="24"/>
          <w:szCs w:val="24"/>
          <w:lang w:eastAsia="en-GB"/>
        </w:rPr>
      </w:pPr>
      <w:r w:rsidRPr="00112B54">
        <w:rPr>
          <w:rFonts w:ascii="Tahoma" w:hAnsi="Tahoma" w:cs="Tahoma"/>
          <w:sz w:val="24"/>
          <w:szCs w:val="24"/>
          <w:lang w:eastAsia="en-GB"/>
        </w:rPr>
        <w:t xml:space="preserve">The governing body </w:t>
      </w:r>
      <w:r w:rsidR="006D2DDB">
        <w:rPr>
          <w:rFonts w:ascii="Tahoma" w:hAnsi="Tahoma" w:cs="Tahoma"/>
          <w:sz w:val="24"/>
          <w:szCs w:val="24"/>
          <w:lang w:eastAsia="en-GB"/>
        </w:rPr>
        <w:t xml:space="preserve">will </w:t>
      </w:r>
      <w:r w:rsidRPr="00112B54">
        <w:rPr>
          <w:rFonts w:ascii="Tahoma" w:hAnsi="Tahoma" w:cs="Tahoma"/>
          <w:sz w:val="24"/>
          <w:szCs w:val="24"/>
          <w:lang w:eastAsia="en-GB"/>
        </w:rPr>
        <w:t xml:space="preserve">consider the exclusion if it is permanent and must consider any representations made by the parents. The governing body can either uphold the exclusion or direct reinstatement. The governing body decision will be given in writing with reasons and without delay. </w:t>
      </w:r>
    </w:p>
    <w:p w14:paraId="242D532F" w14:textId="77777777" w:rsidR="004B03A4" w:rsidRPr="004B03A4" w:rsidRDefault="004B03A4" w:rsidP="004B03A4">
      <w:pPr>
        <w:autoSpaceDE w:val="0"/>
        <w:autoSpaceDN w:val="0"/>
        <w:adjustRightInd w:val="0"/>
        <w:spacing w:after="0" w:line="240" w:lineRule="auto"/>
        <w:rPr>
          <w:rFonts w:ascii="Tahoma" w:hAnsi="Tahoma" w:cs="Tahoma"/>
          <w:color w:val="FF0000"/>
          <w:sz w:val="24"/>
          <w:szCs w:val="24"/>
          <w:lang w:eastAsia="en-GB"/>
        </w:rPr>
      </w:pPr>
    </w:p>
    <w:p w14:paraId="79DCEDB7" w14:textId="77777777" w:rsidR="004B03A4" w:rsidRPr="00112B54" w:rsidRDefault="004B03A4" w:rsidP="00112B54">
      <w:pPr>
        <w:autoSpaceDE w:val="0"/>
        <w:autoSpaceDN w:val="0"/>
        <w:adjustRightInd w:val="0"/>
        <w:spacing w:after="0" w:line="240" w:lineRule="auto"/>
        <w:rPr>
          <w:rFonts w:ascii="Tahoma" w:hAnsi="Tahoma" w:cs="Tahoma"/>
          <w:sz w:val="24"/>
          <w:szCs w:val="24"/>
          <w:lang w:eastAsia="en-GB"/>
        </w:rPr>
      </w:pPr>
      <w:r w:rsidRPr="00112B54">
        <w:rPr>
          <w:rFonts w:ascii="Tahoma" w:hAnsi="Tahoma" w:cs="Tahoma"/>
          <w:sz w:val="24"/>
          <w:szCs w:val="24"/>
          <w:lang w:eastAsia="en-GB"/>
        </w:rPr>
        <w:t>Where the governing body has upheld the decision of the Head</w:t>
      </w:r>
      <w:r w:rsidR="00112B54" w:rsidRPr="00112B54">
        <w:rPr>
          <w:rFonts w:ascii="Tahoma" w:hAnsi="Tahoma" w:cs="Tahoma"/>
          <w:sz w:val="24"/>
          <w:szCs w:val="24"/>
          <w:lang w:eastAsia="en-GB"/>
        </w:rPr>
        <w:t xml:space="preserve"> T</w:t>
      </w:r>
      <w:r w:rsidRPr="00112B54">
        <w:rPr>
          <w:rFonts w:ascii="Tahoma" w:hAnsi="Tahoma" w:cs="Tahoma"/>
          <w:sz w:val="24"/>
          <w:szCs w:val="24"/>
          <w:lang w:eastAsia="en-GB"/>
        </w:rPr>
        <w:t xml:space="preserve">eacher to exclude, an application for review of the decision can be made within 15 school days from the date on which notice in writing of the decision was given to the parents. The governing body will set out details of whom the application must be sent to and the right for parents to request a special educational needs expert at any such review. Parents will also be informed of their right to bring an Equality Act claim for discrimination to the First Tier Tribunal or to the County Court. </w:t>
      </w:r>
    </w:p>
    <w:p w14:paraId="2B9875CD" w14:textId="77777777" w:rsidR="004B03A4" w:rsidRPr="00112B54" w:rsidRDefault="004B03A4" w:rsidP="004B03A4">
      <w:pPr>
        <w:autoSpaceDE w:val="0"/>
        <w:autoSpaceDN w:val="0"/>
        <w:adjustRightInd w:val="0"/>
        <w:spacing w:after="0" w:line="240" w:lineRule="auto"/>
        <w:rPr>
          <w:rFonts w:ascii="Tahoma" w:hAnsi="Tahoma" w:cs="Tahoma"/>
          <w:sz w:val="24"/>
          <w:szCs w:val="24"/>
          <w:lang w:eastAsia="en-GB"/>
        </w:rPr>
      </w:pPr>
    </w:p>
    <w:p w14:paraId="12EBF7BE" w14:textId="77777777" w:rsidR="004B03A4" w:rsidRDefault="006D2DDB" w:rsidP="00D409F5">
      <w:pPr>
        <w:autoSpaceDE w:val="0"/>
        <w:autoSpaceDN w:val="0"/>
        <w:adjustRightInd w:val="0"/>
        <w:spacing w:after="0" w:line="240" w:lineRule="auto"/>
        <w:rPr>
          <w:rFonts w:ascii="Tahoma" w:hAnsi="Tahoma" w:cs="Tahoma"/>
          <w:b/>
          <w:bCs/>
          <w:sz w:val="24"/>
          <w:szCs w:val="24"/>
          <w:lang w:eastAsia="en-GB"/>
        </w:rPr>
      </w:pPr>
      <w:r>
        <w:rPr>
          <w:rFonts w:ascii="Tahoma" w:hAnsi="Tahoma" w:cs="Tahoma"/>
          <w:sz w:val="24"/>
          <w:szCs w:val="24"/>
          <w:lang w:eastAsia="en-GB"/>
        </w:rPr>
        <w:t xml:space="preserve">Although the guidance does not apply to independent schools, the School will seek to have regard to and follow the guidance on exclusions given by the government, which is currently set out in </w:t>
      </w:r>
      <w:hyperlink r:id="rId15" w:history="1">
        <w:r w:rsidRPr="0048649D">
          <w:rPr>
            <w:rStyle w:val="Hyperlink"/>
            <w:rFonts w:ascii="Tahoma" w:hAnsi="Tahoma" w:cs="Tahoma"/>
            <w:sz w:val="24"/>
            <w:szCs w:val="24"/>
          </w:rPr>
          <w:t>Exclusion from maintained schools, academies and pupil referral units in England</w:t>
        </w:r>
      </w:hyperlink>
      <w:r>
        <w:rPr>
          <w:rFonts w:ascii="Tahoma" w:hAnsi="Tahoma" w:cs="Tahoma"/>
          <w:sz w:val="24"/>
          <w:szCs w:val="24"/>
        </w:rPr>
        <w:t xml:space="preserve"> (Statutory Guidance, June 2012).</w:t>
      </w:r>
    </w:p>
    <w:p w14:paraId="018BE555" w14:textId="77777777" w:rsidR="006D2DDB" w:rsidRPr="00112B54" w:rsidRDefault="006D2DDB" w:rsidP="00D409F5">
      <w:pPr>
        <w:autoSpaceDE w:val="0"/>
        <w:autoSpaceDN w:val="0"/>
        <w:adjustRightInd w:val="0"/>
        <w:spacing w:after="0" w:line="240" w:lineRule="auto"/>
        <w:rPr>
          <w:rFonts w:ascii="Tahoma" w:hAnsi="Tahoma" w:cs="Tahoma"/>
          <w:b/>
          <w:bCs/>
          <w:sz w:val="24"/>
          <w:szCs w:val="24"/>
          <w:lang w:eastAsia="en-GB"/>
        </w:rPr>
      </w:pPr>
    </w:p>
    <w:p w14:paraId="6EE98EEB" w14:textId="77777777" w:rsidR="00CB3CF4" w:rsidRPr="00F6766E" w:rsidRDefault="00CB3CF4" w:rsidP="00D409F5">
      <w:pPr>
        <w:autoSpaceDE w:val="0"/>
        <w:autoSpaceDN w:val="0"/>
        <w:adjustRightInd w:val="0"/>
        <w:rPr>
          <w:rFonts w:ascii="Tahoma" w:hAnsi="Tahoma" w:cs="Tahoma"/>
          <w:b/>
          <w:sz w:val="24"/>
          <w:szCs w:val="24"/>
          <w:u w:val="single"/>
        </w:rPr>
      </w:pPr>
      <w:r w:rsidRPr="00F6766E">
        <w:rPr>
          <w:rFonts w:ascii="Tahoma" w:hAnsi="Tahoma" w:cs="Tahoma"/>
          <w:b/>
          <w:sz w:val="24"/>
          <w:szCs w:val="24"/>
          <w:u w:val="single"/>
        </w:rPr>
        <w:t>Other Useful Documents</w:t>
      </w:r>
    </w:p>
    <w:p w14:paraId="111CD18D" w14:textId="77777777" w:rsidR="00CB3CF4" w:rsidRPr="00F6766E" w:rsidRDefault="00300A0B" w:rsidP="00C65026">
      <w:pPr>
        <w:pStyle w:val="ListParagraph"/>
        <w:numPr>
          <w:ilvl w:val="0"/>
          <w:numId w:val="27"/>
        </w:numPr>
        <w:autoSpaceDE w:val="0"/>
        <w:autoSpaceDN w:val="0"/>
        <w:adjustRightInd w:val="0"/>
        <w:rPr>
          <w:rFonts w:ascii="Tahoma" w:hAnsi="Tahoma" w:cs="Tahoma"/>
          <w:b/>
          <w:sz w:val="24"/>
          <w:szCs w:val="24"/>
        </w:rPr>
      </w:pPr>
      <w:hyperlink r:id="rId16" w:history="1">
        <w:r w:rsidR="00CB3CF4" w:rsidRPr="00CB3CF4">
          <w:rPr>
            <w:rStyle w:val="Hyperlink"/>
            <w:rFonts w:ascii="Tahoma" w:hAnsi="Tahoma" w:cs="Tahoma"/>
            <w:sz w:val="24"/>
            <w:szCs w:val="24"/>
          </w:rPr>
          <w:t>Behaviour and discipline in schools</w:t>
        </w:r>
      </w:hyperlink>
      <w:r w:rsidR="00CB3CF4">
        <w:rPr>
          <w:rFonts w:ascii="Tahoma" w:hAnsi="Tahoma" w:cs="Tahoma"/>
          <w:sz w:val="24"/>
          <w:szCs w:val="24"/>
        </w:rPr>
        <w:t xml:space="preserve"> (Departmental Advice, February 2014)</w:t>
      </w:r>
    </w:p>
    <w:p w14:paraId="199FB6C3" w14:textId="77777777" w:rsidR="00CB3CF4" w:rsidRDefault="00CB3CF4" w:rsidP="00F6766E">
      <w:pPr>
        <w:pStyle w:val="ListParagraph"/>
        <w:autoSpaceDE w:val="0"/>
        <w:autoSpaceDN w:val="0"/>
        <w:adjustRightInd w:val="0"/>
        <w:rPr>
          <w:rFonts w:ascii="Tahoma" w:hAnsi="Tahoma" w:cs="Tahoma"/>
          <w:sz w:val="24"/>
          <w:szCs w:val="24"/>
        </w:rPr>
      </w:pPr>
      <w:r>
        <w:rPr>
          <w:rFonts w:ascii="Tahoma" w:hAnsi="Tahoma" w:cs="Tahoma"/>
          <w:sz w:val="24"/>
          <w:szCs w:val="24"/>
        </w:rPr>
        <w:t>(Advice for headteachers and school staff)</w:t>
      </w:r>
    </w:p>
    <w:p w14:paraId="1F331495" w14:textId="77777777" w:rsidR="00AD649E" w:rsidRPr="00F6766E" w:rsidRDefault="00300A0B" w:rsidP="00C65026">
      <w:pPr>
        <w:pStyle w:val="ListParagraph"/>
        <w:numPr>
          <w:ilvl w:val="0"/>
          <w:numId w:val="27"/>
        </w:numPr>
        <w:autoSpaceDE w:val="0"/>
        <w:autoSpaceDN w:val="0"/>
        <w:adjustRightInd w:val="0"/>
        <w:rPr>
          <w:rFonts w:ascii="Tahoma" w:hAnsi="Tahoma" w:cs="Tahoma"/>
          <w:b/>
          <w:sz w:val="24"/>
          <w:szCs w:val="24"/>
        </w:rPr>
      </w:pPr>
      <w:hyperlink r:id="rId17" w:history="1">
        <w:r w:rsidR="00AD649E" w:rsidRPr="00AD649E">
          <w:rPr>
            <w:rStyle w:val="Hyperlink"/>
            <w:rFonts w:ascii="Tahoma" w:hAnsi="Tahoma" w:cs="Tahoma"/>
            <w:sz w:val="24"/>
            <w:szCs w:val="24"/>
          </w:rPr>
          <w:t>Getting the simple things right: Charlie Taylor’s Behaviour Checklist</w:t>
        </w:r>
      </w:hyperlink>
      <w:r w:rsidR="00AD649E">
        <w:rPr>
          <w:rFonts w:ascii="Tahoma" w:hAnsi="Tahoma" w:cs="Tahoma"/>
          <w:sz w:val="24"/>
          <w:szCs w:val="24"/>
        </w:rPr>
        <w:t xml:space="preserve"> (DfE Checklist, October 2011)</w:t>
      </w:r>
    </w:p>
    <w:p w14:paraId="05A96562" w14:textId="77777777" w:rsidR="00AD649E" w:rsidRPr="00AD649E" w:rsidRDefault="00AD649E" w:rsidP="00F6766E">
      <w:pPr>
        <w:pStyle w:val="ListParagraph"/>
        <w:autoSpaceDE w:val="0"/>
        <w:autoSpaceDN w:val="0"/>
        <w:adjustRightInd w:val="0"/>
        <w:rPr>
          <w:rFonts w:ascii="Tahoma" w:hAnsi="Tahoma" w:cs="Tahoma"/>
          <w:sz w:val="24"/>
          <w:szCs w:val="24"/>
        </w:rPr>
      </w:pPr>
      <w:r>
        <w:rPr>
          <w:rFonts w:ascii="Tahoma" w:hAnsi="Tahoma" w:cs="Tahoma"/>
          <w:sz w:val="24"/>
          <w:szCs w:val="24"/>
        </w:rPr>
        <w:t>(C</w:t>
      </w:r>
      <w:r w:rsidRPr="00F6766E">
        <w:rPr>
          <w:rFonts w:ascii="Tahoma" w:hAnsi="Tahoma" w:cs="Tahoma"/>
          <w:sz w:val="24"/>
          <w:szCs w:val="24"/>
        </w:rPr>
        <w:t>hecklist of actions to encourage good conduct in pupils created by Charlie Taylor, the government’s expert adviser on behaviour.</w:t>
      </w:r>
      <w:r>
        <w:rPr>
          <w:rFonts w:ascii="Tahoma" w:hAnsi="Tahoma" w:cs="Tahoma"/>
          <w:sz w:val="24"/>
          <w:szCs w:val="24"/>
        </w:rPr>
        <w:t>)</w:t>
      </w:r>
    </w:p>
    <w:p w14:paraId="4EA31E7E" w14:textId="77777777" w:rsidR="00CB3CF4" w:rsidRPr="00F6766E" w:rsidRDefault="00300A0B" w:rsidP="00C65026">
      <w:pPr>
        <w:pStyle w:val="ListParagraph"/>
        <w:numPr>
          <w:ilvl w:val="0"/>
          <w:numId w:val="27"/>
        </w:numPr>
        <w:autoSpaceDE w:val="0"/>
        <w:autoSpaceDN w:val="0"/>
        <w:adjustRightInd w:val="0"/>
        <w:rPr>
          <w:rFonts w:ascii="Tahoma" w:hAnsi="Tahoma" w:cs="Tahoma"/>
          <w:b/>
          <w:sz w:val="24"/>
          <w:szCs w:val="24"/>
        </w:rPr>
      </w:pPr>
      <w:hyperlink r:id="rId18" w:history="1">
        <w:r w:rsidR="00CB3CF4" w:rsidRPr="00CB3CF4">
          <w:rPr>
            <w:rStyle w:val="Hyperlink"/>
            <w:rFonts w:ascii="Tahoma" w:hAnsi="Tahoma" w:cs="Tahoma"/>
            <w:sz w:val="24"/>
            <w:szCs w:val="24"/>
          </w:rPr>
          <w:t xml:space="preserve">Use of </w:t>
        </w:r>
        <w:r w:rsidR="00AD649E">
          <w:rPr>
            <w:rStyle w:val="Hyperlink"/>
            <w:rFonts w:ascii="Tahoma" w:hAnsi="Tahoma" w:cs="Tahoma"/>
            <w:sz w:val="24"/>
            <w:szCs w:val="24"/>
          </w:rPr>
          <w:t>r</w:t>
        </w:r>
        <w:r w:rsidR="00CB3CF4" w:rsidRPr="00CB3CF4">
          <w:rPr>
            <w:rStyle w:val="Hyperlink"/>
            <w:rFonts w:ascii="Tahoma" w:hAnsi="Tahoma" w:cs="Tahoma"/>
            <w:sz w:val="24"/>
            <w:szCs w:val="24"/>
          </w:rPr>
          <w:t xml:space="preserve">easonable </w:t>
        </w:r>
        <w:r w:rsidR="00AD649E">
          <w:rPr>
            <w:rStyle w:val="Hyperlink"/>
            <w:rFonts w:ascii="Tahoma" w:hAnsi="Tahoma" w:cs="Tahoma"/>
            <w:sz w:val="24"/>
            <w:szCs w:val="24"/>
          </w:rPr>
          <w:t>f</w:t>
        </w:r>
        <w:r w:rsidR="00CB3CF4" w:rsidRPr="00CB3CF4">
          <w:rPr>
            <w:rStyle w:val="Hyperlink"/>
            <w:rFonts w:ascii="Tahoma" w:hAnsi="Tahoma" w:cs="Tahoma"/>
            <w:sz w:val="24"/>
            <w:szCs w:val="24"/>
          </w:rPr>
          <w:t>orce</w:t>
        </w:r>
      </w:hyperlink>
      <w:r w:rsidR="00CB3CF4">
        <w:rPr>
          <w:rFonts w:ascii="Tahoma" w:hAnsi="Tahoma" w:cs="Tahoma"/>
          <w:sz w:val="24"/>
          <w:szCs w:val="24"/>
        </w:rPr>
        <w:t xml:space="preserve"> (Departmental Advice, July 2013)</w:t>
      </w:r>
    </w:p>
    <w:p w14:paraId="62D5A2F6" w14:textId="77777777" w:rsidR="00CB3CF4" w:rsidRDefault="00CB3CF4" w:rsidP="00F6766E">
      <w:pPr>
        <w:pStyle w:val="ListParagraph"/>
        <w:autoSpaceDE w:val="0"/>
        <w:autoSpaceDN w:val="0"/>
        <w:adjustRightInd w:val="0"/>
        <w:rPr>
          <w:rFonts w:ascii="Tahoma" w:hAnsi="Tahoma" w:cs="Tahoma"/>
          <w:sz w:val="24"/>
          <w:szCs w:val="24"/>
        </w:rPr>
      </w:pPr>
      <w:r>
        <w:rPr>
          <w:rFonts w:ascii="Tahoma" w:hAnsi="Tahoma" w:cs="Tahoma"/>
          <w:sz w:val="24"/>
          <w:szCs w:val="24"/>
        </w:rPr>
        <w:lastRenderedPageBreak/>
        <w:t>(A</w:t>
      </w:r>
      <w:r w:rsidRPr="00CB3CF4">
        <w:rPr>
          <w:rFonts w:ascii="Tahoma" w:hAnsi="Tahoma" w:cs="Tahoma"/>
          <w:sz w:val="24"/>
          <w:szCs w:val="24"/>
        </w:rPr>
        <w:t>dvice to clarify the use of force in schools for governing bodies, headteachers and school staff.</w:t>
      </w:r>
      <w:r>
        <w:rPr>
          <w:rFonts w:ascii="Tahoma" w:hAnsi="Tahoma" w:cs="Tahoma"/>
          <w:sz w:val="24"/>
          <w:szCs w:val="24"/>
        </w:rPr>
        <w:t>)</w:t>
      </w:r>
    </w:p>
    <w:p w14:paraId="38D99361" w14:textId="77777777" w:rsidR="00AD649E" w:rsidRDefault="00300A0B" w:rsidP="00C65026">
      <w:pPr>
        <w:pStyle w:val="ListParagraph"/>
        <w:numPr>
          <w:ilvl w:val="0"/>
          <w:numId w:val="27"/>
        </w:numPr>
        <w:autoSpaceDE w:val="0"/>
        <w:autoSpaceDN w:val="0"/>
        <w:adjustRightInd w:val="0"/>
        <w:rPr>
          <w:rFonts w:ascii="Tahoma" w:hAnsi="Tahoma" w:cs="Tahoma"/>
          <w:sz w:val="24"/>
          <w:szCs w:val="24"/>
        </w:rPr>
      </w:pPr>
      <w:hyperlink r:id="rId19" w:history="1">
        <w:r w:rsidR="00AD649E" w:rsidRPr="00582A5F">
          <w:rPr>
            <w:rStyle w:val="Hyperlink"/>
            <w:rFonts w:ascii="Tahoma" w:hAnsi="Tahoma" w:cs="Tahoma"/>
            <w:sz w:val="24"/>
            <w:szCs w:val="24"/>
          </w:rPr>
          <w:t>Preventing bullying</w:t>
        </w:r>
      </w:hyperlink>
      <w:r w:rsidR="00AD649E">
        <w:rPr>
          <w:rFonts w:ascii="Tahoma" w:hAnsi="Tahoma" w:cs="Tahoma"/>
          <w:sz w:val="24"/>
          <w:szCs w:val="24"/>
        </w:rPr>
        <w:t xml:space="preserve"> (Departmental advice, various dates)</w:t>
      </w:r>
    </w:p>
    <w:p w14:paraId="0DF7CC2E" w14:textId="77777777" w:rsidR="00AD649E" w:rsidRDefault="00AD649E" w:rsidP="00F6766E">
      <w:pPr>
        <w:pStyle w:val="ListParagraph"/>
        <w:autoSpaceDE w:val="0"/>
        <w:autoSpaceDN w:val="0"/>
        <w:adjustRightInd w:val="0"/>
        <w:rPr>
          <w:rFonts w:ascii="Tahoma" w:hAnsi="Tahoma" w:cs="Tahoma"/>
          <w:sz w:val="24"/>
          <w:szCs w:val="24"/>
        </w:rPr>
      </w:pPr>
      <w:r>
        <w:rPr>
          <w:rFonts w:ascii="Tahoma" w:hAnsi="Tahoma" w:cs="Tahoma"/>
          <w:sz w:val="24"/>
          <w:szCs w:val="24"/>
        </w:rPr>
        <w:t>(</w:t>
      </w:r>
      <w:proofErr w:type="gramStart"/>
      <w:r>
        <w:rPr>
          <w:rFonts w:ascii="Tahoma" w:hAnsi="Tahoma" w:cs="Tahoma"/>
          <w:sz w:val="24"/>
          <w:szCs w:val="24"/>
        </w:rPr>
        <w:t>A number of</w:t>
      </w:r>
      <w:proofErr w:type="gramEnd"/>
      <w:r>
        <w:rPr>
          <w:rFonts w:ascii="Tahoma" w:hAnsi="Tahoma" w:cs="Tahoma"/>
          <w:sz w:val="24"/>
          <w:szCs w:val="24"/>
        </w:rPr>
        <w:t xml:space="preserve"> documents giving advice on preventing and responding to bullying)</w:t>
      </w:r>
    </w:p>
    <w:p w14:paraId="7660AF50" w14:textId="77777777" w:rsidR="0048649D" w:rsidRDefault="00300A0B" w:rsidP="00C65026">
      <w:pPr>
        <w:pStyle w:val="ListParagraph"/>
        <w:numPr>
          <w:ilvl w:val="0"/>
          <w:numId w:val="27"/>
        </w:numPr>
        <w:autoSpaceDE w:val="0"/>
        <w:autoSpaceDN w:val="0"/>
        <w:adjustRightInd w:val="0"/>
        <w:rPr>
          <w:rFonts w:ascii="Tahoma" w:hAnsi="Tahoma" w:cs="Tahoma"/>
          <w:sz w:val="24"/>
          <w:szCs w:val="24"/>
        </w:rPr>
      </w:pPr>
      <w:hyperlink r:id="rId20" w:history="1">
        <w:r w:rsidR="0048649D" w:rsidRPr="0048649D">
          <w:rPr>
            <w:rStyle w:val="Hyperlink"/>
            <w:rFonts w:ascii="Tahoma" w:hAnsi="Tahoma" w:cs="Tahoma"/>
            <w:sz w:val="24"/>
            <w:szCs w:val="24"/>
          </w:rPr>
          <w:t xml:space="preserve">Exclusion from maintained schools, </w:t>
        </w:r>
        <w:proofErr w:type="gramStart"/>
        <w:r w:rsidR="0048649D" w:rsidRPr="0048649D">
          <w:rPr>
            <w:rStyle w:val="Hyperlink"/>
            <w:rFonts w:ascii="Tahoma" w:hAnsi="Tahoma" w:cs="Tahoma"/>
            <w:sz w:val="24"/>
            <w:szCs w:val="24"/>
          </w:rPr>
          <w:t>academies</w:t>
        </w:r>
        <w:proofErr w:type="gramEnd"/>
        <w:r w:rsidR="0048649D" w:rsidRPr="0048649D">
          <w:rPr>
            <w:rStyle w:val="Hyperlink"/>
            <w:rFonts w:ascii="Tahoma" w:hAnsi="Tahoma" w:cs="Tahoma"/>
            <w:sz w:val="24"/>
            <w:szCs w:val="24"/>
          </w:rPr>
          <w:t xml:space="preserve"> and pupil referral units in England</w:t>
        </w:r>
      </w:hyperlink>
      <w:r w:rsidR="0048649D">
        <w:rPr>
          <w:rFonts w:ascii="Tahoma" w:hAnsi="Tahoma" w:cs="Tahoma"/>
          <w:sz w:val="24"/>
          <w:szCs w:val="24"/>
        </w:rPr>
        <w:t xml:space="preserve"> (Statutory Guidance, June 2012)</w:t>
      </w:r>
    </w:p>
    <w:p w14:paraId="76328F83" w14:textId="77777777" w:rsidR="0048649D" w:rsidRDefault="0048649D">
      <w:pPr>
        <w:pStyle w:val="ListParagraph"/>
        <w:autoSpaceDE w:val="0"/>
        <w:autoSpaceDN w:val="0"/>
        <w:adjustRightInd w:val="0"/>
        <w:rPr>
          <w:rFonts w:ascii="Tahoma" w:hAnsi="Tahoma" w:cs="Tahoma"/>
          <w:sz w:val="24"/>
          <w:szCs w:val="24"/>
        </w:rPr>
      </w:pPr>
      <w:r>
        <w:rPr>
          <w:rFonts w:ascii="Tahoma" w:hAnsi="Tahoma" w:cs="Tahoma"/>
          <w:sz w:val="24"/>
          <w:szCs w:val="24"/>
        </w:rPr>
        <w:t>(G</w:t>
      </w:r>
      <w:r w:rsidRPr="0048649D">
        <w:rPr>
          <w:rFonts w:ascii="Tahoma" w:hAnsi="Tahoma" w:cs="Tahoma"/>
          <w:sz w:val="24"/>
          <w:szCs w:val="24"/>
        </w:rPr>
        <w:t xml:space="preserve">uidance on the exclusion of pupils from local-authority maintained schools, </w:t>
      </w:r>
      <w:proofErr w:type="gramStart"/>
      <w:r w:rsidRPr="0048649D">
        <w:rPr>
          <w:rFonts w:ascii="Tahoma" w:hAnsi="Tahoma" w:cs="Tahoma"/>
          <w:sz w:val="24"/>
          <w:szCs w:val="24"/>
        </w:rPr>
        <w:t>academies</w:t>
      </w:r>
      <w:proofErr w:type="gramEnd"/>
      <w:r w:rsidRPr="0048649D">
        <w:rPr>
          <w:rFonts w:ascii="Tahoma" w:hAnsi="Tahoma" w:cs="Tahoma"/>
          <w:sz w:val="24"/>
          <w:szCs w:val="24"/>
        </w:rPr>
        <w:t xml:space="preserve"> and pupil referral units</w:t>
      </w:r>
      <w:r>
        <w:rPr>
          <w:rFonts w:ascii="Tahoma" w:hAnsi="Tahoma" w:cs="Tahoma"/>
          <w:sz w:val="24"/>
          <w:szCs w:val="24"/>
        </w:rPr>
        <w:t>)</w:t>
      </w:r>
    </w:p>
    <w:p w14:paraId="0CB893BF" w14:textId="77777777" w:rsidR="00457413" w:rsidRPr="00F6766E" w:rsidRDefault="00457413">
      <w:pPr>
        <w:pStyle w:val="ListParagraph"/>
        <w:autoSpaceDE w:val="0"/>
        <w:autoSpaceDN w:val="0"/>
        <w:adjustRightInd w:val="0"/>
        <w:rPr>
          <w:rFonts w:ascii="Tahoma" w:hAnsi="Tahoma" w:cs="Tahoma"/>
          <w:sz w:val="24"/>
          <w:szCs w:val="24"/>
        </w:rPr>
      </w:pPr>
    </w:p>
    <w:p w14:paraId="2008C34E" w14:textId="77777777" w:rsidR="00F06BF8" w:rsidRPr="00F06BF8" w:rsidRDefault="00F06BF8" w:rsidP="00F06BF8">
      <w:pPr>
        <w:rPr>
          <w:rFonts w:ascii="Tahoma" w:eastAsiaTheme="minorHAnsi" w:hAnsi="Tahoma" w:cs="Tahoma"/>
          <w:b/>
          <w:sz w:val="24"/>
          <w:szCs w:val="24"/>
          <w:u w:val="single"/>
        </w:rPr>
      </w:pPr>
      <w:r w:rsidRPr="00F06BF8">
        <w:rPr>
          <w:rFonts w:ascii="Tahoma" w:hAnsi="Tahoma" w:cs="Tahoma"/>
          <w:b/>
          <w:sz w:val="24"/>
          <w:szCs w:val="24"/>
          <w:u w:val="single"/>
        </w:rPr>
        <w:t>EYFS – Nursery and Reception</w:t>
      </w:r>
    </w:p>
    <w:p w14:paraId="0B3954AA" w14:textId="77777777" w:rsidR="00F06BF8" w:rsidRPr="00F06BF8" w:rsidRDefault="00F06BF8" w:rsidP="00F06BF8">
      <w:pPr>
        <w:rPr>
          <w:rFonts w:ascii="Tahoma" w:hAnsi="Tahoma" w:cs="Tahoma"/>
          <w:sz w:val="24"/>
          <w:szCs w:val="24"/>
        </w:rPr>
      </w:pPr>
      <w:r w:rsidRPr="00F06BF8">
        <w:rPr>
          <w:rFonts w:ascii="Tahoma" w:hAnsi="Tahoma" w:cs="Tahoma"/>
          <w:sz w:val="24"/>
          <w:szCs w:val="24"/>
        </w:rPr>
        <w:t xml:space="preserve">The children within the Early Years setting are still learning how to work with and get along with </w:t>
      </w:r>
      <w:r w:rsidR="00667481" w:rsidRPr="00F06BF8">
        <w:rPr>
          <w:rFonts w:ascii="Tahoma" w:hAnsi="Tahoma" w:cs="Tahoma"/>
          <w:sz w:val="24"/>
          <w:szCs w:val="24"/>
        </w:rPr>
        <w:t xml:space="preserve">each </w:t>
      </w:r>
      <w:r w:rsidR="00667481">
        <w:rPr>
          <w:rFonts w:ascii="Tahoma" w:hAnsi="Tahoma" w:cs="Tahoma"/>
          <w:sz w:val="24"/>
          <w:szCs w:val="24"/>
        </w:rPr>
        <w:t>other and</w:t>
      </w:r>
      <w:r w:rsidR="00B6559E">
        <w:rPr>
          <w:rFonts w:ascii="Tahoma" w:hAnsi="Tahoma" w:cs="Tahoma"/>
          <w:sz w:val="24"/>
          <w:szCs w:val="24"/>
        </w:rPr>
        <w:t xml:space="preserve"> are finding out what is acceptable and what i</w:t>
      </w:r>
      <w:r w:rsidRPr="00F06BF8">
        <w:rPr>
          <w:rFonts w:ascii="Tahoma" w:hAnsi="Tahoma" w:cs="Tahoma"/>
          <w:sz w:val="24"/>
          <w:szCs w:val="24"/>
        </w:rPr>
        <w:t xml:space="preserve">s not. We are tolerant and patient when helping the children get on with each other and work closely together with parents to help encourage positive behaviour.  We promote a few rules to help the classroom run smoothly and give clear boundaries for the children:   </w:t>
      </w:r>
    </w:p>
    <w:p w14:paraId="3171C29E" w14:textId="77777777" w:rsidR="00F06BF8" w:rsidRPr="00F06BF8" w:rsidRDefault="00F06BF8" w:rsidP="00F06BF8">
      <w:pPr>
        <w:pStyle w:val="ListParagraph"/>
        <w:numPr>
          <w:ilvl w:val="0"/>
          <w:numId w:val="34"/>
        </w:numPr>
        <w:rPr>
          <w:rFonts w:ascii="Tahoma" w:hAnsi="Tahoma" w:cs="Tahoma"/>
          <w:sz w:val="24"/>
          <w:szCs w:val="24"/>
        </w:rPr>
      </w:pPr>
      <w:r w:rsidRPr="00F06BF8">
        <w:rPr>
          <w:rFonts w:ascii="Tahoma" w:hAnsi="Tahoma" w:cs="Tahoma"/>
          <w:sz w:val="24"/>
          <w:szCs w:val="24"/>
        </w:rPr>
        <w:t xml:space="preserve">Keep your hands and feet to yourself. </w:t>
      </w:r>
    </w:p>
    <w:p w14:paraId="7443FE76" w14:textId="77777777" w:rsidR="00F06BF8" w:rsidRPr="00F06BF8" w:rsidRDefault="00F06BF8" w:rsidP="00F06BF8">
      <w:pPr>
        <w:pStyle w:val="ListParagraph"/>
        <w:numPr>
          <w:ilvl w:val="0"/>
          <w:numId w:val="34"/>
        </w:numPr>
        <w:rPr>
          <w:rFonts w:ascii="Tahoma" w:hAnsi="Tahoma" w:cs="Tahoma"/>
          <w:sz w:val="24"/>
          <w:szCs w:val="24"/>
        </w:rPr>
      </w:pPr>
      <w:r w:rsidRPr="00F06BF8">
        <w:rPr>
          <w:rFonts w:ascii="Tahoma" w:hAnsi="Tahoma" w:cs="Tahoma"/>
          <w:sz w:val="24"/>
          <w:szCs w:val="24"/>
        </w:rPr>
        <w:t xml:space="preserve">Speak kindly to others.  </w:t>
      </w:r>
    </w:p>
    <w:p w14:paraId="6F85F79D" w14:textId="77777777" w:rsidR="00F06BF8" w:rsidRPr="00F06BF8" w:rsidRDefault="00F06BF8" w:rsidP="00F06BF8">
      <w:pPr>
        <w:pStyle w:val="ListParagraph"/>
        <w:numPr>
          <w:ilvl w:val="0"/>
          <w:numId w:val="34"/>
        </w:numPr>
        <w:rPr>
          <w:rFonts w:ascii="Tahoma" w:hAnsi="Tahoma" w:cs="Tahoma"/>
          <w:sz w:val="24"/>
          <w:szCs w:val="24"/>
        </w:rPr>
      </w:pPr>
      <w:r w:rsidRPr="00F06BF8">
        <w:rPr>
          <w:rFonts w:ascii="Tahoma" w:hAnsi="Tahoma" w:cs="Tahoma"/>
          <w:sz w:val="24"/>
          <w:szCs w:val="24"/>
        </w:rPr>
        <w:t xml:space="preserve">Sit quietly and listen when a teacher is talking or reading a story.  </w:t>
      </w:r>
    </w:p>
    <w:p w14:paraId="017940E5" w14:textId="77777777" w:rsidR="00F06BF8" w:rsidRPr="00F06BF8" w:rsidRDefault="00F06BF8" w:rsidP="00F06BF8">
      <w:pPr>
        <w:pStyle w:val="ListParagraph"/>
        <w:numPr>
          <w:ilvl w:val="0"/>
          <w:numId w:val="34"/>
        </w:numPr>
        <w:rPr>
          <w:rFonts w:ascii="Tahoma" w:hAnsi="Tahoma" w:cs="Tahoma"/>
          <w:sz w:val="24"/>
          <w:szCs w:val="24"/>
        </w:rPr>
      </w:pPr>
      <w:r w:rsidRPr="00F06BF8">
        <w:rPr>
          <w:rFonts w:ascii="Tahoma" w:hAnsi="Tahoma" w:cs="Tahoma"/>
          <w:sz w:val="24"/>
          <w:szCs w:val="24"/>
        </w:rPr>
        <w:t xml:space="preserve"> Use the books and resources sensibly, taking care to look after them. </w:t>
      </w:r>
    </w:p>
    <w:p w14:paraId="23BB323D" w14:textId="77777777" w:rsidR="00832F3D" w:rsidRDefault="00F06BF8" w:rsidP="00F06BF8">
      <w:pPr>
        <w:pStyle w:val="ListParagraph"/>
        <w:numPr>
          <w:ilvl w:val="0"/>
          <w:numId w:val="34"/>
        </w:numPr>
        <w:rPr>
          <w:rFonts w:ascii="Tahoma" w:hAnsi="Tahoma" w:cs="Tahoma"/>
          <w:sz w:val="24"/>
          <w:szCs w:val="24"/>
        </w:rPr>
      </w:pPr>
      <w:r w:rsidRPr="00F06BF8">
        <w:rPr>
          <w:rFonts w:ascii="Tahoma" w:hAnsi="Tahoma" w:cs="Tahoma"/>
          <w:sz w:val="24"/>
          <w:szCs w:val="24"/>
        </w:rPr>
        <w:t xml:space="preserve">Take turns and share. </w:t>
      </w:r>
    </w:p>
    <w:p w14:paraId="5F83059B" w14:textId="77777777" w:rsidR="00F06BF8" w:rsidRPr="00F06BF8" w:rsidRDefault="00832F3D" w:rsidP="00F06BF8">
      <w:pPr>
        <w:pStyle w:val="ListParagraph"/>
        <w:numPr>
          <w:ilvl w:val="0"/>
          <w:numId w:val="34"/>
        </w:numPr>
        <w:rPr>
          <w:rFonts w:ascii="Tahoma" w:hAnsi="Tahoma" w:cs="Tahoma"/>
          <w:sz w:val="24"/>
          <w:szCs w:val="24"/>
        </w:rPr>
      </w:pPr>
      <w:r>
        <w:rPr>
          <w:rFonts w:ascii="Tahoma" w:hAnsi="Tahoma" w:cs="Tahoma"/>
          <w:sz w:val="24"/>
          <w:szCs w:val="24"/>
        </w:rPr>
        <w:t>Walk calmly. No running.</w:t>
      </w:r>
    </w:p>
    <w:p w14:paraId="407B0089" w14:textId="77777777" w:rsidR="00F06BF8" w:rsidRPr="00F06BF8" w:rsidRDefault="00F06BF8" w:rsidP="00F06BF8">
      <w:pPr>
        <w:pStyle w:val="ListParagraph"/>
        <w:numPr>
          <w:ilvl w:val="0"/>
          <w:numId w:val="34"/>
        </w:numPr>
        <w:rPr>
          <w:rFonts w:ascii="Tahoma" w:hAnsi="Tahoma" w:cs="Tahoma"/>
          <w:sz w:val="24"/>
          <w:szCs w:val="24"/>
        </w:rPr>
      </w:pPr>
      <w:r w:rsidRPr="00F06BF8">
        <w:rPr>
          <w:rFonts w:ascii="Tahoma" w:hAnsi="Tahoma" w:cs="Tahoma"/>
          <w:sz w:val="24"/>
          <w:szCs w:val="24"/>
        </w:rPr>
        <w:t xml:space="preserve">Use the toilets sensibly.  </w:t>
      </w:r>
    </w:p>
    <w:p w14:paraId="49D0553F" w14:textId="77777777" w:rsidR="00F06BF8" w:rsidRPr="00F06BF8" w:rsidRDefault="00F06BF8" w:rsidP="00F06BF8">
      <w:pPr>
        <w:rPr>
          <w:rFonts w:ascii="Tahoma" w:hAnsi="Tahoma" w:cs="Tahoma"/>
          <w:sz w:val="24"/>
          <w:szCs w:val="24"/>
        </w:rPr>
      </w:pPr>
      <w:r w:rsidRPr="00F06BF8">
        <w:rPr>
          <w:rFonts w:ascii="Tahoma" w:hAnsi="Tahoma" w:cs="Tahoma"/>
          <w:sz w:val="24"/>
          <w:szCs w:val="24"/>
        </w:rPr>
        <w:t xml:space="preserve">Discipline operates in the first instance through reward, praise, </w:t>
      </w:r>
      <w:proofErr w:type="gramStart"/>
      <w:r w:rsidRPr="00F06BF8">
        <w:rPr>
          <w:rFonts w:ascii="Tahoma" w:hAnsi="Tahoma" w:cs="Tahoma"/>
          <w:sz w:val="24"/>
          <w:szCs w:val="24"/>
        </w:rPr>
        <w:t>stickers</w:t>
      </w:r>
      <w:proofErr w:type="gramEnd"/>
      <w:r w:rsidRPr="00F06BF8">
        <w:rPr>
          <w:rFonts w:ascii="Tahoma" w:hAnsi="Tahoma" w:cs="Tahoma"/>
          <w:sz w:val="24"/>
          <w:szCs w:val="24"/>
        </w:rPr>
        <w:t xml:space="preserve"> and certificates. These procedures promote a child</w:t>
      </w:r>
      <w:r w:rsidR="00667481">
        <w:rPr>
          <w:rFonts w:ascii="Tahoma" w:hAnsi="Tahoma" w:cs="Tahoma"/>
          <w:sz w:val="24"/>
          <w:szCs w:val="24"/>
        </w:rPr>
        <w:t>’s confidence and self-esteem. The Behaviour System will be introduced once the teacher decides the class are ready to understand and apply the concepts.</w:t>
      </w:r>
    </w:p>
    <w:p w14:paraId="586324AE" w14:textId="77777777" w:rsidR="00F06BF8" w:rsidRPr="00F06BF8" w:rsidRDefault="00F06BF8" w:rsidP="00F06BF8">
      <w:pPr>
        <w:rPr>
          <w:rFonts w:ascii="Tahoma" w:hAnsi="Tahoma" w:cs="Tahoma"/>
          <w:sz w:val="24"/>
          <w:szCs w:val="24"/>
        </w:rPr>
      </w:pPr>
      <w:r w:rsidRPr="00F06BF8">
        <w:rPr>
          <w:rFonts w:ascii="Tahoma" w:hAnsi="Tahoma" w:cs="Tahoma"/>
          <w:sz w:val="24"/>
          <w:szCs w:val="24"/>
        </w:rPr>
        <w:t>It is the responsibility of the class teacher to manage a child’s behaviour in line with the school’s Behaviour</w:t>
      </w:r>
      <w:r w:rsidR="00667481">
        <w:rPr>
          <w:rFonts w:ascii="Tahoma" w:hAnsi="Tahoma" w:cs="Tahoma"/>
          <w:sz w:val="24"/>
          <w:szCs w:val="24"/>
        </w:rPr>
        <w:t xml:space="preserve"> System</w:t>
      </w:r>
      <w:r w:rsidRPr="00F06BF8">
        <w:rPr>
          <w:rFonts w:ascii="Tahoma" w:hAnsi="Tahoma" w:cs="Tahoma"/>
          <w:sz w:val="24"/>
          <w:szCs w:val="24"/>
        </w:rPr>
        <w:t xml:space="preserve">. Minor matters will normally be dealt with by expression of disapproval, children will be reminded of the class rules and asked to apologise to the person he/she has wronged. Children may, at the discretion of the class teacher, be asked to sit for a few minutes and have time out for thinking.   </w:t>
      </w:r>
    </w:p>
    <w:p w14:paraId="6E831C65" w14:textId="77777777" w:rsidR="00F06BF8" w:rsidRPr="00F06BF8" w:rsidRDefault="00F06BF8" w:rsidP="00F06BF8">
      <w:pPr>
        <w:rPr>
          <w:rFonts w:ascii="Tahoma" w:hAnsi="Tahoma" w:cs="Tahoma"/>
          <w:sz w:val="24"/>
          <w:szCs w:val="24"/>
        </w:rPr>
      </w:pPr>
      <w:r w:rsidRPr="00F06BF8">
        <w:rPr>
          <w:rFonts w:ascii="Tahoma" w:hAnsi="Tahoma" w:cs="Tahoma"/>
          <w:sz w:val="24"/>
          <w:szCs w:val="24"/>
        </w:rPr>
        <w:t xml:space="preserve">In cases of extreme behaviour/incidents teaching staff will record the event in the Specific Incident file.  In cases of extremely poor behaviour, children who do not respond to the above procedures will be sent to the Head of Early Years and if there is still no improvement to the Deputy or Head Teacher. We will consult with the </w:t>
      </w:r>
      <w:r w:rsidRPr="00F06BF8">
        <w:rPr>
          <w:rFonts w:ascii="Tahoma" w:hAnsi="Tahoma" w:cs="Tahoma"/>
          <w:sz w:val="24"/>
          <w:szCs w:val="24"/>
        </w:rPr>
        <w:lastRenderedPageBreak/>
        <w:t xml:space="preserve">parents and try to find the root of the problem and its solution with parental co-operation.   </w:t>
      </w:r>
    </w:p>
    <w:p w14:paraId="36E55231" w14:textId="77777777" w:rsidR="00CB3CF4" w:rsidRPr="00EF2250" w:rsidRDefault="00F06BF8" w:rsidP="00EF2250">
      <w:pPr>
        <w:rPr>
          <w:rFonts w:ascii="Tahoma" w:hAnsi="Tahoma" w:cs="Tahoma"/>
          <w:sz w:val="24"/>
          <w:szCs w:val="24"/>
        </w:rPr>
      </w:pPr>
      <w:r w:rsidRPr="00F06BF8">
        <w:rPr>
          <w:rFonts w:ascii="Tahoma" w:hAnsi="Tahoma" w:cs="Tahoma"/>
          <w:sz w:val="24"/>
          <w:szCs w:val="24"/>
        </w:rPr>
        <w:t>Parents will be informed if children show a prolonged tendency to be aggressive, to be disruptive, to show little respect for others and in cases of bullying which will be dealt with swiftly in line with the school’s Anti-Bullying Policy.</w:t>
      </w:r>
    </w:p>
    <w:p w14:paraId="168EF340" w14:textId="02CA6495" w:rsidR="00D409F5" w:rsidRPr="00117AA4" w:rsidRDefault="00D409F5" w:rsidP="00664175">
      <w:pPr>
        <w:autoSpaceDE w:val="0"/>
        <w:autoSpaceDN w:val="0"/>
        <w:adjustRightInd w:val="0"/>
        <w:rPr>
          <w:rFonts w:ascii="Tahoma" w:hAnsi="Tahoma" w:cs="Tahoma"/>
          <w:b/>
          <w:sz w:val="24"/>
          <w:szCs w:val="24"/>
        </w:rPr>
      </w:pPr>
      <w:r w:rsidRPr="00A9429C">
        <w:rPr>
          <w:rFonts w:ascii="Tahoma" w:hAnsi="Tahoma" w:cs="Tahoma"/>
          <w:b/>
          <w:sz w:val="24"/>
          <w:szCs w:val="24"/>
        </w:rPr>
        <w:t xml:space="preserve">Policy reviewed: </w:t>
      </w:r>
      <w:r w:rsidR="00667481">
        <w:rPr>
          <w:rFonts w:ascii="Tahoma" w:hAnsi="Tahoma" w:cs="Tahoma"/>
          <w:b/>
          <w:sz w:val="24"/>
          <w:szCs w:val="24"/>
        </w:rPr>
        <w:t>September</w:t>
      </w:r>
      <w:r w:rsidR="00664175">
        <w:rPr>
          <w:rFonts w:ascii="Tahoma" w:hAnsi="Tahoma" w:cs="Tahoma"/>
          <w:b/>
          <w:sz w:val="24"/>
          <w:szCs w:val="24"/>
        </w:rPr>
        <w:t xml:space="preserve"> </w:t>
      </w:r>
      <w:proofErr w:type="gramStart"/>
      <w:r w:rsidR="00667481">
        <w:rPr>
          <w:rFonts w:ascii="Tahoma" w:hAnsi="Tahoma" w:cs="Tahoma"/>
          <w:b/>
          <w:sz w:val="24"/>
          <w:szCs w:val="24"/>
        </w:rPr>
        <w:t>20</w:t>
      </w:r>
      <w:r w:rsidR="003451BB">
        <w:rPr>
          <w:rFonts w:ascii="Tahoma" w:hAnsi="Tahoma" w:cs="Tahoma"/>
          <w:b/>
          <w:sz w:val="24"/>
          <w:szCs w:val="24"/>
        </w:rPr>
        <w:t>20</w:t>
      </w:r>
      <w:proofErr w:type="gramEnd"/>
    </w:p>
    <w:p w14:paraId="0516A2BD" w14:textId="77777777" w:rsidR="00D409F5" w:rsidRDefault="00D409F5" w:rsidP="00D409F5">
      <w:pPr>
        <w:autoSpaceDE w:val="0"/>
        <w:autoSpaceDN w:val="0"/>
        <w:adjustRightInd w:val="0"/>
        <w:rPr>
          <w:rFonts w:ascii="Tahoma" w:hAnsi="Tahoma" w:cs="Tahoma"/>
          <w:sz w:val="24"/>
          <w:szCs w:val="24"/>
        </w:rPr>
      </w:pPr>
      <w:r w:rsidRPr="00A9429C">
        <w:rPr>
          <w:rFonts w:ascii="Tahoma" w:hAnsi="Tahoma" w:cs="Tahoma"/>
          <w:sz w:val="24"/>
          <w:szCs w:val="24"/>
        </w:rPr>
        <w:t xml:space="preserve">Signature of </w:t>
      </w:r>
      <w:r>
        <w:rPr>
          <w:rFonts w:ascii="Tahoma" w:hAnsi="Tahoma" w:cs="Tahoma"/>
          <w:sz w:val="24"/>
          <w:szCs w:val="24"/>
        </w:rPr>
        <w:t>Head Teacher</w:t>
      </w:r>
      <w:r w:rsidRPr="00A9429C">
        <w:rPr>
          <w:rFonts w:ascii="Tahoma" w:hAnsi="Tahoma" w:cs="Tahoma"/>
          <w:sz w:val="24"/>
          <w:szCs w:val="24"/>
        </w:rPr>
        <w:t>____________________</w:t>
      </w:r>
    </w:p>
    <w:p w14:paraId="506DE0E2" w14:textId="77777777" w:rsidR="00D409F5" w:rsidRPr="00A9429C" w:rsidRDefault="00D409F5" w:rsidP="00D409F5">
      <w:pPr>
        <w:autoSpaceDE w:val="0"/>
        <w:autoSpaceDN w:val="0"/>
        <w:adjustRightInd w:val="0"/>
        <w:rPr>
          <w:rFonts w:ascii="Tahoma" w:hAnsi="Tahoma" w:cs="Tahoma"/>
          <w:sz w:val="24"/>
          <w:szCs w:val="24"/>
        </w:rPr>
      </w:pPr>
      <w:r>
        <w:rPr>
          <w:rFonts w:ascii="Tahoma" w:hAnsi="Tahoma" w:cs="Tahoma"/>
          <w:sz w:val="24"/>
          <w:szCs w:val="24"/>
        </w:rPr>
        <w:t>Signature of Chair of Governors__________________________</w:t>
      </w:r>
    </w:p>
    <w:p w14:paraId="22592F18" w14:textId="77777777" w:rsidR="00146323" w:rsidRDefault="00D409F5" w:rsidP="00545D24">
      <w:pPr>
        <w:autoSpaceDE w:val="0"/>
        <w:autoSpaceDN w:val="0"/>
        <w:adjustRightInd w:val="0"/>
        <w:jc w:val="both"/>
        <w:rPr>
          <w:rFonts w:ascii="Arial" w:hAnsi="Arial"/>
          <w:lang w:val="en-US"/>
        </w:rPr>
      </w:pPr>
      <w:r w:rsidRPr="00A9429C">
        <w:rPr>
          <w:rFonts w:ascii="Tahoma" w:hAnsi="Tahoma" w:cs="Tahoma"/>
          <w:sz w:val="24"/>
          <w:szCs w:val="24"/>
        </w:rPr>
        <w:t xml:space="preserve">This policy will be reviewed every </w:t>
      </w:r>
      <w:r w:rsidR="00EE5793" w:rsidRPr="00112B54">
        <w:rPr>
          <w:rFonts w:ascii="Tahoma" w:hAnsi="Tahoma" w:cs="Tahoma"/>
          <w:sz w:val="24"/>
          <w:szCs w:val="24"/>
        </w:rPr>
        <w:t>year</w:t>
      </w:r>
      <w:r>
        <w:rPr>
          <w:rFonts w:ascii="Tahoma" w:hAnsi="Tahoma" w:cs="Tahoma"/>
          <w:sz w:val="24"/>
          <w:szCs w:val="24"/>
        </w:rPr>
        <w:t>, or earlier if the need arises.</w:t>
      </w:r>
      <w:r w:rsidR="00FD453B" w:rsidRPr="00EB33A3">
        <w:rPr>
          <w:rFonts w:ascii="Arial" w:hAnsi="Arial"/>
          <w:lang w:val="en-US"/>
        </w:rPr>
        <w:br w:type="page"/>
      </w:r>
    </w:p>
    <w:p w14:paraId="52708243" w14:textId="7402D4D0" w:rsidR="008E581B" w:rsidRDefault="00146323" w:rsidP="00146323">
      <w:pPr>
        <w:autoSpaceDE w:val="0"/>
        <w:autoSpaceDN w:val="0"/>
        <w:adjustRightInd w:val="0"/>
        <w:jc w:val="both"/>
        <w:rPr>
          <w:rFonts w:ascii="Arial" w:hAnsi="Arial"/>
          <w:b/>
          <w:bCs/>
          <w:lang w:val="en-US"/>
        </w:rPr>
      </w:pPr>
      <w:r w:rsidRPr="00EB33A3">
        <w:rPr>
          <w:rFonts w:ascii="Arial" w:hAnsi="Arial"/>
          <w:b/>
          <w:bCs/>
          <w:lang w:val="en-US"/>
        </w:rPr>
        <w:lastRenderedPageBreak/>
        <w:t>Appendix</w:t>
      </w:r>
      <w:r>
        <w:rPr>
          <w:rFonts w:ascii="Arial" w:hAnsi="Arial"/>
          <w:b/>
          <w:bCs/>
          <w:lang w:val="en-US"/>
        </w:rPr>
        <w:t xml:space="preserve"> 1</w:t>
      </w:r>
      <w:r w:rsidR="00150761">
        <w:rPr>
          <w:rFonts w:ascii="Arial" w:hAnsi="Arial"/>
          <w:b/>
          <w:bCs/>
          <w:lang w:val="en-US"/>
        </w:rPr>
        <w:t xml:space="preserve"> – </w:t>
      </w:r>
      <w:r w:rsidR="003451BB">
        <w:rPr>
          <w:rFonts w:ascii="Arial" w:hAnsi="Arial"/>
          <w:b/>
          <w:bCs/>
          <w:lang w:val="en-US"/>
        </w:rPr>
        <w:t>Shalom Noam</w:t>
      </w:r>
      <w:r w:rsidR="00625EB3">
        <w:rPr>
          <w:rFonts w:ascii="Arial" w:hAnsi="Arial"/>
          <w:b/>
          <w:bCs/>
          <w:lang w:val="en-US"/>
        </w:rPr>
        <w:t xml:space="preserve"> </w:t>
      </w:r>
      <w:proofErr w:type="spellStart"/>
      <w:r w:rsidR="00625EB3">
        <w:rPr>
          <w:rFonts w:ascii="Arial" w:hAnsi="Arial"/>
          <w:b/>
          <w:bCs/>
          <w:lang w:val="en-US"/>
        </w:rPr>
        <w:t>Behaviour</w:t>
      </w:r>
      <w:proofErr w:type="spellEnd"/>
      <w:r w:rsidR="00625EB3">
        <w:rPr>
          <w:rFonts w:ascii="Arial" w:hAnsi="Arial"/>
          <w:b/>
          <w:bCs/>
          <w:lang w:val="en-US"/>
        </w:rPr>
        <w:t xml:space="preserve"> System</w:t>
      </w:r>
    </w:p>
    <w:tbl>
      <w:tblPr>
        <w:tblW w:w="10916" w:type="dxa"/>
        <w:tblInd w:w="-856" w:type="dxa"/>
        <w:tblLayout w:type="fixed"/>
        <w:tblCellMar>
          <w:left w:w="10" w:type="dxa"/>
          <w:right w:w="10" w:type="dxa"/>
        </w:tblCellMar>
        <w:tblLook w:val="04A0" w:firstRow="1" w:lastRow="0" w:firstColumn="1" w:lastColumn="0" w:noHBand="0" w:noVBand="1"/>
      </w:tblPr>
      <w:tblGrid>
        <w:gridCol w:w="1418"/>
        <w:gridCol w:w="4465"/>
        <w:gridCol w:w="5033"/>
      </w:tblGrid>
      <w:tr w:rsidR="008E581B" w:rsidRPr="005C3FFE" w14:paraId="71A8DD35" w14:textId="77777777" w:rsidTr="001E6528">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21650" w14:textId="77777777" w:rsidR="008E581B" w:rsidRPr="005C3FFE" w:rsidRDefault="008E581B" w:rsidP="004701C5">
            <w:pPr>
              <w:spacing w:after="0" w:line="240" w:lineRule="auto"/>
              <w:rPr>
                <w:b/>
                <w:bCs/>
                <w:sz w:val="24"/>
                <w:szCs w:val="24"/>
                <w:u w:val="single"/>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C9F7" w14:textId="77777777" w:rsidR="008E581B" w:rsidRPr="005C3FFE" w:rsidRDefault="008E581B" w:rsidP="004701C5">
            <w:pPr>
              <w:spacing w:after="0" w:line="240" w:lineRule="auto"/>
              <w:rPr>
                <w:b/>
                <w:bCs/>
                <w:sz w:val="24"/>
                <w:szCs w:val="24"/>
                <w:u w:val="single"/>
              </w:rPr>
            </w:pPr>
            <w:r w:rsidRPr="005C3FFE">
              <w:rPr>
                <w:b/>
                <w:bCs/>
                <w:sz w:val="24"/>
                <w:szCs w:val="24"/>
                <w:u w:val="single"/>
              </w:rPr>
              <w:t>Behaviour</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6C679" w14:textId="77777777" w:rsidR="008E581B" w:rsidRPr="005C3FFE" w:rsidRDefault="00CE6F40" w:rsidP="004701C5">
            <w:pPr>
              <w:spacing w:after="0" w:line="240" w:lineRule="auto"/>
              <w:rPr>
                <w:b/>
                <w:bCs/>
                <w:sz w:val="24"/>
                <w:szCs w:val="24"/>
                <w:u w:val="single"/>
              </w:rPr>
            </w:pPr>
            <w:r>
              <w:rPr>
                <w:b/>
                <w:bCs/>
                <w:sz w:val="24"/>
                <w:szCs w:val="24"/>
                <w:u w:val="single"/>
              </w:rPr>
              <w:t>Reward/Consequence</w:t>
            </w:r>
          </w:p>
        </w:tc>
      </w:tr>
      <w:tr w:rsidR="00625EB3" w14:paraId="5223876B" w14:textId="77777777" w:rsidTr="001E6528">
        <w:tc>
          <w:tcPr>
            <w:tcW w:w="14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63B1E81" w14:textId="77777777" w:rsidR="001E6528" w:rsidRDefault="001E6528" w:rsidP="001E6528">
            <w:pPr>
              <w:spacing w:after="0" w:line="240" w:lineRule="auto"/>
              <w:jc w:val="center"/>
            </w:pPr>
            <w:r w:rsidRPr="001E6528">
              <w:rPr>
                <w:b/>
              </w:rPr>
              <w:t>3</w:t>
            </w:r>
            <w:r>
              <w:t xml:space="preserve"> Sun</w:t>
            </w:r>
          </w:p>
          <w:p w14:paraId="550E3C90" w14:textId="77777777" w:rsidR="001E6528" w:rsidRPr="008E581B" w:rsidRDefault="001E6528" w:rsidP="004701C5">
            <w:pPr>
              <w:spacing w:after="0" w:line="240" w:lineRule="auto"/>
              <w:jc w:val="center"/>
            </w:pPr>
            <w:r>
              <w:rPr>
                <w:noProof/>
              </w:rPr>
              <w:drawing>
                <wp:inline distT="0" distB="0" distL="0" distR="0" wp14:anchorId="7227D816" wp14:editId="7D99C730">
                  <wp:extent cx="331774" cy="3669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7273" cy="373020"/>
                          </a:xfrm>
                          <a:prstGeom prst="rect">
                            <a:avLst/>
                          </a:prstGeom>
                          <a:noFill/>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4A57" w14:textId="77777777" w:rsidR="00625EB3" w:rsidRDefault="001E6528" w:rsidP="008E581B">
            <w:pPr>
              <w:tabs>
                <w:tab w:val="left" w:pos="720"/>
              </w:tabs>
              <w:suppressAutoHyphens/>
              <w:autoSpaceDN w:val="0"/>
              <w:spacing w:after="0" w:line="240" w:lineRule="auto"/>
              <w:ind w:left="226"/>
              <w:jc w:val="both"/>
              <w:textAlignment w:val="baseline"/>
              <w:rPr>
                <w:rFonts w:eastAsia="Times New Roman"/>
                <w:sz w:val="20"/>
                <w:szCs w:val="20"/>
                <w:lang w:eastAsia="en-GB"/>
              </w:rPr>
            </w:pPr>
            <w:r>
              <w:rPr>
                <w:rFonts w:eastAsia="Times New Roman"/>
                <w:sz w:val="20"/>
                <w:szCs w:val="20"/>
                <w:lang w:eastAsia="en-GB"/>
              </w:rPr>
              <w:t>-Outstanding effort.</w:t>
            </w:r>
          </w:p>
          <w:p w14:paraId="23CE9FE8" w14:textId="77777777" w:rsidR="001E6528" w:rsidRDefault="001E6528" w:rsidP="008E581B">
            <w:pPr>
              <w:tabs>
                <w:tab w:val="left" w:pos="720"/>
              </w:tabs>
              <w:suppressAutoHyphens/>
              <w:autoSpaceDN w:val="0"/>
              <w:spacing w:after="0" w:line="240" w:lineRule="auto"/>
              <w:ind w:left="226"/>
              <w:jc w:val="both"/>
              <w:textAlignment w:val="baseline"/>
              <w:rPr>
                <w:rFonts w:eastAsia="Times New Roman"/>
                <w:sz w:val="20"/>
                <w:szCs w:val="20"/>
                <w:lang w:eastAsia="en-GB"/>
              </w:rPr>
            </w:pPr>
            <w:r>
              <w:rPr>
                <w:rFonts w:eastAsia="Times New Roman"/>
                <w:sz w:val="20"/>
                <w:szCs w:val="20"/>
                <w:lang w:eastAsia="en-GB"/>
              </w:rPr>
              <w:t xml:space="preserve">-Outstanding behaviour, kindness, care, concern, </w:t>
            </w:r>
            <w:proofErr w:type="gramStart"/>
            <w:r>
              <w:rPr>
                <w:rFonts w:eastAsia="Times New Roman"/>
                <w:sz w:val="20"/>
                <w:szCs w:val="20"/>
                <w:lang w:eastAsia="en-GB"/>
              </w:rPr>
              <w:t>respect</w:t>
            </w:r>
            <w:proofErr w:type="gramEnd"/>
            <w:r>
              <w:rPr>
                <w:rFonts w:eastAsia="Times New Roman"/>
                <w:sz w:val="20"/>
                <w:szCs w:val="20"/>
                <w:lang w:eastAsia="en-GB"/>
              </w:rPr>
              <w:t xml:space="preserve"> and tolerance.</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58E1" w14:textId="77777777" w:rsidR="001E6528" w:rsidRDefault="001E6528" w:rsidP="001E6528">
            <w:pPr>
              <w:pStyle w:val="ListParagraph"/>
              <w:suppressAutoHyphens/>
              <w:autoSpaceDN w:val="0"/>
              <w:spacing w:after="0" w:line="240" w:lineRule="auto"/>
              <w:ind w:left="459"/>
              <w:textAlignment w:val="baseline"/>
              <w:rPr>
                <w:rFonts w:eastAsia="Times New Roman"/>
                <w:sz w:val="20"/>
                <w:szCs w:val="20"/>
                <w:lang w:eastAsia="en-GB"/>
              </w:rPr>
            </w:pPr>
            <w:r>
              <w:rPr>
                <w:rFonts w:eastAsia="Times New Roman"/>
                <w:sz w:val="20"/>
                <w:szCs w:val="20"/>
                <w:lang w:eastAsia="en-GB"/>
              </w:rPr>
              <w:t xml:space="preserve">-Sent to SLT-name inscribed in Sun Book. </w:t>
            </w:r>
          </w:p>
          <w:p w14:paraId="55338229" w14:textId="77777777" w:rsidR="001E6528" w:rsidRPr="001E6528" w:rsidRDefault="001E6528" w:rsidP="001E6528">
            <w:pPr>
              <w:pStyle w:val="ListParagraph"/>
              <w:suppressAutoHyphens/>
              <w:autoSpaceDN w:val="0"/>
              <w:spacing w:after="0" w:line="240" w:lineRule="auto"/>
              <w:ind w:left="459"/>
              <w:textAlignment w:val="baseline"/>
              <w:rPr>
                <w:rFonts w:eastAsia="Times New Roman"/>
                <w:sz w:val="20"/>
                <w:szCs w:val="20"/>
                <w:lang w:eastAsia="en-GB"/>
              </w:rPr>
            </w:pPr>
            <w:r w:rsidRPr="001E6528">
              <w:rPr>
                <w:rFonts w:eastAsia="Times New Roman"/>
                <w:sz w:val="20"/>
                <w:szCs w:val="20"/>
                <w:lang w:eastAsia="en-GB"/>
              </w:rPr>
              <w:t>Certificate in assembly.</w:t>
            </w:r>
          </w:p>
          <w:p w14:paraId="3415313E" w14:textId="77777777" w:rsidR="001E6528" w:rsidRPr="001E6528" w:rsidRDefault="001E6528" w:rsidP="001E6528">
            <w:pPr>
              <w:pStyle w:val="ListParagraph"/>
              <w:suppressAutoHyphens/>
              <w:autoSpaceDN w:val="0"/>
              <w:spacing w:after="0" w:line="240" w:lineRule="auto"/>
              <w:ind w:left="459"/>
              <w:textAlignment w:val="baseline"/>
              <w:rPr>
                <w:rFonts w:eastAsia="Times New Roman"/>
                <w:sz w:val="20"/>
                <w:szCs w:val="20"/>
                <w:lang w:eastAsia="en-GB"/>
              </w:rPr>
            </w:pPr>
            <w:r w:rsidRPr="001E6528">
              <w:rPr>
                <w:rFonts w:eastAsia="Times New Roman"/>
                <w:sz w:val="20"/>
                <w:szCs w:val="20"/>
                <w:lang w:eastAsia="en-GB"/>
              </w:rPr>
              <w:t>Name in newsletter.</w:t>
            </w:r>
          </w:p>
          <w:p w14:paraId="2C0EE2E7" w14:textId="77777777" w:rsidR="00625EB3" w:rsidRPr="005C3FFE" w:rsidRDefault="001E6528" w:rsidP="001E6528">
            <w:pPr>
              <w:pStyle w:val="ListParagraph"/>
              <w:suppressAutoHyphens/>
              <w:autoSpaceDN w:val="0"/>
              <w:spacing w:after="0" w:line="240" w:lineRule="auto"/>
              <w:ind w:left="459"/>
              <w:contextualSpacing w:val="0"/>
              <w:textAlignment w:val="baseline"/>
              <w:rPr>
                <w:rFonts w:eastAsia="Times New Roman"/>
                <w:sz w:val="20"/>
                <w:szCs w:val="20"/>
                <w:lang w:eastAsia="en-GB"/>
              </w:rPr>
            </w:pPr>
            <w:r>
              <w:rPr>
                <w:rFonts w:eastAsia="Times New Roman"/>
                <w:sz w:val="20"/>
                <w:szCs w:val="20"/>
                <w:lang w:eastAsia="en-GB"/>
              </w:rPr>
              <w:t>Name on Sunshine wall display.</w:t>
            </w:r>
          </w:p>
        </w:tc>
      </w:tr>
      <w:tr w:rsidR="00625EB3" w14:paraId="54104C84" w14:textId="77777777" w:rsidTr="001E6528">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80EE2FF" w14:textId="77777777" w:rsidR="00625EB3" w:rsidRPr="008E581B" w:rsidRDefault="00625EB3" w:rsidP="001E6528">
            <w:pPr>
              <w:spacing w:after="0" w:line="240" w:lineRule="auto"/>
              <w:jc w:val="center"/>
            </w:pPr>
            <w:r w:rsidRPr="001E6528">
              <w:rPr>
                <w:b/>
              </w:rPr>
              <w:t>2</w:t>
            </w:r>
            <w:r w:rsidR="001E6528">
              <w:t xml:space="preserve"> </w:t>
            </w:r>
            <w:r>
              <w:t>Marble Jar</w:t>
            </w:r>
            <w:r>
              <w:rPr>
                <w:noProof/>
              </w:rPr>
              <w:drawing>
                <wp:inline distT="0" distB="0" distL="0" distR="0" wp14:anchorId="0F7B7EBE" wp14:editId="0FB9EDB5">
                  <wp:extent cx="436970" cy="487389"/>
                  <wp:effectExtent l="0" t="0" r="127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1365" cy="503445"/>
                          </a:xfrm>
                          <a:prstGeom prst="rect">
                            <a:avLst/>
                          </a:prstGeom>
                          <a:noFill/>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2349" w14:textId="77777777" w:rsidR="00625EB3" w:rsidRDefault="00625EB3" w:rsidP="001E6528">
            <w:pPr>
              <w:tabs>
                <w:tab w:val="left" w:pos="720"/>
              </w:tabs>
              <w:suppressAutoHyphens/>
              <w:autoSpaceDN w:val="0"/>
              <w:spacing w:after="0" w:line="240" w:lineRule="auto"/>
              <w:ind w:left="226"/>
              <w:jc w:val="both"/>
              <w:textAlignment w:val="baseline"/>
              <w:rPr>
                <w:rFonts w:eastAsia="Times New Roman"/>
                <w:sz w:val="20"/>
                <w:szCs w:val="20"/>
                <w:lang w:eastAsia="en-GB"/>
              </w:rPr>
            </w:pPr>
            <w:r>
              <w:rPr>
                <w:rFonts w:eastAsia="Times New Roman"/>
                <w:sz w:val="20"/>
                <w:szCs w:val="20"/>
                <w:lang w:eastAsia="en-GB"/>
              </w:rPr>
              <w:t>-</w:t>
            </w:r>
            <w:r w:rsidR="001E6528">
              <w:rPr>
                <w:rFonts w:eastAsia="Times New Roman"/>
                <w:sz w:val="20"/>
                <w:szCs w:val="20"/>
                <w:lang w:eastAsia="en-GB"/>
              </w:rPr>
              <w:t xml:space="preserve">Continued star pupil </w:t>
            </w:r>
            <w:r w:rsidR="00EF32F8">
              <w:rPr>
                <w:rFonts w:eastAsia="Times New Roman"/>
                <w:sz w:val="20"/>
                <w:szCs w:val="20"/>
                <w:lang w:eastAsia="en-GB"/>
              </w:rPr>
              <w:t>behaviour s</w:t>
            </w:r>
            <w:r w:rsidR="001E6528">
              <w:rPr>
                <w:rFonts w:eastAsia="Times New Roman"/>
                <w:sz w:val="20"/>
                <w:szCs w:val="20"/>
                <w:lang w:eastAsia="en-GB"/>
              </w:rPr>
              <w:t>uch as:</w:t>
            </w:r>
            <w:r>
              <w:rPr>
                <w:rFonts w:eastAsia="Times New Roman"/>
                <w:sz w:val="20"/>
                <w:szCs w:val="20"/>
                <w:lang w:eastAsia="en-GB"/>
              </w:rPr>
              <w:t xml:space="preserve"> continued effort, kindness, respect, concentration etc.</w:t>
            </w:r>
          </w:p>
          <w:p w14:paraId="2E816869" w14:textId="77777777" w:rsidR="00625EB3" w:rsidRDefault="00625EB3" w:rsidP="008E581B">
            <w:pPr>
              <w:tabs>
                <w:tab w:val="left" w:pos="720"/>
              </w:tabs>
              <w:suppressAutoHyphens/>
              <w:autoSpaceDN w:val="0"/>
              <w:spacing w:after="0" w:line="240" w:lineRule="auto"/>
              <w:ind w:left="226"/>
              <w:jc w:val="both"/>
              <w:textAlignment w:val="baseline"/>
              <w:rPr>
                <w:rFonts w:eastAsia="Times New Roman"/>
                <w:sz w:val="20"/>
                <w:szCs w:val="20"/>
                <w:lang w:eastAsia="en-GB"/>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F4329" w14:textId="77777777" w:rsidR="00625EB3" w:rsidRPr="005C3FFE" w:rsidRDefault="00625EB3" w:rsidP="008E581B">
            <w:pPr>
              <w:pStyle w:val="ListParagraph"/>
              <w:suppressAutoHyphens/>
              <w:autoSpaceDN w:val="0"/>
              <w:spacing w:after="0" w:line="240" w:lineRule="auto"/>
              <w:ind w:left="459"/>
              <w:contextualSpacing w:val="0"/>
              <w:textAlignment w:val="baseline"/>
              <w:rPr>
                <w:rFonts w:eastAsia="Times New Roman"/>
                <w:sz w:val="20"/>
                <w:szCs w:val="20"/>
                <w:lang w:eastAsia="en-GB"/>
              </w:rPr>
            </w:pPr>
            <w:r>
              <w:rPr>
                <w:rFonts w:eastAsia="Times New Roman"/>
                <w:sz w:val="20"/>
                <w:szCs w:val="20"/>
                <w:lang w:eastAsia="en-GB"/>
              </w:rPr>
              <w:t xml:space="preserve">-A marble is placed in the jar. A collective reward to be decided with the class in an </w:t>
            </w:r>
            <w:proofErr w:type="gramStart"/>
            <w:r>
              <w:rPr>
                <w:rFonts w:eastAsia="Times New Roman"/>
                <w:sz w:val="20"/>
                <w:szCs w:val="20"/>
                <w:lang w:eastAsia="en-GB"/>
              </w:rPr>
              <w:t>age appropriate</w:t>
            </w:r>
            <w:proofErr w:type="gramEnd"/>
            <w:r>
              <w:rPr>
                <w:rFonts w:eastAsia="Times New Roman"/>
                <w:sz w:val="20"/>
                <w:szCs w:val="20"/>
                <w:lang w:eastAsia="en-GB"/>
              </w:rPr>
              <w:t xml:space="preserve"> manner.</w:t>
            </w:r>
          </w:p>
        </w:tc>
      </w:tr>
      <w:tr w:rsidR="00625EB3" w14:paraId="3D1E795F" w14:textId="77777777" w:rsidTr="001E6528">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0544EE1" w14:textId="77777777" w:rsidR="00625EB3" w:rsidRPr="001E6528" w:rsidRDefault="00625EB3" w:rsidP="001E6528">
            <w:pPr>
              <w:spacing w:after="0" w:line="240" w:lineRule="auto"/>
              <w:rPr>
                <w:b/>
              </w:rPr>
            </w:pPr>
            <w:r w:rsidRPr="001E6528">
              <w:rPr>
                <w:b/>
              </w:rPr>
              <w:t>1</w:t>
            </w:r>
            <w:r w:rsidR="001E6528">
              <w:rPr>
                <w:b/>
              </w:rPr>
              <w:t xml:space="preserve">   </w:t>
            </w:r>
            <w:r>
              <w:t>Star Pupil</w:t>
            </w:r>
          </w:p>
          <w:p w14:paraId="0D62C8EF" w14:textId="77777777" w:rsidR="00625EB3" w:rsidRPr="008E581B" w:rsidRDefault="00625EB3" w:rsidP="004701C5">
            <w:pPr>
              <w:spacing w:after="0" w:line="240" w:lineRule="auto"/>
              <w:jc w:val="center"/>
            </w:pPr>
            <w:r>
              <w:rPr>
                <w:noProof/>
              </w:rPr>
              <w:drawing>
                <wp:inline distT="0" distB="0" distL="0" distR="0" wp14:anchorId="6AE0F272" wp14:editId="52C1FA5F">
                  <wp:extent cx="594764" cy="552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008" cy="554720"/>
                          </a:xfrm>
                          <a:prstGeom prst="rect">
                            <a:avLst/>
                          </a:prstGeom>
                          <a:noFill/>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3F55" w14:textId="77777777" w:rsidR="00625EB3" w:rsidRDefault="00625EB3" w:rsidP="008E581B">
            <w:pPr>
              <w:tabs>
                <w:tab w:val="left" w:pos="720"/>
              </w:tabs>
              <w:suppressAutoHyphens/>
              <w:autoSpaceDN w:val="0"/>
              <w:spacing w:after="0" w:line="240" w:lineRule="auto"/>
              <w:ind w:left="226"/>
              <w:jc w:val="both"/>
              <w:textAlignment w:val="baseline"/>
              <w:rPr>
                <w:rFonts w:eastAsia="Times New Roman"/>
                <w:sz w:val="20"/>
                <w:szCs w:val="20"/>
                <w:lang w:eastAsia="en-GB"/>
              </w:rPr>
            </w:pPr>
            <w:r>
              <w:rPr>
                <w:rFonts w:eastAsia="Times New Roman"/>
                <w:sz w:val="20"/>
                <w:szCs w:val="20"/>
                <w:lang w:eastAsia="en-GB"/>
              </w:rPr>
              <w:t>-Gener</w:t>
            </w:r>
            <w:r w:rsidR="001E6528">
              <w:rPr>
                <w:rFonts w:eastAsia="Times New Roman"/>
                <w:sz w:val="20"/>
                <w:szCs w:val="20"/>
                <w:lang w:eastAsia="en-GB"/>
              </w:rPr>
              <w:t>al positive classroom behaviour and effort</w:t>
            </w:r>
          </w:p>
          <w:p w14:paraId="5A6176CB" w14:textId="77777777" w:rsidR="00625EB3" w:rsidRDefault="00625EB3" w:rsidP="008E581B">
            <w:pPr>
              <w:tabs>
                <w:tab w:val="left" w:pos="720"/>
              </w:tabs>
              <w:suppressAutoHyphens/>
              <w:autoSpaceDN w:val="0"/>
              <w:spacing w:after="0" w:line="240" w:lineRule="auto"/>
              <w:ind w:left="226"/>
              <w:jc w:val="both"/>
              <w:textAlignment w:val="baseline"/>
              <w:rPr>
                <w:rFonts w:eastAsia="Times New Roman"/>
                <w:sz w:val="20"/>
                <w:szCs w:val="20"/>
                <w:lang w:eastAsia="en-GB"/>
              </w:rPr>
            </w:pPr>
            <w:r>
              <w:rPr>
                <w:rFonts w:eastAsia="Times New Roman"/>
                <w:sz w:val="20"/>
                <w:szCs w:val="20"/>
                <w:lang w:eastAsia="en-GB"/>
              </w:rPr>
              <w:t>-Helping friends</w:t>
            </w:r>
          </w:p>
          <w:p w14:paraId="68173E8F" w14:textId="77777777" w:rsidR="00625EB3" w:rsidRDefault="00625EB3" w:rsidP="00625EB3">
            <w:pPr>
              <w:tabs>
                <w:tab w:val="left" w:pos="720"/>
              </w:tabs>
              <w:suppressAutoHyphens/>
              <w:autoSpaceDN w:val="0"/>
              <w:spacing w:after="0" w:line="240" w:lineRule="auto"/>
              <w:ind w:left="226"/>
              <w:jc w:val="both"/>
              <w:textAlignment w:val="baseline"/>
              <w:rPr>
                <w:rFonts w:eastAsia="Times New Roman"/>
                <w:sz w:val="20"/>
                <w:szCs w:val="20"/>
                <w:lang w:eastAsia="en-GB"/>
              </w:rPr>
            </w:pPr>
            <w:r>
              <w:rPr>
                <w:rFonts w:eastAsia="Times New Roman"/>
                <w:sz w:val="20"/>
                <w:szCs w:val="20"/>
                <w:lang w:eastAsia="en-GB"/>
              </w:rPr>
              <w:t>-Following instructions</w:t>
            </w:r>
          </w:p>
          <w:p w14:paraId="5EC7D49B" w14:textId="77777777" w:rsidR="00625EB3" w:rsidRDefault="00625EB3" w:rsidP="00625EB3">
            <w:pPr>
              <w:tabs>
                <w:tab w:val="left" w:pos="720"/>
              </w:tabs>
              <w:suppressAutoHyphens/>
              <w:autoSpaceDN w:val="0"/>
              <w:spacing w:after="0" w:line="240" w:lineRule="auto"/>
              <w:ind w:left="226"/>
              <w:jc w:val="both"/>
              <w:textAlignment w:val="baseline"/>
              <w:rPr>
                <w:rFonts w:eastAsia="Times New Roman"/>
                <w:sz w:val="20"/>
                <w:szCs w:val="20"/>
                <w:lang w:eastAsia="en-GB"/>
              </w:rPr>
            </w:pPr>
            <w:r>
              <w:rPr>
                <w:rFonts w:eastAsia="Times New Roman"/>
                <w:sz w:val="20"/>
                <w:szCs w:val="20"/>
                <w:lang w:eastAsia="en-GB"/>
              </w:rPr>
              <w:t>-sharing</w:t>
            </w:r>
          </w:p>
          <w:p w14:paraId="33342449" w14:textId="77777777" w:rsidR="00625EB3" w:rsidRDefault="00625EB3" w:rsidP="00625EB3">
            <w:pPr>
              <w:tabs>
                <w:tab w:val="left" w:pos="720"/>
              </w:tabs>
              <w:suppressAutoHyphens/>
              <w:autoSpaceDN w:val="0"/>
              <w:spacing w:after="0" w:line="240" w:lineRule="auto"/>
              <w:ind w:left="226"/>
              <w:jc w:val="both"/>
              <w:textAlignment w:val="baseline"/>
              <w:rPr>
                <w:rFonts w:eastAsia="Times New Roman"/>
                <w:sz w:val="20"/>
                <w:szCs w:val="20"/>
                <w:lang w:eastAsia="en-GB"/>
              </w:rPr>
            </w:pPr>
            <w:r>
              <w:rPr>
                <w:rFonts w:eastAsia="Times New Roman"/>
                <w:sz w:val="20"/>
                <w:szCs w:val="20"/>
                <w:lang w:eastAsia="en-GB"/>
              </w:rPr>
              <w:t>-Concentrating</w:t>
            </w:r>
          </w:p>
          <w:p w14:paraId="7260E686" w14:textId="77777777" w:rsidR="00625EB3" w:rsidRDefault="00625EB3" w:rsidP="00625EB3">
            <w:pPr>
              <w:tabs>
                <w:tab w:val="left" w:pos="720"/>
              </w:tabs>
              <w:suppressAutoHyphens/>
              <w:autoSpaceDN w:val="0"/>
              <w:spacing w:after="0" w:line="240" w:lineRule="auto"/>
              <w:ind w:left="226"/>
              <w:jc w:val="both"/>
              <w:textAlignment w:val="baseline"/>
              <w:rPr>
                <w:rFonts w:eastAsia="Times New Roman"/>
                <w:sz w:val="20"/>
                <w:szCs w:val="20"/>
                <w:lang w:eastAsia="en-GB"/>
              </w:rPr>
            </w:pPr>
            <w:r>
              <w:rPr>
                <w:rFonts w:eastAsia="Times New Roman"/>
                <w:sz w:val="20"/>
                <w:szCs w:val="20"/>
                <w:lang w:eastAsia="en-GB"/>
              </w:rPr>
              <w:t>-Respect and tolerance</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9300" w14:textId="77777777" w:rsidR="00625EB3" w:rsidRPr="00625EB3" w:rsidRDefault="00625EB3" w:rsidP="00625EB3">
            <w:pPr>
              <w:pStyle w:val="ListParagraph"/>
              <w:numPr>
                <w:ilvl w:val="0"/>
                <w:numId w:val="25"/>
              </w:numPr>
              <w:suppressAutoHyphens/>
              <w:autoSpaceDN w:val="0"/>
              <w:spacing w:after="0" w:line="240" w:lineRule="auto"/>
              <w:textAlignment w:val="baseline"/>
              <w:rPr>
                <w:rFonts w:eastAsia="Times New Roman"/>
                <w:sz w:val="20"/>
                <w:szCs w:val="20"/>
                <w:lang w:eastAsia="en-GB"/>
              </w:rPr>
            </w:pPr>
            <w:r w:rsidRPr="00625EB3">
              <w:rPr>
                <w:rFonts w:eastAsia="Times New Roman"/>
                <w:sz w:val="20"/>
                <w:szCs w:val="20"/>
                <w:lang w:eastAsia="en-GB"/>
              </w:rPr>
              <w:t>Children who reach this will be given (KS1) five House Points and a sticker. KS2-10 House points. House Points can still be used for any other good behaviour/effort across the school.</w:t>
            </w:r>
          </w:p>
          <w:p w14:paraId="4EAC2544" w14:textId="77777777" w:rsidR="00625EB3" w:rsidRPr="005C3FFE" w:rsidRDefault="00625EB3" w:rsidP="00625EB3">
            <w:pPr>
              <w:pStyle w:val="ListParagraph"/>
              <w:numPr>
                <w:ilvl w:val="0"/>
                <w:numId w:val="25"/>
              </w:numPr>
              <w:suppressAutoHyphens/>
              <w:autoSpaceDN w:val="0"/>
              <w:spacing w:after="0" w:line="240" w:lineRule="auto"/>
              <w:contextualSpacing w:val="0"/>
              <w:textAlignment w:val="baseline"/>
              <w:rPr>
                <w:rFonts w:eastAsia="Times New Roman"/>
                <w:sz w:val="20"/>
                <w:szCs w:val="20"/>
                <w:lang w:eastAsia="en-GB"/>
              </w:rPr>
            </w:pPr>
            <w:r w:rsidRPr="00625EB3">
              <w:rPr>
                <w:rFonts w:eastAsia="Times New Roman"/>
                <w:sz w:val="20"/>
                <w:szCs w:val="20"/>
                <w:lang w:eastAsia="en-GB"/>
              </w:rPr>
              <w:t>The winning team at end of each term</w:t>
            </w:r>
            <w:r>
              <w:rPr>
                <w:rFonts w:eastAsia="Times New Roman"/>
                <w:sz w:val="20"/>
                <w:szCs w:val="20"/>
                <w:lang w:eastAsia="en-GB"/>
              </w:rPr>
              <w:t xml:space="preserve"> to be rewarded.</w:t>
            </w:r>
          </w:p>
        </w:tc>
      </w:tr>
      <w:tr w:rsidR="001E6528" w14:paraId="6532D466" w14:textId="77777777" w:rsidTr="001E6528">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2F8EB" w14:textId="77777777" w:rsidR="001E6528" w:rsidRDefault="001E6528" w:rsidP="004701C5">
            <w:pPr>
              <w:spacing w:after="0" w:line="240" w:lineRule="auto"/>
              <w:jc w:val="center"/>
            </w:pPr>
            <w:r w:rsidRPr="008E581B">
              <w:rPr>
                <w:noProof/>
              </w:rPr>
              <w:drawing>
                <wp:inline distT="0" distB="0" distL="0" distR="0" wp14:anchorId="76AEEB32" wp14:editId="2F81D174">
                  <wp:extent cx="356050" cy="459882"/>
                  <wp:effectExtent l="0" t="0" r="6350" b="0"/>
                  <wp:docPr id="6" name="Picture 4">
                    <a:extLst xmlns:a="http://schemas.openxmlformats.org/drawingml/2006/main">
                      <a:ext uri="{FF2B5EF4-FFF2-40B4-BE49-F238E27FC236}">
                        <a16:creationId xmlns:a16="http://schemas.microsoft.com/office/drawing/2014/main" id="{C34387D5-FA3F-441A-9AB9-EFCAB08196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34387D5-FA3F-441A-9AB9-EFCAB0819626}"/>
                              </a:ext>
                            </a:extLst>
                          </pic:cNvPr>
                          <pic:cNvPicPr>
                            <a:picLocks noChangeAspect="1"/>
                          </pic:cNvPicPr>
                        </pic:nvPicPr>
                        <pic:blipFill>
                          <a:blip r:embed="rId24"/>
                          <a:stretch>
                            <a:fillRect/>
                          </a:stretch>
                        </pic:blipFill>
                        <pic:spPr>
                          <a:xfrm>
                            <a:off x="0" y="0"/>
                            <a:ext cx="362322" cy="467983"/>
                          </a:xfrm>
                          <a:prstGeom prst="rect">
                            <a:avLst/>
                          </a:prstGeom>
                        </pic:spPr>
                      </pic:pic>
                    </a:graphicData>
                  </a:graphic>
                </wp:inline>
              </w:drawing>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2D2F" w14:textId="77777777" w:rsidR="001E6528" w:rsidRDefault="001E6528" w:rsidP="008E581B">
            <w:pPr>
              <w:tabs>
                <w:tab w:val="left" w:pos="720"/>
              </w:tabs>
              <w:suppressAutoHyphens/>
              <w:autoSpaceDN w:val="0"/>
              <w:spacing w:after="0" w:line="240" w:lineRule="auto"/>
              <w:ind w:left="226"/>
              <w:jc w:val="both"/>
              <w:textAlignment w:val="baseline"/>
              <w:rPr>
                <w:rFonts w:eastAsia="Times New Roman"/>
                <w:sz w:val="20"/>
                <w:szCs w:val="20"/>
                <w:lang w:eastAsia="en-GB"/>
              </w:rPr>
            </w:pPr>
            <w:r>
              <w:rPr>
                <w:rFonts w:eastAsia="Times New Roman"/>
                <w:sz w:val="20"/>
                <w:szCs w:val="20"/>
                <w:lang w:eastAsia="en-GB"/>
              </w:rPr>
              <w:t>All children’s names are on the Palm Tree.</w:t>
            </w:r>
          </w:p>
          <w:p w14:paraId="5036276F" w14:textId="77777777" w:rsidR="001E6528" w:rsidRDefault="001E6528" w:rsidP="008E581B">
            <w:pPr>
              <w:pStyle w:val="ListParagraph"/>
              <w:suppressAutoHyphens/>
              <w:autoSpaceDN w:val="0"/>
              <w:spacing w:after="0" w:line="240" w:lineRule="auto"/>
              <w:ind w:left="459"/>
              <w:contextualSpacing w:val="0"/>
              <w:textAlignment w:val="baseline"/>
              <w:rPr>
                <w:rFonts w:eastAsia="Times New Roman"/>
                <w:sz w:val="20"/>
                <w:szCs w:val="20"/>
                <w:lang w:eastAsia="en-GB"/>
              </w:rPr>
            </w:pPr>
            <w:r>
              <w:rPr>
                <w:rFonts w:eastAsia="Times New Roman"/>
                <w:sz w:val="20"/>
                <w:szCs w:val="20"/>
                <w:lang w:eastAsia="en-GB"/>
              </w:rPr>
              <w:t>Maintaining steady, positive behaviour and remaining on the Palm Tree is praiseworthy.</w:t>
            </w:r>
          </w:p>
          <w:p w14:paraId="4893B27A" w14:textId="77777777" w:rsidR="007324F6" w:rsidRPr="005C3FFE" w:rsidRDefault="007324F6" w:rsidP="008E581B">
            <w:pPr>
              <w:pStyle w:val="ListParagraph"/>
              <w:suppressAutoHyphens/>
              <w:autoSpaceDN w:val="0"/>
              <w:spacing w:after="0" w:line="240" w:lineRule="auto"/>
              <w:ind w:left="459"/>
              <w:contextualSpacing w:val="0"/>
              <w:textAlignment w:val="baseline"/>
              <w:rPr>
                <w:rFonts w:eastAsia="Times New Roman"/>
                <w:sz w:val="20"/>
                <w:szCs w:val="20"/>
                <w:lang w:eastAsia="en-GB"/>
              </w:rPr>
            </w:pPr>
          </w:p>
        </w:tc>
      </w:tr>
      <w:tr w:rsidR="008E581B" w14:paraId="7D99AE53" w14:textId="77777777" w:rsidTr="001E6528">
        <w:tc>
          <w:tcPr>
            <w:tcW w:w="141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A0B4457" w14:textId="77777777" w:rsidR="008E581B" w:rsidRPr="001E6528" w:rsidRDefault="008E581B" w:rsidP="004701C5">
            <w:pPr>
              <w:spacing w:after="0" w:line="240" w:lineRule="auto"/>
              <w:jc w:val="center"/>
              <w:rPr>
                <w:b/>
              </w:rPr>
            </w:pPr>
            <w:r w:rsidRPr="001E6528">
              <w:rPr>
                <w:b/>
              </w:rPr>
              <w:t>1</w:t>
            </w:r>
          </w:p>
          <w:p w14:paraId="4D499E0A" w14:textId="77777777" w:rsidR="008E581B" w:rsidRDefault="008E581B" w:rsidP="004701C5">
            <w:pPr>
              <w:spacing w:after="0" w:line="240" w:lineRule="auto"/>
              <w:jc w:val="center"/>
            </w:pPr>
            <w:r>
              <w:t>Cloud</w:t>
            </w:r>
          </w:p>
          <w:p w14:paraId="1C40B6B5" w14:textId="77777777" w:rsidR="008E581B" w:rsidRDefault="008E581B" w:rsidP="004701C5">
            <w:pPr>
              <w:spacing w:after="0" w:line="240" w:lineRule="auto"/>
              <w:jc w:val="center"/>
            </w:pPr>
            <w:r>
              <w:rPr>
                <w:noProof/>
              </w:rPr>
              <w:drawing>
                <wp:inline distT="0" distB="0" distL="0" distR="0" wp14:anchorId="224D2563" wp14:editId="049FFD11">
                  <wp:extent cx="606305" cy="542167"/>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3458" cy="548563"/>
                          </a:xfrm>
                          <a:prstGeom prst="rect">
                            <a:avLst/>
                          </a:prstGeom>
                          <a:noFill/>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05C2"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sidRPr="005C3FFE">
              <w:rPr>
                <w:rFonts w:eastAsia="Times New Roman"/>
                <w:sz w:val="20"/>
                <w:szCs w:val="20"/>
                <w:lang w:eastAsia="en-GB"/>
              </w:rPr>
              <w:t>Calling out/ Minor disruptions in class/assembly</w:t>
            </w:r>
          </w:p>
          <w:p w14:paraId="241FD2AC"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sidRPr="005C3FFE">
              <w:rPr>
                <w:rFonts w:eastAsia="Times New Roman"/>
                <w:sz w:val="20"/>
                <w:szCs w:val="20"/>
                <w:lang w:eastAsia="en-GB"/>
              </w:rPr>
              <w:t>Interfering with others’ work</w:t>
            </w:r>
          </w:p>
          <w:p w14:paraId="73E1D93D"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sidRPr="005C3FFE">
              <w:rPr>
                <w:rFonts w:eastAsia="Times New Roman"/>
                <w:sz w:val="20"/>
                <w:szCs w:val="20"/>
                <w:lang w:eastAsia="en-GB"/>
              </w:rPr>
              <w:t>Delaying beginning of a task</w:t>
            </w:r>
          </w:p>
          <w:p w14:paraId="3A57E150"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Pr>
                <w:rFonts w:eastAsia="Times New Roman"/>
                <w:sz w:val="20"/>
                <w:szCs w:val="20"/>
                <w:lang w:eastAsia="en-GB"/>
              </w:rPr>
              <w:t xml:space="preserve"> Rolling</w:t>
            </w:r>
            <w:r w:rsidRPr="005C3FFE">
              <w:rPr>
                <w:rFonts w:eastAsia="Times New Roman"/>
                <w:sz w:val="20"/>
                <w:szCs w:val="20"/>
                <w:lang w:eastAsia="en-GB"/>
              </w:rPr>
              <w:t xml:space="preserve"> eyes, answering back</w:t>
            </w:r>
          </w:p>
          <w:p w14:paraId="586B801F"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sidRPr="005C3FFE">
              <w:rPr>
                <w:rFonts w:eastAsia="Times New Roman"/>
                <w:sz w:val="20"/>
                <w:szCs w:val="20"/>
                <w:lang w:eastAsia="en-GB"/>
              </w:rPr>
              <w:t>Low level teasing</w:t>
            </w:r>
          </w:p>
          <w:p w14:paraId="2F1EF8BC"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sidRPr="005C3FFE">
              <w:rPr>
                <w:rFonts w:eastAsia="Times New Roman"/>
                <w:sz w:val="20"/>
                <w:szCs w:val="20"/>
                <w:lang w:eastAsia="en-GB"/>
              </w:rPr>
              <w:t>Playing in toilets</w:t>
            </w:r>
          </w:p>
          <w:p w14:paraId="5239051C"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sidRPr="005C3FFE">
              <w:rPr>
                <w:rFonts w:eastAsia="Times New Roman"/>
                <w:sz w:val="20"/>
                <w:szCs w:val="20"/>
                <w:lang w:eastAsia="en-GB"/>
              </w:rPr>
              <w:t>Running in the school</w:t>
            </w:r>
          </w:p>
          <w:p w14:paraId="7085E194"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sidRPr="005C3FFE">
              <w:rPr>
                <w:rFonts w:eastAsia="Times New Roman"/>
                <w:sz w:val="20"/>
                <w:szCs w:val="20"/>
                <w:lang w:eastAsia="en-GB"/>
              </w:rPr>
              <w:t>Playing/ not lining up after the bell</w:t>
            </w:r>
          </w:p>
          <w:p w14:paraId="5B2BE5DF"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sidRPr="005C3FFE">
              <w:rPr>
                <w:rFonts w:eastAsia="Times New Roman"/>
                <w:sz w:val="20"/>
                <w:szCs w:val="20"/>
                <w:lang w:eastAsia="en-GB"/>
              </w:rPr>
              <w:t>Taking others’ property</w:t>
            </w:r>
          </w:p>
          <w:p w14:paraId="3E1E86A3"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sidRPr="005C3FFE">
              <w:rPr>
                <w:rFonts w:eastAsia="Times New Roman"/>
                <w:sz w:val="20"/>
                <w:szCs w:val="20"/>
                <w:lang w:eastAsia="en-GB"/>
              </w:rPr>
              <w:t>Misuse of school property</w:t>
            </w:r>
          </w:p>
          <w:p w14:paraId="341FE0E6" w14:textId="77777777" w:rsidR="008E581B" w:rsidRPr="005C3FFE" w:rsidRDefault="008E581B" w:rsidP="008E581B">
            <w:pPr>
              <w:numPr>
                <w:ilvl w:val="0"/>
                <w:numId w:val="35"/>
              </w:numPr>
              <w:tabs>
                <w:tab w:val="left" w:pos="720"/>
              </w:tabs>
              <w:suppressAutoHyphens/>
              <w:autoSpaceDN w:val="0"/>
              <w:spacing w:after="0" w:line="240" w:lineRule="auto"/>
              <w:ind w:left="226" w:hanging="180"/>
              <w:jc w:val="both"/>
              <w:textAlignment w:val="baseline"/>
              <w:rPr>
                <w:rFonts w:eastAsia="Times New Roman"/>
                <w:sz w:val="20"/>
                <w:szCs w:val="20"/>
                <w:lang w:eastAsia="en-GB"/>
              </w:rPr>
            </w:pPr>
            <w:r w:rsidRPr="005C3FFE">
              <w:rPr>
                <w:rFonts w:eastAsia="Times New Roman"/>
                <w:sz w:val="20"/>
                <w:szCs w:val="20"/>
                <w:lang w:eastAsia="en-GB"/>
              </w:rPr>
              <w:t>Being unkind to other pupils</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AE8C" w14:textId="77777777" w:rsidR="008E581B" w:rsidRPr="005C3FFE" w:rsidRDefault="008E581B" w:rsidP="008E581B">
            <w:pPr>
              <w:pStyle w:val="ListParagraph"/>
              <w:numPr>
                <w:ilvl w:val="0"/>
                <w:numId w:val="36"/>
              </w:numPr>
              <w:suppressAutoHyphens/>
              <w:autoSpaceDN w:val="0"/>
              <w:spacing w:after="0" w:line="240" w:lineRule="auto"/>
              <w:ind w:left="459"/>
              <w:contextualSpacing w:val="0"/>
              <w:textAlignment w:val="baseline"/>
              <w:rPr>
                <w:rFonts w:eastAsia="Times New Roman"/>
                <w:sz w:val="20"/>
                <w:szCs w:val="20"/>
                <w:lang w:eastAsia="en-GB"/>
              </w:rPr>
            </w:pPr>
            <w:r w:rsidRPr="005C3FFE">
              <w:rPr>
                <w:rFonts w:eastAsia="Times New Roman"/>
                <w:sz w:val="20"/>
                <w:szCs w:val="20"/>
                <w:lang w:eastAsia="en-GB"/>
              </w:rPr>
              <w:t xml:space="preserve">Verbal warning. Adult to reinforce what is appropriate </w:t>
            </w:r>
            <w:proofErr w:type="gramStart"/>
            <w:r w:rsidRPr="005C3FFE">
              <w:rPr>
                <w:rFonts w:eastAsia="Times New Roman"/>
                <w:sz w:val="20"/>
                <w:szCs w:val="20"/>
                <w:lang w:eastAsia="en-GB"/>
              </w:rPr>
              <w:t>behaviour</w:t>
            </w:r>
            <w:proofErr w:type="gramEnd"/>
          </w:p>
          <w:p w14:paraId="164C0648" w14:textId="77777777" w:rsidR="008E581B" w:rsidRPr="005C3FFE" w:rsidRDefault="008E581B" w:rsidP="008E581B">
            <w:pPr>
              <w:pStyle w:val="ListParagraph"/>
              <w:numPr>
                <w:ilvl w:val="0"/>
                <w:numId w:val="36"/>
              </w:numPr>
              <w:suppressAutoHyphens/>
              <w:autoSpaceDN w:val="0"/>
              <w:spacing w:after="0" w:line="240" w:lineRule="auto"/>
              <w:ind w:left="459"/>
              <w:contextualSpacing w:val="0"/>
              <w:textAlignment w:val="baseline"/>
              <w:rPr>
                <w:sz w:val="20"/>
                <w:szCs w:val="20"/>
              </w:rPr>
            </w:pPr>
            <w:r>
              <w:rPr>
                <w:sz w:val="20"/>
                <w:szCs w:val="20"/>
              </w:rPr>
              <w:t>Miss 5 minutes of break</w:t>
            </w:r>
            <w:r w:rsidRPr="005C3FFE">
              <w:rPr>
                <w:sz w:val="20"/>
                <w:szCs w:val="20"/>
              </w:rPr>
              <w:t>.</w:t>
            </w:r>
          </w:p>
        </w:tc>
      </w:tr>
      <w:tr w:rsidR="008E581B" w14:paraId="07AC7E7C" w14:textId="77777777" w:rsidTr="001E6528">
        <w:tc>
          <w:tcPr>
            <w:tcW w:w="1418"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0BC1B2DF" w14:textId="77777777" w:rsidR="008E581B" w:rsidRPr="001E6528" w:rsidRDefault="008E581B" w:rsidP="004701C5">
            <w:pPr>
              <w:spacing w:after="0" w:line="240" w:lineRule="auto"/>
              <w:jc w:val="center"/>
              <w:rPr>
                <w:b/>
              </w:rPr>
            </w:pPr>
            <w:r w:rsidRPr="001E6528">
              <w:rPr>
                <w:b/>
              </w:rPr>
              <w:t>2</w:t>
            </w:r>
          </w:p>
          <w:p w14:paraId="20F7CD49" w14:textId="77777777" w:rsidR="008E581B" w:rsidRPr="00C05E1A" w:rsidRDefault="00C05E1A" w:rsidP="004701C5">
            <w:pPr>
              <w:spacing w:after="0" w:line="240" w:lineRule="auto"/>
              <w:jc w:val="center"/>
              <w:rPr>
                <w:sz w:val="18"/>
                <w:szCs w:val="18"/>
              </w:rPr>
            </w:pPr>
            <w:r>
              <w:rPr>
                <w:sz w:val="18"/>
                <w:szCs w:val="18"/>
              </w:rPr>
              <w:t>Rain</w:t>
            </w:r>
            <w:r w:rsidRPr="00C05E1A">
              <w:rPr>
                <w:sz w:val="18"/>
                <w:szCs w:val="18"/>
              </w:rPr>
              <w:t>cloud</w:t>
            </w:r>
          </w:p>
          <w:p w14:paraId="5D8B2CCE" w14:textId="77777777" w:rsidR="008E581B" w:rsidRDefault="008E581B" w:rsidP="004701C5">
            <w:pPr>
              <w:spacing w:after="0" w:line="240" w:lineRule="auto"/>
              <w:jc w:val="center"/>
            </w:pPr>
            <w:r>
              <w:rPr>
                <w:noProof/>
              </w:rPr>
              <w:drawing>
                <wp:inline distT="0" distB="0" distL="0" distR="0" wp14:anchorId="08BC2E33" wp14:editId="364516C5">
                  <wp:extent cx="562655" cy="299405"/>
                  <wp:effectExtent l="0" t="0" r="889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0210" cy="303425"/>
                          </a:xfrm>
                          <a:prstGeom prst="rect">
                            <a:avLst/>
                          </a:prstGeom>
                          <a:noFill/>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2B905" w14:textId="77777777" w:rsidR="008E581B" w:rsidRPr="005C3FFE" w:rsidRDefault="008E581B" w:rsidP="004701C5">
            <w:pPr>
              <w:spacing w:after="0" w:line="240" w:lineRule="auto"/>
              <w:rPr>
                <w:sz w:val="20"/>
                <w:szCs w:val="20"/>
              </w:rPr>
            </w:pPr>
            <w:r w:rsidRPr="005C3FFE">
              <w:rPr>
                <w:rFonts w:eastAsia="Times New Roman"/>
                <w:b/>
                <w:sz w:val="20"/>
                <w:szCs w:val="20"/>
                <w:lang w:eastAsia="en-GB"/>
              </w:rPr>
              <w:t xml:space="preserve">-  </w:t>
            </w:r>
            <w:r w:rsidRPr="005C3FFE">
              <w:rPr>
                <w:rFonts w:eastAsia="Times New Roman"/>
                <w:sz w:val="20"/>
                <w:szCs w:val="20"/>
                <w:lang w:eastAsia="en-GB"/>
              </w:rPr>
              <w:t xml:space="preserve">Persistent </w:t>
            </w:r>
            <w:r w:rsidR="00C05E1A">
              <w:rPr>
                <w:rFonts w:eastAsia="Times New Roman"/>
                <w:sz w:val="20"/>
                <w:szCs w:val="20"/>
                <w:lang w:eastAsia="en-GB"/>
              </w:rPr>
              <w:t xml:space="preserve">cloud </w:t>
            </w:r>
            <w:r w:rsidRPr="005C3FFE">
              <w:rPr>
                <w:rFonts w:eastAsia="Times New Roman"/>
                <w:sz w:val="20"/>
                <w:szCs w:val="20"/>
                <w:lang w:eastAsia="en-GB"/>
              </w:rPr>
              <w:t xml:space="preserve">behaviour </w:t>
            </w:r>
          </w:p>
          <w:p w14:paraId="7DC0DB04" w14:textId="77777777" w:rsidR="008E581B" w:rsidRPr="005C3FFE" w:rsidRDefault="008E581B" w:rsidP="004701C5">
            <w:pPr>
              <w:spacing w:after="0" w:line="240" w:lineRule="auto"/>
              <w:rPr>
                <w:rFonts w:eastAsia="Times New Roman"/>
                <w:sz w:val="20"/>
                <w:szCs w:val="20"/>
                <w:lang w:eastAsia="en-GB"/>
              </w:rPr>
            </w:pPr>
            <w:r w:rsidRPr="005C3FFE">
              <w:rPr>
                <w:rFonts w:eastAsia="Times New Roman"/>
                <w:sz w:val="20"/>
                <w:szCs w:val="20"/>
                <w:lang w:eastAsia="en-GB"/>
              </w:rPr>
              <w:t>-   Offensive language</w:t>
            </w:r>
          </w:p>
          <w:p w14:paraId="6A9F1F5D" w14:textId="77777777" w:rsidR="008E581B" w:rsidRPr="005C3FFE" w:rsidRDefault="008E581B" w:rsidP="004701C5">
            <w:pPr>
              <w:spacing w:after="0" w:line="240" w:lineRule="auto"/>
              <w:rPr>
                <w:rFonts w:eastAsia="Times New Roman"/>
                <w:sz w:val="20"/>
                <w:szCs w:val="20"/>
                <w:lang w:eastAsia="en-GB"/>
              </w:rPr>
            </w:pPr>
            <w:r w:rsidRPr="005C3FFE">
              <w:rPr>
                <w:rFonts w:eastAsia="Times New Roman"/>
                <w:sz w:val="20"/>
                <w:szCs w:val="20"/>
                <w:lang w:eastAsia="en-GB"/>
              </w:rPr>
              <w:t>-  Deliberately annoying others</w:t>
            </w:r>
          </w:p>
          <w:p w14:paraId="758316D0" w14:textId="77777777" w:rsidR="008E581B" w:rsidRPr="005C3FFE" w:rsidRDefault="008E581B" w:rsidP="004701C5">
            <w:pPr>
              <w:spacing w:after="0" w:line="240" w:lineRule="auto"/>
              <w:rPr>
                <w:rFonts w:eastAsia="Times New Roman"/>
                <w:sz w:val="20"/>
                <w:szCs w:val="20"/>
                <w:lang w:eastAsia="en-GB"/>
              </w:rPr>
            </w:pPr>
            <w:r w:rsidRPr="005C3FFE">
              <w:rPr>
                <w:rFonts w:eastAsia="Times New Roman"/>
                <w:sz w:val="20"/>
                <w:szCs w:val="20"/>
                <w:lang w:eastAsia="en-GB"/>
              </w:rPr>
              <w:t>-  Defiance</w:t>
            </w:r>
          </w:p>
          <w:p w14:paraId="410F1635" w14:textId="77777777" w:rsidR="008E581B" w:rsidRPr="005C3FFE" w:rsidRDefault="008E581B" w:rsidP="004701C5">
            <w:pPr>
              <w:spacing w:after="0" w:line="240" w:lineRule="auto"/>
              <w:rPr>
                <w:rFonts w:eastAsia="Times New Roman"/>
                <w:sz w:val="20"/>
                <w:szCs w:val="20"/>
                <w:lang w:eastAsia="en-GB"/>
              </w:rPr>
            </w:pPr>
            <w:r w:rsidRPr="005C3FFE">
              <w:rPr>
                <w:rFonts w:eastAsia="Times New Roman"/>
                <w:sz w:val="20"/>
                <w:szCs w:val="20"/>
                <w:lang w:eastAsia="en-GB"/>
              </w:rPr>
              <w:t>-  Pushing or jumping on the stairs/corridors</w:t>
            </w:r>
          </w:p>
          <w:p w14:paraId="7AD3D7C7" w14:textId="77777777" w:rsidR="008E581B" w:rsidRPr="005C3FFE" w:rsidRDefault="008E581B" w:rsidP="004701C5">
            <w:pPr>
              <w:spacing w:after="0" w:line="240" w:lineRule="auto"/>
              <w:rPr>
                <w:rFonts w:eastAsia="Times New Roman"/>
                <w:sz w:val="20"/>
                <w:szCs w:val="20"/>
                <w:lang w:eastAsia="en-GB"/>
              </w:rPr>
            </w:pPr>
            <w:r w:rsidRPr="005C3FFE">
              <w:rPr>
                <w:rFonts w:eastAsia="Times New Roman"/>
                <w:sz w:val="20"/>
                <w:szCs w:val="20"/>
                <w:lang w:eastAsia="en-GB"/>
              </w:rPr>
              <w:t>- Inappropriate behaviour in toilets</w:t>
            </w:r>
          </w:p>
          <w:p w14:paraId="2C09D60B" w14:textId="77777777" w:rsidR="008E581B" w:rsidRPr="005C3FFE" w:rsidRDefault="008E581B" w:rsidP="004701C5">
            <w:pPr>
              <w:pStyle w:val="NoSpacing"/>
              <w:rPr>
                <w:sz w:val="20"/>
                <w:szCs w:val="20"/>
                <w:lang w:eastAsia="en-GB"/>
              </w:rPr>
            </w:pPr>
            <w:r w:rsidRPr="005C3FFE">
              <w:rPr>
                <w:rFonts w:eastAsia="Times New Roman"/>
                <w:sz w:val="20"/>
                <w:szCs w:val="20"/>
                <w:lang w:eastAsia="en-GB"/>
              </w:rPr>
              <w:t>- Ignoring adult’s instructions</w:t>
            </w:r>
          </w:p>
          <w:p w14:paraId="10653B71" w14:textId="77777777" w:rsidR="008E581B" w:rsidRDefault="008E581B" w:rsidP="004701C5">
            <w:pPr>
              <w:pStyle w:val="NoSpacing"/>
              <w:rPr>
                <w:rFonts w:eastAsia="Times New Roman"/>
                <w:sz w:val="20"/>
                <w:szCs w:val="20"/>
                <w:lang w:eastAsia="en-GB"/>
              </w:rPr>
            </w:pPr>
            <w:r w:rsidRPr="005C3FFE">
              <w:rPr>
                <w:rFonts w:eastAsia="Times New Roman"/>
                <w:sz w:val="20"/>
                <w:szCs w:val="20"/>
                <w:lang w:eastAsia="en-GB"/>
              </w:rPr>
              <w:t>- Deliberately interfering with another</w:t>
            </w:r>
            <w:r>
              <w:rPr>
                <w:rFonts w:eastAsia="Times New Roman"/>
                <w:sz w:val="20"/>
                <w:szCs w:val="20"/>
                <w:lang w:eastAsia="en-GB"/>
              </w:rPr>
              <w:t xml:space="preserve"> child</w:t>
            </w:r>
            <w:r w:rsidRPr="005C3FFE">
              <w:rPr>
                <w:rFonts w:eastAsia="Times New Roman"/>
                <w:sz w:val="20"/>
                <w:szCs w:val="20"/>
                <w:lang w:eastAsia="en-GB"/>
              </w:rPr>
              <w:t>’s play</w:t>
            </w:r>
          </w:p>
          <w:p w14:paraId="16A6108E" w14:textId="77777777" w:rsidR="00C05E1A" w:rsidRDefault="00C05E1A" w:rsidP="00C05E1A">
            <w:pPr>
              <w:pStyle w:val="NoSpacing"/>
              <w:rPr>
                <w:rFonts w:eastAsia="Times New Roman"/>
                <w:sz w:val="20"/>
                <w:szCs w:val="20"/>
                <w:lang w:eastAsia="en-GB"/>
              </w:rPr>
            </w:pPr>
            <w:r>
              <w:rPr>
                <w:rFonts w:eastAsia="Times New Roman"/>
                <w:sz w:val="20"/>
                <w:szCs w:val="20"/>
                <w:lang w:eastAsia="en-GB"/>
              </w:rPr>
              <w:t>-Lying</w:t>
            </w:r>
          </w:p>
          <w:p w14:paraId="7BD5DB65" w14:textId="77777777" w:rsidR="00C05E1A" w:rsidRPr="005C3FFE" w:rsidRDefault="00C05E1A" w:rsidP="00C05E1A">
            <w:pPr>
              <w:pStyle w:val="NoSpacing"/>
              <w:rPr>
                <w:sz w:val="20"/>
                <w:szCs w:val="20"/>
                <w:lang w:eastAsia="en-GB"/>
              </w:rPr>
            </w:pPr>
            <w:r>
              <w:rPr>
                <w:rFonts w:eastAsia="Times New Roman"/>
                <w:sz w:val="20"/>
                <w:szCs w:val="20"/>
                <w:lang w:eastAsia="en-GB"/>
              </w:rPr>
              <w:t>-</w:t>
            </w:r>
            <w:r w:rsidRPr="005C3FFE">
              <w:rPr>
                <w:rFonts w:eastAsia="Times New Roman"/>
                <w:sz w:val="20"/>
                <w:szCs w:val="20"/>
                <w:lang w:eastAsia="en-GB"/>
              </w:rPr>
              <w:t xml:space="preserve"> Deliberate minor aggression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E9A4A" w14:textId="77777777" w:rsidR="008E581B" w:rsidRPr="005C3FFE" w:rsidRDefault="008E581B" w:rsidP="008E581B">
            <w:pPr>
              <w:spacing w:after="0" w:line="240" w:lineRule="auto"/>
              <w:jc w:val="both"/>
              <w:rPr>
                <w:rFonts w:eastAsia="Times New Roman"/>
                <w:sz w:val="20"/>
                <w:szCs w:val="20"/>
                <w:lang w:eastAsia="en-GB"/>
              </w:rPr>
            </w:pPr>
          </w:p>
          <w:p w14:paraId="2081F89A" w14:textId="77777777" w:rsidR="008E581B" w:rsidRDefault="008E581B" w:rsidP="004701C5">
            <w:pPr>
              <w:spacing w:after="0" w:line="240" w:lineRule="auto"/>
              <w:jc w:val="both"/>
              <w:rPr>
                <w:rFonts w:eastAsia="Times New Roman"/>
                <w:sz w:val="20"/>
                <w:szCs w:val="20"/>
                <w:lang w:eastAsia="en-GB"/>
              </w:rPr>
            </w:pPr>
            <w:r>
              <w:rPr>
                <w:rFonts w:eastAsia="Times New Roman"/>
                <w:sz w:val="20"/>
                <w:szCs w:val="20"/>
                <w:lang w:eastAsia="en-GB"/>
              </w:rPr>
              <w:t>1</w:t>
            </w:r>
            <w:r w:rsidRPr="005C3FFE">
              <w:rPr>
                <w:rFonts w:eastAsia="Times New Roman"/>
                <w:sz w:val="20"/>
                <w:szCs w:val="20"/>
                <w:lang w:eastAsia="en-GB"/>
              </w:rPr>
              <w:t xml:space="preserve">. </w:t>
            </w:r>
            <w:r>
              <w:rPr>
                <w:rFonts w:eastAsia="Times New Roman"/>
                <w:sz w:val="20"/>
                <w:szCs w:val="20"/>
                <w:lang w:eastAsia="en-GB"/>
              </w:rPr>
              <w:t>Teacher warns child and reinforces expected behaviour.</w:t>
            </w:r>
          </w:p>
          <w:p w14:paraId="352AFF1E" w14:textId="77777777" w:rsidR="008E581B" w:rsidRPr="005C3FFE" w:rsidRDefault="008E581B" w:rsidP="004701C5">
            <w:pPr>
              <w:spacing w:after="0" w:line="240" w:lineRule="auto"/>
              <w:jc w:val="both"/>
              <w:rPr>
                <w:rFonts w:eastAsia="Times New Roman"/>
                <w:sz w:val="20"/>
                <w:szCs w:val="20"/>
                <w:lang w:eastAsia="en-GB"/>
              </w:rPr>
            </w:pPr>
            <w:r>
              <w:rPr>
                <w:rFonts w:eastAsia="Times New Roman"/>
                <w:sz w:val="20"/>
                <w:szCs w:val="20"/>
                <w:lang w:eastAsia="en-GB"/>
              </w:rPr>
              <w:t>2. Teacher contacts parents via email, phone call or letter home.</w:t>
            </w:r>
          </w:p>
          <w:p w14:paraId="4D89ED33" w14:textId="77777777" w:rsidR="008E581B" w:rsidRPr="005C3FFE" w:rsidRDefault="008E581B" w:rsidP="004701C5">
            <w:pPr>
              <w:spacing w:after="0" w:line="240" w:lineRule="auto"/>
              <w:jc w:val="both"/>
              <w:rPr>
                <w:rFonts w:eastAsia="Times New Roman"/>
                <w:sz w:val="20"/>
                <w:szCs w:val="20"/>
                <w:lang w:eastAsia="en-GB"/>
              </w:rPr>
            </w:pPr>
            <w:r>
              <w:rPr>
                <w:rFonts w:eastAsia="Times New Roman"/>
                <w:sz w:val="20"/>
                <w:szCs w:val="20"/>
                <w:lang w:eastAsia="en-GB"/>
              </w:rPr>
              <w:t>3</w:t>
            </w:r>
            <w:r w:rsidRPr="005C3FFE">
              <w:rPr>
                <w:rFonts w:eastAsia="Times New Roman"/>
                <w:sz w:val="20"/>
                <w:szCs w:val="20"/>
                <w:lang w:eastAsia="en-GB"/>
              </w:rPr>
              <w:t>. Written apology</w:t>
            </w:r>
            <w:r>
              <w:rPr>
                <w:rFonts w:eastAsia="Times New Roman"/>
                <w:sz w:val="20"/>
                <w:szCs w:val="20"/>
                <w:lang w:eastAsia="en-GB"/>
              </w:rPr>
              <w:t xml:space="preserve"> expected to be handed to teacher the next morning. If this is not done, child to be kept in at lunchbreak until written apology complete.</w:t>
            </w:r>
          </w:p>
          <w:p w14:paraId="3F5DAC6C" w14:textId="77777777" w:rsidR="008E581B" w:rsidRPr="001E6528" w:rsidRDefault="008E581B" w:rsidP="004701C5">
            <w:pPr>
              <w:spacing w:after="0" w:line="240" w:lineRule="auto"/>
              <w:jc w:val="both"/>
              <w:rPr>
                <w:rFonts w:eastAsia="Times New Roman"/>
                <w:b/>
                <w:bCs/>
                <w:sz w:val="20"/>
                <w:szCs w:val="20"/>
                <w:lang w:eastAsia="en-GB"/>
              </w:rPr>
            </w:pPr>
            <w:r w:rsidRPr="005C3FFE">
              <w:rPr>
                <w:rFonts w:eastAsia="Times New Roman"/>
                <w:b/>
                <w:bCs/>
                <w:sz w:val="20"/>
                <w:szCs w:val="20"/>
                <w:lang w:eastAsia="en-GB"/>
              </w:rPr>
              <w:t xml:space="preserve">Recorded in </w:t>
            </w:r>
            <w:r>
              <w:rPr>
                <w:rFonts w:eastAsia="Times New Roman"/>
                <w:b/>
                <w:bCs/>
                <w:sz w:val="20"/>
                <w:szCs w:val="20"/>
                <w:lang w:eastAsia="en-GB"/>
              </w:rPr>
              <w:t>classroom or playground incident book</w:t>
            </w:r>
          </w:p>
        </w:tc>
      </w:tr>
      <w:tr w:rsidR="001E6528" w14:paraId="6E9F2C5E" w14:textId="77777777" w:rsidTr="004A0936">
        <w:tc>
          <w:tcPr>
            <w:tcW w:w="141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F7D06F4" w14:textId="77777777" w:rsidR="001E6528" w:rsidRPr="001E6528" w:rsidRDefault="001E6528" w:rsidP="004701C5">
            <w:pPr>
              <w:spacing w:after="0" w:line="240" w:lineRule="auto"/>
              <w:jc w:val="center"/>
              <w:rPr>
                <w:b/>
              </w:rPr>
            </w:pPr>
            <w:r>
              <w:rPr>
                <w:b/>
                <w:noProof/>
              </w:rPr>
              <w:drawing>
                <wp:anchor distT="0" distB="0" distL="114300" distR="114300" simplePos="0" relativeHeight="251665408" behindDoc="0" locked="0" layoutInCell="1" allowOverlap="1" wp14:anchorId="13875EE8" wp14:editId="4B50ADDE">
                  <wp:simplePos x="0" y="0"/>
                  <wp:positionH relativeFrom="column">
                    <wp:posOffset>17780</wp:posOffset>
                  </wp:positionH>
                  <wp:positionV relativeFrom="paragraph">
                    <wp:posOffset>381112</wp:posOffset>
                  </wp:positionV>
                  <wp:extent cx="676910" cy="65849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pic:spPr>
                      </pic:pic>
                    </a:graphicData>
                  </a:graphic>
                </wp:anchor>
              </w:drawing>
            </w:r>
            <w:r>
              <w:rPr>
                <w:b/>
              </w:rPr>
              <w:t xml:space="preserve">3 </w:t>
            </w:r>
            <w:r w:rsidRPr="001E6528">
              <w:t>Storm Cloud</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0A969" w14:textId="77777777" w:rsidR="006D3423" w:rsidRPr="006D3423" w:rsidRDefault="006D3423" w:rsidP="006D3423">
            <w:pPr>
              <w:pStyle w:val="ListParagraph"/>
              <w:numPr>
                <w:ilvl w:val="0"/>
                <w:numId w:val="35"/>
              </w:numPr>
              <w:suppressAutoHyphens/>
              <w:autoSpaceDN w:val="0"/>
              <w:spacing w:after="0" w:line="240" w:lineRule="auto"/>
              <w:textAlignment w:val="baseline"/>
              <w:rPr>
                <w:rFonts w:eastAsia="Times New Roman"/>
                <w:sz w:val="20"/>
                <w:szCs w:val="20"/>
                <w:lang w:eastAsia="en-GB"/>
              </w:rPr>
            </w:pPr>
            <w:r w:rsidRPr="006D3423">
              <w:rPr>
                <w:rFonts w:eastAsia="Times New Roman"/>
                <w:sz w:val="20"/>
                <w:szCs w:val="20"/>
                <w:lang w:eastAsia="en-GB"/>
              </w:rPr>
              <w:t>Persistent raincloud misbehaviour</w:t>
            </w:r>
          </w:p>
          <w:p w14:paraId="34F01B34" w14:textId="77777777" w:rsidR="006D3423" w:rsidRPr="006D3423" w:rsidRDefault="006D3423" w:rsidP="006D3423">
            <w:pPr>
              <w:pStyle w:val="ListParagraph"/>
              <w:numPr>
                <w:ilvl w:val="0"/>
                <w:numId w:val="35"/>
              </w:numPr>
              <w:suppressAutoHyphens/>
              <w:autoSpaceDN w:val="0"/>
              <w:spacing w:after="0" w:line="240" w:lineRule="auto"/>
              <w:textAlignment w:val="baseline"/>
              <w:rPr>
                <w:rFonts w:eastAsia="Times New Roman"/>
                <w:sz w:val="20"/>
                <w:szCs w:val="20"/>
                <w:lang w:eastAsia="en-GB"/>
              </w:rPr>
            </w:pPr>
            <w:r w:rsidRPr="006D3423">
              <w:rPr>
                <w:rFonts w:eastAsia="Times New Roman"/>
                <w:sz w:val="20"/>
                <w:szCs w:val="20"/>
                <w:lang w:eastAsia="en-GB"/>
              </w:rPr>
              <w:t>Deliberately leaving the classroom without permission</w:t>
            </w:r>
          </w:p>
          <w:p w14:paraId="7A506FAE" w14:textId="77777777" w:rsidR="006D3423" w:rsidRPr="006D3423" w:rsidRDefault="006D3423" w:rsidP="006D3423">
            <w:pPr>
              <w:pStyle w:val="ListParagraph"/>
              <w:numPr>
                <w:ilvl w:val="0"/>
                <w:numId w:val="35"/>
              </w:numPr>
              <w:suppressAutoHyphens/>
              <w:autoSpaceDN w:val="0"/>
              <w:spacing w:after="0" w:line="240" w:lineRule="auto"/>
              <w:textAlignment w:val="baseline"/>
              <w:rPr>
                <w:rFonts w:eastAsia="Times New Roman"/>
                <w:sz w:val="20"/>
                <w:szCs w:val="20"/>
                <w:lang w:eastAsia="en-GB"/>
              </w:rPr>
            </w:pPr>
            <w:r w:rsidRPr="006D3423">
              <w:rPr>
                <w:rFonts w:eastAsia="Times New Roman"/>
                <w:sz w:val="20"/>
                <w:szCs w:val="20"/>
                <w:lang w:eastAsia="en-GB"/>
              </w:rPr>
              <w:t>Persistent misuse of toilets</w:t>
            </w:r>
          </w:p>
          <w:p w14:paraId="7AD96596" w14:textId="77777777" w:rsidR="006D3423" w:rsidRPr="006D3423" w:rsidRDefault="006D3423" w:rsidP="006D3423">
            <w:pPr>
              <w:pStyle w:val="ListParagraph"/>
              <w:numPr>
                <w:ilvl w:val="0"/>
                <w:numId w:val="35"/>
              </w:numPr>
              <w:suppressAutoHyphens/>
              <w:autoSpaceDN w:val="0"/>
              <w:spacing w:after="0" w:line="240" w:lineRule="auto"/>
              <w:textAlignment w:val="baseline"/>
              <w:rPr>
                <w:rFonts w:eastAsia="Times New Roman"/>
                <w:color w:val="00B050"/>
                <w:sz w:val="20"/>
                <w:szCs w:val="20"/>
                <w:lang w:eastAsia="en-GB"/>
              </w:rPr>
            </w:pPr>
            <w:r w:rsidRPr="006D3423">
              <w:rPr>
                <w:rFonts w:eastAsia="Times New Roman"/>
                <w:color w:val="00B050"/>
                <w:sz w:val="20"/>
                <w:szCs w:val="20"/>
                <w:lang w:eastAsia="en-GB"/>
              </w:rPr>
              <w:t xml:space="preserve">Verbal abuse/swearing to teachers or other </w:t>
            </w:r>
            <w:proofErr w:type="gramStart"/>
            <w:r w:rsidRPr="006D3423">
              <w:rPr>
                <w:rFonts w:eastAsia="Times New Roman"/>
                <w:color w:val="00B050"/>
                <w:sz w:val="20"/>
                <w:szCs w:val="20"/>
                <w:lang w:eastAsia="en-GB"/>
              </w:rPr>
              <w:t>children</w:t>
            </w:r>
            <w:proofErr w:type="gramEnd"/>
          </w:p>
          <w:p w14:paraId="011B239B" w14:textId="77777777" w:rsidR="006D3423" w:rsidRPr="006D3423" w:rsidRDefault="006D3423" w:rsidP="006D3423">
            <w:pPr>
              <w:pStyle w:val="ListParagraph"/>
              <w:numPr>
                <w:ilvl w:val="0"/>
                <w:numId w:val="35"/>
              </w:numPr>
              <w:suppressAutoHyphens/>
              <w:autoSpaceDN w:val="0"/>
              <w:spacing w:after="0" w:line="240" w:lineRule="auto"/>
              <w:textAlignment w:val="baseline"/>
              <w:rPr>
                <w:rFonts w:eastAsia="Times New Roman"/>
                <w:color w:val="00B050"/>
                <w:sz w:val="20"/>
                <w:szCs w:val="20"/>
                <w:lang w:eastAsia="en-GB"/>
              </w:rPr>
            </w:pPr>
            <w:r w:rsidRPr="006D3423">
              <w:rPr>
                <w:rFonts w:eastAsia="Times New Roman"/>
                <w:color w:val="00B050"/>
                <w:sz w:val="20"/>
                <w:szCs w:val="20"/>
                <w:lang w:eastAsia="en-GB"/>
              </w:rPr>
              <w:t>Deliberately damaging school property</w:t>
            </w:r>
          </w:p>
          <w:p w14:paraId="0931AB62" w14:textId="77777777" w:rsidR="006D3423" w:rsidRPr="006D3423" w:rsidRDefault="006D3423" w:rsidP="006D3423">
            <w:pPr>
              <w:pStyle w:val="ListParagraph"/>
              <w:numPr>
                <w:ilvl w:val="0"/>
                <w:numId w:val="35"/>
              </w:numPr>
              <w:suppressAutoHyphens/>
              <w:autoSpaceDN w:val="0"/>
              <w:spacing w:after="0" w:line="240" w:lineRule="auto"/>
              <w:textAlignment w:val="baseline"/>
              <w:rPr>
                <w:rFonts w:eastAsia="Times New Roman"/>
                <w:color w:val="FF0000"/>
                <w:sz w:val="20"/>
                <w:szCs w:val="20"/>
                <w:lang w:eastAsia="en-GB"/>
              </w:rPr>
            </w:pPr>
            <w:r w:rsidRPr="006D3423">
              <w:rPr>
                <w:rFonts w:eastAsia="Times New Roman"/>
                <w:color w:val="FF0000"/>
                <w:sz w:val="20"/>
                <w:szCs w:val="20"/>
                <w:lang w:eastAsia="en-GB"/>
              </w:rPr>
              <w:t>Persistent bullying</w:t>
            </w:r>
          </w:p>
          <w:p w14:paraId="51887950" w14:textId="77777777" w:rsidR="006D3423" w:rsidRPr="006D3423" w:rsidRDefault="006D3423" w:rsidP="006D3423">
            <w:pPr>
              <w:pStyle w:val="ListParagraph"/>
              <w:numPr>
                <w:ilvl w:val="0"/>
                <w:numId w:val="35"/>
              </w:numPr>
              <w:suppressAutoHyphens/>
              <w:autoSpaceDN w:val="0"/>
              <w:spacing w:after="0" w:line="240" w:lineRule="auto"/>
              <w:textAlignment w:val="baseline"/>
              <w:rPr>
                <w:rFonts w:eastAsia="Times New Roman"/>
                <w:color w:val="FF0000"/>
                <w:sz w:val="20"/>
                <w:szCs w:val="20"/>
                <w:lang w:eastAsia="en-GB"/>
              </w:rPr>
            </w:pPr>
            <w:r w:rsidRPr="006D3423">
              <w:rPr>
                <w:rFonts w:eastAsia="Times New Roman"/>
                <w:color w:val="FF0000"/>
                <w:sz w:val="20"/>
                <w:szCs w:val="20"/>
                <w:lang w:eastAsia="en-GB"/>
              </w:rPr>
              <w:t xml:space="preserve">Fighting </w:t>
            </w:r>
          </w:p>
          <w:p w14:paraId="7BA2C591" w14:textId="77777777" w:rsidR="006D3423" w:rsidRPr="006D3423" w:rsidRDefault="006D3423" w:rsidP="006D3423">
            <w:pPr>
              <w:pStyle w:val="ListParagraph"/>
              <w:numPr>
                <w:ilvl w:val="0"/>
                <w:numId w:val="35"/>
              </w:numPr>
              <w:suppressAutoHyphens/>
              <w:autoSpaceDN w:val="0"/>
              <w:spacing w:after="0" w:line="240" w:lineRule="auto"/>
              <w:textAlignment w:val="baseline"/>
              <w:rPr>
                <w:rFonts w:eastAsia="Times New Roman"/>
                <w:color w:val="FF0000"/>
                <w:sz w:val="20"/>
                <w:szCs w:val="20"/>
                <w:lang w:eastAsia="en-GB"/>
              </w:rPr>
            </w:pPr>
            <w:r w:rsidRPr="006D3423">
              <w:rPr>
                <w:rFonts w:eastAsia="Times New Roman"/>
                <w:color w:val="FF0000"/>
                <w:sz w:val="20"/>
                <w:szCs w:val="20"/>
                <w:lang w:eastAsia="en-GB"/>
              </w:rPr>
              <w:t>Harming other children</w:t>
            </w:r>
          </w:p>
          <w:p w14:paraId="2E82498F" w14:textId="77777777" w:rsidR="006D3423" w:rsidRPr="006D3423" w:rsidRDefault="006D3423" w:rsidP="006D3423">
            <w:pPr>
              <w:pStyle w:val="ListParagraph"/>
              <w:numPr>
                <w:ilvl w:val="0"/>
                <w:numId w:val="35"/>
              </w:numPr>
              <w:suppressAutoHyphens/>
              <w:autoSpaceDN w:val="0"/>
              <w:spacing w:after="0" w:line="240" w:lineRule="auto"/>
              <w:textAlignment w:val="baseline"/>
              <w:rPr>
                <w:rFonts w:eastAsia="Times New Roman"/>
                <w:color w:val="FF0000"/>
                <w:sz w:val="20"/>
                <w:szCs w:val="20"/>
                <w:lang w:eastAsia="en-GB"/>
              </w:rPr>
            </w:pPr>
            <w:r w:rsidRPr="006D3423">
              <w:rPr>
                <w:rFonts w:eastAsia="Times New Roman"/>
                <w:color w:val="FF0000"/>
                <w:sz w:val="20"/>
                <w:szCs w:val="20"/>
                <w:lang w:eastAsia="en-GB"/>
              </w:rPr>
              <w:t xml:space="preserve">Dangerous behaviour, e.g., throwing </w:t>
            </w:r>
            <w:proofErr w:type="gramStart"/>
            <w:r w:rsidRPr="006D3423">
              <w:rPr>
                <w:rFonts w:eastAsia="Times New Roman"/>
                <w:color w:val="FF0000"/>
                <w:sz w:val="20"/>
                <w:szCs w:val="20"/>
                <w:lang w:eastAsia="en-GB"/>
              </w:rPr>
              <w:t>objects</w:t>
            </w:r>
            <w:proofErr w:type="gramEnd"/>
          </w:p>
          <w:p w14:paraId="574CAC6B" w14:textId="77777777" w:rsidR="001E6528" w:rsidRPr="001E6528" w:rsidRDefault="001E6528" w:rsidP="004701C5">
            <w:pPr>
              <w:pStyle w:val="ListParagraph"/>
              <w:numPr>
                <w:ilvl w:val="0"/>
                <w:numId w:val="35"/>
              </w:numPr>
              <w:suppressAutoHyphens/>
              <w:autoSpaceDN w:val="0"/>
              <w:spacing w:after="0" w:line="240" w:lineRule="auto"/>
              <w:ind w:left="317" w:hanging="283"/>
              <w:contextualSpacing w:val="0"/>
              <w:textAlignment w:val="baseline"/>
              <w:rPr>
                <w:rFonts w:eastAsia="Times New Roman"/>
                <w:sz w:val="20"/>
                <w:szCs w:val="20"/>
                <w:lang w:eastAsia="en-GB"/>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F6AED" w14:textId="77777777" w:rsidR="001E6528" w:rsidRDefault="001E6528" w:rsidP="001E6528">
            <w:pPr>
              <w:pStyle w:val="ListParagraph"/>
              <w:numPr>
                <w:ilvl w:val="0"/>
                <w:numId w:val="37"/>
              </w:numPr>
              <w:suppressAutoHyphens/>
              <w:autoSpaceDN w:val="0"/>
              <w:spacing w:after="0" w:line="240" w:lineRule="auto"/>
              <w:contextualSpacing w:val="0"/>
              <w:textAlignment w:val="baseline"/>
              <w:rPr>
                <w:rFonts w:eastAsia="Times New Roman"/>
                <w:sz w:val="20"/>
                <w:szCs w:val="20"/>
                <w:lang w:eastAsia="en-GB"/>
              </w:rPr>
            </w:pPr>
            <w:r w:rsidRPr="005C3FFE">
              <w:rPr>
                <w:rFonts w:eastAsia="Times New Roman"/>
                <w:sz w:val="20"/>
                <w:szCs w:val="20"/>
                <w:lang w:eastAsia="en-GB"/>
              </w:rPr>
              <w:t>Letter home to parents</w:t>
            </w:r>
          </w:p>
          <w:p w14:paraId="3A35C8B6" w14:textId="77777777" w:rsidR="001E6528" w:rsidRPr="005C3FFE" w:rsidRDefault="00CE6F40" w:rsidP="001E6528">
            <w:pPr>
              <w:pStyle w:val="ListParagraph"/>
              <w:numPr>
                <w:ilvl w:val="0"/>
                <w:numId w:val="37"/>
              </w:numPr>
              <w:suppressAutoHyphens/>
              <w:autoSpaceDN w:val="0"/>
              <w:spacing w:after="0" w:line="240" w:lineRule="auto"/>
              <w:contextualSpacing w:val="0"/>
              <w:textAlignment w:val="baseline"/>
              <w:rPr>
                <w:rFonts w:eastAsia="Times New Roman"/>
                <w:sz w:val="20"/>
                <w:szCs w:val="20"/>
                <w:lang w:eastAsia="en-GB"/>
              </w:rPr>
            </w:pPr>
            <w:r>
              <w:rPr>
                <w:rFonts w:eastAsia="Times New Roman"/>
                <w:sz w:val="20"/>
                <w:szCs w:val="20"/>
                <w:lang w:eastAsia="en-GB"/>
              </w:rPr>
              <w:t xml:space="preserve"> SLT involvement. </w:t>
            </w:r>
            <w:r w:rsidR="001E6528">
              <w:rPr>
                <w:rFonts w:eastAsia="Times New Roman"/>
                <w:sz w:val="20"/>
                <w:szCs w:val="20"/>
                <w:lang w:eastAsia="en-GB"/>
              </w:rPr>
              <w:t>Thinking sheet to be completed with member of SLT.</w:t>
            </w:r>
            <w:r w:rsidR="00D464F0">
              <w:rPr>
                <w:rFonts w:eastAsia="Times New Roman"/>
                <w:sz w:val="20"/>
                <w:szCs w:val="20"/>
                <w:lang w:eastAsia="en-GB"/>
              </w:rPr>
              <w:t xml:space="preserve"> Think sheets.</w:t>
            </w:r>
          </w:p>
          <w:p w14:paraId="3C61B3F3" w14:textId="77777777" w:rsidR="001E6528" w:rsidRDefault="001E6528" w:rsidP="001E6528">
            <w:pPr>
              <w:pStyle w:val="ListParagraph"/>
              <w:numPr>
                <w:ilvl w:val="0"/>
                <w:numId w:val="37"/>
              </w:numPr>
              <w:suppressAutoHyphens/>
              <w:autoSpaceDN w:val="0"/>
              <w:spacing w:after="0" w:line="240" w:lineRule="auto"/>
              <w:contextualSpacing w:val="0"/>
              <w:textAlignment w:val="baseline"/>
              <w:rPr>
                <w:rFonts w:eastAsia="Times New Roman"/>
                <w:sz w:val="20"/>
                <w:szCs w:val="20"/>
                <w:lang w:eastAsia="en-GB"/>
              </w:rPr>
            </w:pPr>
            <w:r>
              <w:rPr>
                <w:rFonts w:eastAsia="Times New Roman"/>
                <w:sz w:val="20"/>
                <w:szCs w:val="20"/>
                <w:lang w:eastAsia="en-GB"/>
              </w:rPr>
              <w:t>Immediate contact with parents.</w:t>
            </w:r>
          </w:p>
          <w:p w14:paraId="0B415636" w14:textId="77777777" w:rsidR="001E6528" w:rsidRDefault="001E6528" w:rsidP="001E6528">
            <w:pPr>
              <w:spacing w:after="0" w:line="240" w:lineRule="auto"/>
              <w:rPr>
                <w:rFonts w:eastAsia="Times New Roman" w:cs="Tahoma"/>
                <w:b/>
                <w:iCs/>
                <w:sz w:val="20"/>
                <w:szCs w:val="20"/>
                <w:lang w:eastAsia="en-GB"/>
              </w:rPr>
            </w:pPr>
            <w:r>
              <w:rPr>
                <w:rFonts w:eastAsia="Times New Roman" w:cs="Tahoma"/>
                <w:b/>
                <w:iCs/>
                <w:sz w:val="20"/>
                <w:szCs w:val="20"/>
                <w:lang w:eastAsia="en-GB"/>
              </w:rPr>
              <w:t xml:space="preserve">Record incident in Storm cloud </w:t>
            </w:r>
            <w:proofErr w:type="spellStart"/>
            <w:proofErr w:type="gramStart"/>
            <w:r>
              <w:rPr>
                <w:rFonts w:eastAsia="Times New Roman" w:cs="Tahoma"/>
                <w:b/>
                <w:iCs/>
                <w:sz w:val="20"/>
                <w:szCs w:val="20"/>
                <w:lang w:eastAsia="en-GB"/>
              </w:rPr>
              <w:t>book.Think</w:t>
            </w:r>
            <w:proofErr w:type="spellEnd"/>
            <w:proofErr w:type="gramEnd"/>
            <w:r>
              <w:rPr>
                <w:rFonts w:eastAsia="Times New Roman" w:cs="Tahoma"/>
                <w:b/>
                <w:iCs/>
                <w:sz w:val="20"/>
                <w:szCs w:val="20"/>
                <w:lang w:eastAsia="en-GB"/>
              </w:rPr>
              <w:t xml:space="preserve"> Sheets to be sent to Mrs Aremband</w:t>
            </w:r>
            <w:r w:rsidR="00175C27">
              <w:rPr>
                <w:rFonts w:eastAsia="Times New Roman" w:cs="Tahoma"/>
                <w:b/>
                <w:iCs/>
                <w:sz w:val="20"/>
                <w:szCs w:val="20"/>
                <w:lang w:eastAsia="en-GB"/>
              </w:rPr>
              <w:t xml:space="preserve"> once completed at home.</w:t>
            </w:r>
          </w:p>
          <w:p w14:paraId="6494FC6E" w14:textId="77777777" w:rsidR="001E6528" w:rsidRPr="005C3FFE" w:rsidRDefault="001E6528" w:rsidP="001E6528">
            <w:pPr>
              <w:spacing w:after="0" w:line="240" w:lineRule="auto"/>
              <w:rPr>
                <w:b/>
                <w:iCs/>
                <w:sz w:val="20"/>
                <w:szCs w:val="20"/>
              </w:rPr>
            </w:pPr>
            <w:r>
              <w:rPr>
                <w:rFonts w:eastAsia="Times New Roman" w:cs="Tahoma"/>
                <w:b/>
                <w:iCs/>
                <w:sz w:val="20"/>
                <w:szCs w:val="20"/>
                <w:lang w:eastAsia="en-GB"/>
              </w:rPr>
              <w:t>All emails or Contact with parents</w:t>
            </w:r>
            <w:r w:rsidRPr="005C3FFE">
              <w:rPr>
                <w:b/>
                <w:iCs/>
                <w:sz w:val="20"/>
                <w:szCs w:val="20"/>
              </w:rPr>
              <w:t xml:space="preserve"> </w:t>
            </w:r>
            <w:r>
              <w:rPr>
                <w:b/>
                <w:iCs/>
                <w:sz w:val="20"/>
                <w:szCs w:val="20"/>
              </w:rPr>
              <w:t xml:space="preserve">kept </w:t>
            </w:r>
            <w:r w:rsidRPr="005C3FFE">
              <w:rPr>
                <w:b/>
                <w:iCs/>
                <w:sz w:val="20"/>
                <w:szCs w:val="20"/>
              </w:rPr>
              <w:t xml:space="preserve">on </w:t>
            </w:r>
            <w:proofErr w:type="gramStart"/>
            <w:r w:rsidRPr="005C3FFE">
              <w:rPr>
                <w:b/>
                <w:iCs/>
                <w:sz w:val="20"/>
                <w:szCs w:val="20"/>
              </w:rPr>
              <w:t>file</w:t>
            </w:r>
            <w:proofErr w:type="gramEnd"/>
          </w:p>
          <w:p w14:paraId="42A4E53F" w14:textId="77777777" w:rsidR="001E6528" w:rsidRPr="006D3423" w:rsidRDefault="001E6528" w:rsidP="001E6528">
            <w:pPr>
              <w:spacing w:after="0" w:line="240" w:lineRule="auto"/>
              <w:rPr>
                <w:b/>
                <w:iCs/>
                <w:color w:val="00B050"/>
                <w:sz w:val="20"/>
                <w:szCs w:val="20"/>
              </w:rPr>
            </w:pPr>
            <w:r w:rsidRPr="006D3423">
              <w:rPr>
                <w:b/>
                <w:iCs/>
                <w:color w:val="00B050"/>
                <w:sz w:val="20"/>
                <w:szCs w:val="20"/>
              </w:rPr>
              <w:t xml:space="preserve">Pupil behaviour plan/ Risk assessment may be </w:t>
            </w:r>
            <w:proofErr w:type="gramStart"/>
            <w:r w:rsidRPr="006D3423">
              <w:rPr>
                <w:b/>
                <w:iCs/>
                <w:color w:val="00B050"/>
                <w:sz w:val="20"/>
                <w:szCs w:val="20"/>
              </w:rPr>
              <w:t>required</w:t>
            </w:r>
            <w:proofErr w:type="gramEnd"/>
          </w:p>
          <w:p w14:paraId="4AFB8132" w14:textId="77777777" w:rsidR="001E6528" w:rsidRPr="006D3423" w:rsidRDefault="001E6528" w:rsidP="001E6528">
            <w:pPr>
              <w:spacing w:after="0" w:line="240" w:lineRule="auto"/>
              <w:rPr>
                <w:color w:val="FF0000"/>
              </w:rPr>
            </w:pPr>
            <w:r w:rsidRPr="006D3423">
              <w:rPr>
                <w:b/>
                <w:iCs/>
                <w:color w:val="FF0000"/>
                <w:sz w:val="20"/>
                <w:szCs w:val="20"/>
              </w:rPr>
              <w:t>If a child is judged to be a danger to him/herself or others, exclusion is at the discretion of the Headteacher. This may take the form of:</w:t>
            </w:r>
            <w:r w:rsidRPr="006D3423">
              <w:rPr>
                <w:color w:val="FF0000"/>
              </w:rPr>
              <w:t xml:space="preserve"> </w:t>
            </w:r>
          </w:p>
          <w:p w14:paraId="2D9836CE" w14:textId="77777777" w:rsidR="001E6528" w:rsidRPr="006D3423" w:rsidRDefault="001E6528" w:rsidP="001E6528">
            <w:pPr>
              <w:spacing w:after="0" w:line="240" w:lineRule="auto"/>
              <w:rPr>
                <w:b/>
                <w:iCs/>
                <w:color w:val="FF0000"/>
                <w:sz w:val="20"/>
                <w:szCs w:val="20"/>
              </w:rPr>
            </w:pPr>
            <w:r w:rsidRPr="006D3423">
              <w:rPr>
                <w:b/>
                <w:iCs/>
                <w:color w:val="FF0000"/>
                <w:sz w:val="20"/>
                <w:szCs w:val="20"/>
              </w:rPr>
              <w:t>1.</w:t>
            </w:r>
            <w:r w:rsidRPr="006D3423">
              <w:rPr>
                <w:b/>
                <w:iCs/>
                <w:color w:val="FF0000"/>
                <w:sz w:val="20"/>
                <w:szCs w:val="20"/>
              </w:rPr>
              <w:tab/>
              <w:t xml:space="preserve">Exclusion </w:t>
            </w:r>
            <w:proofErr w:type="gramStart"/>
            <w:r w:rsidRPr="006D3423">
              <w:rPr>
                <w:b/>
                <w:iCs/>
                <w:color w:val="FF0000"/>
                <w:sz w:val="20"/>
                <w:szCs w:val="20"/>
              </w:rPr>
              <w:t>of  1</w:t>
            </w:r>
            <w:proofErr w:type="gramEnd"/>
            <w:r w:rsidRPr="006D3423">
              <w:rPr>
                <w:b/>
                <w:iCs/>
                <w:color w:val="FF0000"/>
                <w:sz w:val="20"/>
                <w:szCs w:val="20"/>
              </w:rPr>
              <w:t xml:space="preserve"> – 5 days</w:t>
            </w:r>
          </w:p>
          <w:p w14:paraId="437B35EE" w14:textId="77777777" w:rsidR="001E6528" w:rsidRPr="006D3423" w:rsidRDefault="001E6528" w:rsidP="001E6528">
            <w:pPr>
              <w:spacing w:after="0" w:line="240" w:lineRule="auto"/>
              <w:rPr>
                <w:b/>
                <w:iCs/>
                <w:color w:val="FF0000"/>
                <w:sz w:val="20"/>
                <w:szCs w:val="20"/>
              </w:rPr>
            </w:pPr>
            <w:r w:rsidRPr="006D3423">
              <w:rPr>
                <w:b/>
                <w:iCs/>
                <w:color w:val="FF0000"/>
                <w:sz w:val="20"/>
                <w:szCs w:val="20"/>
              </w:rPr>
              <w:t>2.</w:t>
            </w:r>
            <w:r w:rsidRPr="006D3423">
              <w:rPr>
                <w:b/>
                <w:iCs/>
                <w:color w:val="FF0000"/>
                <w:sz w:val="20"/>
                <w:szCs w:val="20"/>
              </w:rPr>
              <w:tab/>
              <w:t>Fixed term exclusion up to 45 days.</w:t>
            </w:r>
          </w:p>
          <w:p w14:paraId="68D0D508" w14:textId="77777777" w:rsidR="001E6528" w:rsidRPr="006D3423" w:rsidRDefault="001E6528" w:rsidP="001E6528">
            <w:pPr>
              <w:spacing w:after="0" w:line="240" w:lineRule="auto"/>
              <w:rPr>
                <w:b/>
                <w:iCs/>
                <w:color w:val="FF0000"/>
                <w:sz w:val="20"/>
                <w:szCs w:val="20"/>
              </w:rPr>
            </w:pPr>
            <w:r w:rsidRPr="006D3423">
              <w:rPr>
                <w:b/>
                <w:iCs/>
                <w:color w:val="FF0000"/>
                <w:sz w:val="20"/>
                <w:szCs w:val="20"/>
              </w:rPr>
              <w:t>3.</w:t>
            </w:r>
            <w:r w:rsidRPr="006D3423">
              <w:rPr>
                <w:b/>
                <w:iCs/>
                <w:color w:val="FF0000"/>
                <w:sz w:val="20"/>
                <w:szCs w:val="20"/>
              </w:rPr>
              <w:tab/>
              <w:t>Permanent exclusion.</w:t>
            </w:r>
          </w:p>
          <w:p w14:paraId="2E89917D" w14:textId="77777777" w:rsidR="001E6528" w:rsidRPr="005C3FFE" w:rsidRDefault="001E6528" w:rsidP="008E581B">
            <w:pPr>
              <w:spacing w:after="0" w:line="240" w:lineRule="auto"/>
              <w:jc w:val="both"/>
              <w:rPr>
                <w:rFonts w:eastAsia="Times New Roman"/>
                <w:sz w:val="20"/>
                <w:szCs w:val="20"/>
                <w:lang w:eastAsia="en-GB"/>
              </w:rPr>
            </w:pPr>
          </w:p>
        </w:tc>
      </w:tr>
    </w:tbl>
    <w:p w14:paraId="6B7608AF" w14:textId="77777777" w:rsidR="00351576" w:rsidRPr="005C3FFE" w:rsidRDefault="00351576" w:rsidP="005C3FFE"/>
    <w:p w14:paraId="2A380934" w14:textId="77777777" w:rsidR="00FD453B" w:rsidRPr="00EB33A3" w:rsidRDefault="00FD453B" w:rsidP="00545D24">
      <w:pPr>
        <w:autoSpaceDE w:val="0"/>
        <w:autoSpaceDN w:val="0"/>
        <w:adjustRightInd w:val="0"/>
        <w:jc w:val="both"/>
        <w:rPr>
          <w:rFonts w:ascii="Arial" w:hAnsi="Arial"/>
          <w:lang w:val="en-US"/>
        </w:rPr>
      </w:pPr>
      <w:r w:rsidRPr="00EB33A3">
        <w:rPr>
          <w:rFonts w:ascii="Arial" w:hAnsi="Arial"/>
          <w:b/>
          <w:bCs/>
          <w:lang w:val="en-US"/>
        </w:rPr>
        <w:t xml:space="preserve">Appendix </w:t>
      </w:r>
      <w:r w:rsidR="00545D24">
        <w:rPr>
          <w:rFonts w:ascii="Arial" w:hAnsi="Arial"/>
          <w:b/>
          <w:bCs/>
          <w:lang w:val="en-US"/>
        </w:rPr>
        <w:t>2</w:t>
      </w:r>
    </w:p>
    <w:p w14:paraId="42C5CB75" w14:textId="77777777" w:rsidR="00FD453B" w:rsidRPr="00351576" w:rsidRDefault="00FD453B" w:rsidP="00146323">
      <w:pPr>
        <w:autoSpaceDE w:val="0"/>
        <w:autoSpaceDN w:val="0"/>
        <w:adjustRightInd w:val="0"/>
        <w:spacing w:after="0"/>
        <w:rPr>
          <w:rFonts w:ascii="Tahoma" w:hAnsi="Tahoma" w:cs="Tahoma"/>
          <w:b/>
          <w:bCs/>
          <w:lang w:val="en-US"/>
        </w:rPr>
      </w:pPr>
      <w:r w:rsidRPr="00351576">
        <w:rPr>
          <w:rFonts w:ascii="Tahoma" w:hAnsi="Tahoma" w:cs="Tahoma"/>
          <w:b/>
          <w:bCs/>
          <w:lang w:val="en-US"/>
        </w:rPr>
        <w:t>CODE OF CONDUCT</w:t>
      </w:r>
    </w:p>
    <w:p w14:paraId="391B30DB" w14:textId="77777777" w:rsidR="00FD453B" w:rsidRPr="00146323" w:rsidRDefault="00FD453B" w:rsidP="00146323">
      <w:pPr>
        <w:autoSpaceDE w:val="0"/>
        <w:autoSpaceDN w:val="0"/>
        <w:adjustRightInd w:val="0"/>
        <w:spacing w:after="0"/>
        <w:rPr>
          <w:rFonts w:ascii="Tahoma" w:hAnsi="Tahoma" w:cs="Tahoma"/>
          <w:b/>
          <w:bCs/>
          <w:lang w:val="en-US"/>
        </w:rPr>
      </w:pPr>
    </w:p>
    <w:p w14:paraId="632E03DE" w14:textId="77777777" w:rsidR="00FD453B" w:rsidRPr="00146323" w:rsidRDefault="00FD453B" w:rsidP="00146323">
      <w:pPr>
        <w:autoSpaceDE w:val="0"/>
        <w:autoSpaceDN w:val="0"/>
        <w:adjustRightInd w:val="0"/>
        <w:spacing w:after="0"/>
        <w:rPr>
          <w:rFonts w:ascii="Tahoma" w:hAnsi="Tahoma" w:cs="Tahoma"/>
          <w:b/>
          <w:bCs/>
          <w:u w:val="single"/>
          <w:lang w:val="en-US"/>
        </w:rPr>
      </w:pPr>
      <w:r w:rsidRPr="00146323">
        <w:rPr>
          <w:rFonts w:ascii="Tahoma" w:hAnsi="Tahoma" w:cs="Tahoma"/>
          <w:b/>
          <w:bCs/>
          <w:u w:val="single"/>
          <w:lang w:val="en-US"/>
        </w:rPr>
        <w:t>Do’s of the playground</w:t>
      </w:r>
    </w:p>
    <w:p w14:paraId="77575255" w14:textId="77777777" w:rsidR="00FD453B" w:rsidRPr="00146323" w:rsidRDefault="00FD453B" w:rsidP="00C65026">
      <w:pPr>
        <w:numPr>
          <w:ilvl w:val="0"/>
          <w:numId w:val="6"/>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look after the younger </w:t>
      </w:r>
      <w:proofErr w:type="gramStart"/>
      <w:r w:rsidRPr="00146323">
        <w:rPr>
          <w:rFonts w:ascii="Tahoma" w:hAnsi="Tahoma" w:cs="Tahoma"/>
          <w:lang w:val="en-US"/>
        </w:rPr>
        <w:t>children</w:t>
      </w:r>
      <w:proofErr w:type="gramEnd"/>
    </w:p>
    <w:p w14:paraId="6BFE7C4A" w14:textId="77777777" w:rsidR="00FD453B" w:rsidRPr="00146323" w:rsidRDefault="00FD453B" w:rsidP="00C65026">
      <w:pPr>
        <w:numPr>
          <w:ilvl w:val="0"/>
          <w:numId w:val="6"/>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pick up </w:t>
      </w:r>
      <w:proofErr w:type="gramStart"/>
      <w:r w:rsidRPr="00146323">
        <w:rPr>
          <w:rFonts w:ascii="Tahoma" w:hAnsi="Tahoma" w:cs="Tahoma"/>
          <w:lang w:val="en-US"/>
        </w:rPr>
        <w:t>litter</w:t>
      </w:r>
      <w:proofErr w:type="gramEnd"/>
    </w:p>
    <w:p w14:paraId="1CF31500" w14:textId="77777777" w:rsidR="00FD453B" w:rsidRPr="00146323" w:rsidRDefault="00FD453B" w:rsidP="00C65026">
      <w:pPr>
        <w:numPr>
          <w:ilvl w:val="0"/>
          <w:numId w:val="6"/>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stand quietly after the bell and walk into </w:t>
      </w:r>
      <w:proofErr w:type="gramStart"/>
      <w:r w:rsidRPr="00146323">
        <w:rPr>
          <w:rFonts w:ascii="Tahoma" w:hAnsi="Tahoma" w:cs="Tahoma"/>
          <w:lang w:val="en-US"/>
        </w:rPr>
        <w:t>school</w:t>
      </w:r>
      <w:proofErr w:type="gramEnd"/>
    </w:p>
    <w:p w14:paraId="34796D0E" w14:textId="77777777" w:rsidR="00FD453B" w:rsidRPr="00146323" w:rsidRDefault="00FD453B" w:rsidP="00C65026">
      <w:pPr>
        <w:numPr>
          <w:ilvl w:val="0"/>
          <w:numId w:val="6"/>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play safely and treat each other with kindness and </w:t>
      </w:r>
      <w:proofErr w:type="gramStart"/>
      <w:r w:rsidRPr="00146323">
        <w:rPr>
          <w:rFonts w:ascii="Tahoma" w:hAnsi="Tahoma" w:cs="Tahoma"/>
          <w:lang w:val="en-US"/>
        </w:rPr>
        <w:t>consideration</w:t>
      </w:r>
      <w:proofErr w:type="gramEnd"/>
    </w:p>
    <w:p w14:paraId="31597393" w14:textId="77777777" w:rsidR="00FD453B" w:rsidRPr="00146323" w:rsidRDefault="00FD453B" w:rsidP="00C65026">
      <w:pPr>
        <w:numPr>
          <w:ilvl w:val="0"/>
          <w:numId w:val="6"/>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let everyone join in</w:t>
      </w:r>
    </w:p>
    <w:p w14:paraId="4FB39ECD" w14:textId="77777777" w:rsidR="00FD453B" w:rsidRDefault="00FD453B" w:rsidP="00C65026">
      <w:pPr>
        <w:numPr>
          <w:ilvl w:val="0"/>
          <w:numId w:val="6"/>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walk away from trouble and tell an </w:t>
      </w:r>
      <w:proofErr w:type="gramStart"/>
      <w:r w:rsidRPr="00146323">
        <w:rPr>
          <w:rFonts w:ascii="Tahoma" w:hAnsi="Tahoma" w:cs="Tahoma"/>
          <w:lang w:val="en-US"/>
        </w:rPr>
        <w:t>adult</w:t>
      </w:r>
      <w:proofErr w:type="gramEnd"/>
    </w:p>
    <w:p w14:paraId="38DFF47E" w14:textId="77777777" w:rsidR="00317B85" w:rsidRDefault="00317B85" w:rsidP="00C65026">
      <w:pPr>
        <w:numPr>
          <w:ilvl w:val="0"/>
          <w:numId w:val="6"/>
        </w:numPr>
        <w:autoSpaceDE w:val="0"/>
        <w:autoSpaceDN w:val="0"/>
        <w:adjustRightInd w:val="0"/>
        <w:spacing w:after="0"/>
        <w:ind w:left="0" w:firstLine="0"/>
        <w:rPr>
          <w:rFonts w:ascii="Tahoma" w:hAnsi="Tahoma" w:cs="Tahoma"/>
          <w:lang w:val="en-US"/>
        </w:rPr>
      </w:pPr>
      <w:r>
        <w:rPr>
          <w:rFonts w:ascii="Tahoma" w:hAnsi="Tahoma" w:cs="Tahoma"/>
          <w:b/>
          <w:bCs/>
          <w:lang w:val="en-US"/>
        </w:rPr>
        <w:t xml:space="preserve">Do </w:t>
      </w:r>
      <w:r>
        <w:rPr>
          <w:rFonts w:ascii="Tahoma" w:hAnsi="Tahoma" w:cs="Tahoma"/>
          <w:bCs/>
          <w:lang w:val="en-US"/>
        </w:rPr>
        <w:t>use the bathroom if you need</w:t>
      </w:r>
      <w:r w:rsidR="003F4660">
        <w:rPr>
          <w:rFonts w:ascii="Tahoma" w:hAnsi="Tahoma" w:cs="Tahoma"/>
          <w:bCs/>
          <w:lang w:val="en-US"/>
        </w:rPr>
        <w:t xml:space="preserve"> to</w:t>
      </w:r>
    </w:p>
    <w:p w14:paraId="02B34D56" w14:textId="77777777" w:rsidR="00AF64F4" w:rsidRPr="00146323" w:rsidRDefault="00AF64F4" w:rsidP="00C65026">
      <w:pPr>
        <w:numPr>
          <w:ilvl w:val="0"/>
          <w:numId w:val="6"/>
        </w:numPr>
        <w:autoSpaceDE w:val="0"/>
        <w:autoSpaceDN w:val="0"/>
        <w:adjustRightInd w:val="0"/>
        <w:spacing w:after="0"/>
        <w:ind w:left="0" w:firstLine="0"/>
        <w:rPr>
          <w:rFonts w:ascii="Tahoma" w:hAnsi="Tahoma" w:cs="Tahoma"/>
          <w:lang w:val="en-US"/>
        </w:rPr>
      </w:pPr>
      <w:r>
        <w:rPr>
          <w:rFonts w:ascii="Tahoma" w:hAnsi="Tahoma" w:cs="Tahoma"/>
          <w:b/>
          <w:bCs/>
          <w:lang w:val="en-US"/>
        </w:rPr>
        <w:t xml:space="preserve">Do not </w:t>
      </w:r>
      <w:r>
        <w:rPr>
          <w:rFonts w:ascii="Tahoma" w:hAnsi="Tahoma" w:cs="Tahoma"/>
          <w:bCs/>
          <w:lang w:val="en-US"/>
        </w:rPr>
        <w:t>carry or pick up</w:t>
      </w:r>
      <w:r w:rsidR="00317B85">
        <w:rPr>
          <w:rFonts w:ascii="Tahoma" w:hAnsi="Tahoma" w:cs="Tahoma"/>
          <w:bCs/>
          <w:lang w:val="en-US"/>
        </w:rPr>
        <w:t xml:space="preserve"> other</w:t>
      </w:r>
      <w:r>
        <w:rPr>
          <w:rFonts w:ascii="Tahoma" w:hAnsi="Tahoma" w:cs="Tahoma"/>
          <w:bCs/>
          <w:lang w:val="en-US"/>
        </w:rPr>
        <w:t xml:space="preserve"> </w:t>
      </w:r>
      <w:proofErr w:type="gramStart"/>
      <w:r>
        <w:rPr>
          <w:rFonts w:ascii="Tahoma" w:hAnsi="Tahoma" w:cs="Tahoma"/>
          <w:bCs/>
          <w:lang w:val="en-US"/>
        </w:rPr>
        <w:t>children</w:t>
      </w:r>
      <w:proofErr w:type="gramEnd"/>
    </w:p>
    <w:p w14:paraId="33AA7B43" w14:textId="77777777" w:rsidR="00FD453B" w:rsidRPr="00146323" w:rsidRDefault="00FD453B" w:rsidP="00146323">
      <w:pPr>
        <w:autoSpaceDE w:val="0"/>
        <w:autoSpaceDN w:val="0"/>
        <w:adjustRightInd w:val="0"/>
        <w:spacing w:after="0"/>
        <w:rPr>
          <w:rFonts w:ascii="Tahoma" w:hAnsi="Tahoma" w:cs="Tahoma"/>
          <w:lang w:val="en-US"/>
        </w:rPr>
      </w:pPr>
    </w:p>
    <w:p w14:paraId="2E479AD3" w14:textId="77777777" w:rsidR="00FD453B" w:rsidRPr="00146323" w:rsidRDefault="00FD453B" w:rsidP="00146323">
      <w:pPr>
        <w:autoSpaceDE w:val="0"/>
        <w:autoSpaceDN w:val="0"/>
        <w:adjustRightInd w:val="0"/>
        <w:spacing w:after="0"/>
        <w:rPr>
          <w:rFonts w:ascii="Tahoma" w:hAnsi="Tahoma" w:cs="Tahoma"/>
          <w:b/>
          <w:bCs/>
          <w:u w:val="single"/>
          <w:lang w:val="en-US"/>
        </w:rPr>
      </w:pPr>
      <w:r w:rsidRPr="00146323">
        <w:rPr>
          <w:rFonts w:ascii="Tahoma" w:hAnsi="Tahoma" w:cs="Tahoma"/>
          <w:b/>
          <w:bCs/>
          <w:u w:val="single"/>
          <w:lang w:val="en-US"/>
        </w:rPr>
        <w:t>Do’s of the classroom</w:t>
      </w:r>
    </w:p>
    <w:p w14:paraId="0C0B6733" w14:textId="77777777" w:rsidR="00FD453B" w:rsidRPr="00146323" w:rsidRDefault="00FD453B" w:rsidP="00C65026">
      <w:pPr>
        <w:numPr>
          <w:ilvl w:val="0"/>
          <w:numId w:val="7"/>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be </w:t>
      </w:r>
      <w:proofErr w:type="gramStart"/>
      <w:r w:rsidRPr="00146323">
        <w:rPr>
          <w:rFonts w:ascii="Tahoma" w:hAnsi="Tahoma" w:cs="Tahoma"/>
          <w:lang w:val="en-US"/>
        </w:rPr>
        <w:t>punctual</w:t>
      </w:r>
      <w:proofErr w:type="gramEnd"/>
    </w:p>
    <w:p w14:paraId="2C82BB23" w14:textId="77777777" w:rsidR="00FD453B" w:rsidRPr="00146323" w:rsidRDefault="00FD453B" w:rsidP="00C65026">
      <w:pPr>
        <w:numPr>
          <w:ilvl w:val="0"/>
          <w:numId w:val="7"/>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use your </w:t>
      </w:r>
      <w:proofErr w:type="gramStart"/>
      <w:r w:rsidRPr="00146323">
        <w:rPr>
          <w:rFonts w:ascii="Tahoma" w:hAnsi="Tahoma" w:cs="Tahoma"/>
          <w:lang w:val="en-US"/>
        </w:rPr>
        <w:t>manners</w:t>
      </w:r>
      <w:proofErr w:type="gramEnd"/>
    </w:p>
    <w:p w14:paraId="2E51FC9E" w14:textId="77777777" w:rsidR="00FD453B" w:rsidRPr="00146323" w:rsidRDefault="00FD453B" w:rsidP="00C65026">
      <w:pPr>
        <w:numPr>
          <w:ilvl w:val="0"/>
          <w:numId w:val="7"/>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put your hand </w:t>
      </w:r>
      <w:proofErr w:type="gramStart"/>
      <w:r w:rsidRPr="00146323">
        <w:rPr>
          <w:rFonts w:ascii="Tahoma" w:hAnsi="Tahoma" w:cs="Tahoma"/>
          <w:lang w:val="en-US"/>
        </w:rPr>
        <w:t>up</w:t>
      </w:r>
      <w:proofErr w:type="gramEnd"/>
    </w:p>
    <w:p w14:paraId="1A54F724" w14:textId="77777777" w:rsidR="00FD453B" w:rsidRPr="00146323" w:rsidRDefault="00FD453B" w:rsidP="00C65026">
      <w:pPr>
        <w:numPr>
          <w:ilvl w:val="0"/>
          <w:numId w:val="7"/>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listen to the teacher and </w:t>
      </w:r>
      <w:proofErr w:type="gramStart"/>
      <w:r w:rsidRPr="00146323">
        <w:rPr>
          <w:rFonts w:ascii="Tahoma" w:hAnsi="Tahoma" w:cs="Tahoma"/>
          <w:lang w:val="en-US"/>
        </w:rPr>
        <w:t>one another</w:t>
      </w:r>
      <w:proofErr w:type="gramEnd"/>
    </w:p>
    <w:p w14:paraId="4899ED54" w14:textId="77777777" w:rsidR="00FD453B" w:rsidRPr="00146323" w:rsidRDefault="00FD453B" w:rsidP="00C65026">
      <w:pPr>
        <w:numPr>
          <w:ilvl w:val="0"/>
          <w:numId w:val="7"/>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your </w:t>
      </w:r>
      <w:proofErr w:type="gramStart"/>
      <w:r w:rsidRPr="00146323">
        <w:rPr>
          <w:rFonts w:ascii="Tahoma" w:hAnsi="Tahoma" w:cs="Tahoma"/>
          <w:lang w:val="en-US"/>
        </w:rPr>
        <w:t>best</w:t>
      </w:r>
      <w:proofErr w:type="gramEnd"/>
    </w:p>
    <w:p w14:paraId="543293C5" w14:textId="77777777" w:rsidR="00FD453B" w:rsidRPr="00146323" w:rsidRDefault="00FD453B" w:rsidP="00C65026">
      <w:pPr>
        <w:numPr>
          <w:ilvl w:val="0"/>
          <w:numId w:val="7"/>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tidy </w:t>
      </w:r>
      <w:proofErr w:type="gramStart"/>
      <w:r w:rsidRPr="00146323">
        <w:rPr>
          <w:rFonts w:ascii="Tahoma" w:hAnsi="Tahoma" w:cs="Tahoma"/>
          <w:lang w:val="en-US"/>
        </w:rPr>
        <w:t>up</w:t>
      </w:r>
      <w:proofErr w:type="gramEnd"/>
    </w:p>
    <w:p w14:paraId="335BC7C1" w14:textId="77777777" w:rsidR="00FD453B" w:rsidRPr="00146323" w:rsidRDefault="00FD453B" w:rsidP="00C65026">
      <w:pPr>
        <w:numPr>
          <w:ilvl w:val="0"/>
          <w:numId w:val="7"/>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remember </w:t>
      </w:r>
      <w:proofErr w:type="gramStart"/>
      <w:r w:rsidRPr="00146323">
        <w:rPr>
          <w:rFonts w:ascii="Tahoma" w:hAnsi="Tahoma" w:cs="Tahoma"/>
          <w:lang w:val="en-US"/>
        </w:rPr>
        <w:t>homework</w:t>
      </w:r>
      <w:proofErr w:type="gramEnd"/>
    </w:p>
    <w:p w14:paraId="630B1320" w14:textId="77777777" w:rsidR="00FD453B" w:rsidRPr="00146323" w:rsidRDefault="00FD453B" w:rsidP="00C65026">
      <w:pPr>
        <w:numPr>
          <w:ilvl w:val="0"/>
          <w:numId w:val="7"/>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talk </w:t>
      </w:r>
      <w:proofErr w:type="gramStart"/>
      <w:r w:rsidRPr="00146323">
        <w:rPr>
          <w:rFonts w:ascii="Tahoma" w:hAnsi="Tahoma" w:cs="Tahoma"/>
          <w:lang w:val="en-US"/>
        </w:rPr>
        <w:t>quietly</w:t>
      </w:r>
      <w:proofErr w:type="gramEnd"/>
    </w:p>
    <w:p w14:paraId="3AE98E90" w14:textId="77777777" w:rsidR="00FD453B" w:rsidRPr="00146323" w:rsidRDefault="00FD453B" w:rsidP="00C65026">
      <w:pPr>
        <w:numPr>
          <w:ilvl w:val="0"/>
          <w:numId w:val="7"/>
        </w:numPr>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bring PE kit in on correct </w:t>
      </w:r>
      <w:proofErr w:type="gramStart"/>
      <w:r w:rsidRPr="00146323">
        <w:rPr>
          <w:rFonts w:ascii="Tahoma" w:hAnsi="Tahoma" w:cs="Tahoma"/>
          <w:lang w:val="en-US"/>
        </w:rPr>
        <w:t>days</w:t>
      </w:r>
      <w:proofErr w:type="gramEnd"/>
    </w:p>
    <w:p w14:paraId="2D0EFF48" w14:textId="77777777" w:rsidR="00FD453B" w:rsidRPr="00146323" w:rsidRDefault="00FD453B" w:rsidP="00146323">
      <w:pPr>
        <w:autoSpaceDE w:val="0"/>
        <w:autoSpaceDN w:val="0"/>
        <w:adjustRightInd w:val="0"/>
        <w:spacing w:after="0"/>
        <w:rPr>
          <w:rFonts w:ascii="Tahoma" w:hAnsi="Tahoma" w:cs="Tahoma"/>
          <w:lang w:val="en-US"/>
        </w:rPr>
      </w:pPr>
    </w:p>
    <w:p w14:paraId="3364463F" w14:textId="77777777" w:rsidR="00FD453B" w:rsidRPr="00146323" w:rsidRDefault="00FD453B" w:rsidP="00146323">
      <w:pPr>
        <w:autoSpaceDE w:val="0"/>
        <w:autoSpaceDN w:val="0"/>
        <w:adjustRightInd w:val="0"/>
        <w:spacing w:after="0"/>
        <w:rPr>
          <w:rFonts w:ascii="Tahoma" w:hAnsi="Tahoma" w:cs="Tahoma"/>
          <w:b/>
          <w:bCs/>
          <w:u w:val="single"/>
          <w:lang w:val="en-US"/>
        </w:rPr>
      </w:pPr>
      <w:r w:rsidRPr="00146323">
        <w:rPr>
          <w:rFonts w:ascii="Tahoma" w:hAnsi="Tahoma" w:cs="Tahoma"/>
          <w:b/>
          <w:bCs/>
          <w:u w:val="single"/>
          <w:lang w:val="en-US"/>
        </w:rPr>
        <w:t>Do’s of the school areas</w:t>
      </w:r>
    </w:p>
    <w:p w14:paraId="28E7B79B" w14:textId="77777777" w:rsidR="00FD453B" w:rsidRPr="00146323" w:rsidRDefault="00FD453B" w:rsidP="00C65026">
      <w:pPr>
        <w:numPr>
          <w:ilvl w:val="0"/>
          <w:numId w:val="8"/>
        </w:numPr>
        <w:tabs>
          <w:tab w:val="left" w:pos="0"/>
          <w:tab w:val="left" w:pos="709"/>
        </w:tabs>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walk </w:t>
      </w:r>
      <w:r w:rsidR="00146323">
        <w:rPr>
          <w:rFonts w:ascii="Tahoma" w:hAnsi="Tahoma" w:cs="Tahoma"/>
          <w:lang w:val="en-US"/>
        </w:rPr>
        <w:t>inside t</w:t>
      </w:r>
      <w:r w:rsidR="00BC269A">
        <w:rPr>
          <w:rFonts w:ascii="Tahoma" w:hAnsi="Tahoma" w:cs="Tahoma"/>
          <w:lang w:val="en-US"/>
        </w:rPr>
        <w:t>he</w:t>
      </w:r>
      <w:r w:rsidR="00146323">
        <w:rPr>
          <w:rFonts w:ascii="Tahoma" w:hAnsi="Tahoma" w:cs="Tahoma"/>
          <w:lang w:val="en-US"/>
        </w:rPr>
        <w:t xml:space="preserve"> school </w:t>
      </w:r>
      <w:proofErr w:type="gramStart"/>
      <w:r w:rsidR="00146323">
        <w:rPr>
          <w:rFonts w:ascii="Tahoma" w:hAnsi="Tahoma" w:cs="Tahoma"/>
          <w:lang w:val="en-US"/>
        </w:rPr>
        <w:t>building</w:t>
      </w:r>
      <w:proofErr w:type="gramEnd"/>
    </w:p>
    <w:p w14:paraId="5C7B6B2E" w14:textId="77777777" w:rsidR="00FD453B" w:rsidRPr="00146323" w:rsidRDefault="00FD453B" w:rsidP="00C65026">
      <w:pPr>
        <w:numPr>
          <w:ilvl w:val="0"/>
          <w:numId w:val="8"/>
        </w:numPr>
        <w:tabs>
          <w:tab w:val="left" w:pos="0"/>
          <w:tab w:val="left" w:pos="709"/>
        </w:tabs>
        <w:autoSpaceDE w:val="0"/>
        <w:autoSpaceDN w:val="0"/>
        <w:adjustRightInd w:val="0"/>
        <w:spacing w:after="0"/>
        <w:ind w:left="0" w:firstLine="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look after school </w:t>
      </w:r>
      <w:proofErr w:type="gramStart"/>
      <w:r w:rsidRPr="00146323">
        <w:rPr>
          <w:rFonts w:ascii="Tahoma" w:hAnsi="Tahoma" w:cs="Tahoma"/>
          <w:lang w:val="en-US"/>
        </w:rPr>
        <w:t>property</w:t>
      </w:r>
      <w:proofErr w:type="gramEnd"/>
    </w:p>
    <w:p w14:paraId="05CBB48F" w14:textId="77777777" w:rsidR="00FD453B" w:rsidRPr="00146323" w:rsidRDefault="00FD453B" w:rsidP="00C65026">
      <w:pPr>
        <w:numPr>
          <w:ilvl w:val="0"/>
          <w:numId w:val="8"/>
        </w:numPr>
        <w:tabs>
          <w:tab w:val="left" w:pos="0"/>
          <w:tab w:val="left" w:pos="709"/>
        </w:tabs>
        <w:autoSpaceDE w:val="0"/>
        <w:autoSpaceDN w:val="0"/>
        <w:adjustRightInd w:val="0"/>
        <w:spacing w:after="0"/>
        <w:ind w:hanging="72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respect all </w:t>
      </w:r>
      <w:proofErr w:type="gramStart"/>
      <w:r w:rsidR="00AF64F4">
        <w:rPr>
          <w:rFonts w:ascii="Tahoma" w:hAnsi="Tahoma" w:cs="Tahoma"/>
          <w:lang w:val="en-US"/>
        </w:rPr>
        <w:t>adults</w:t>
      </w:r>
      <w:proofErr w:type="gramEnd"/>
    </w:p>
    <w:p w14:paraId="72DA7430" w14:textId="77777777" w:rsidR="00FD453B" w:rsidRPr="00146323" w:rsidRDefault="00FD453B" w:rsidP="00C65026">
      <w:pPr>
        <w:numPr>
          <w:ilvl w:val="0"/>
          <w:numId w:val="8"/>
        </w:numPr>
        <w:tabs>
          <w:tab w:val="left" w:pos="0"/>
        </w:tabs>
        <w:autoSpaceDE w:val="0"/>
        <w:autoSpaceDN w:val="0"/>
        <w:adjustRightInd w:val="0"/>
        <w:spacing w:after="0"/>
        <w:ind w:hanging="72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keep the school </w:t>
      </w:r>
      <w:proofErr w:type="gramStart"/>
      <w:r w:rsidRPr="00146323">
        <w:rPr>
          <w:rFonts w:ascii="Tahoma" w:hAnsi="Tahoma" w:cs="Tahoma"/>
          <w:lang w:val="en-US"/>
        </w:rPr>
        <w:t>tidy</w:t>
      </w:r>
      <w:proofErr w:type="gramEnd"/>
    </w:p>
    <w:p w14:paraId="41A85604" w14:textId="77777777" w:rsidR="00FD453B" w:rsidRPr="00146323" w:rsidRDefault="00FD453B" w:rsidP="00C65026">
      <w:pPr>
        <w:numPr>
          <w:ilvl w:val="0"/>
          <w:numId w:val="8"/>
        </w:numPr>
        <w:tabs>
          <w:tab w:val="left" w:pos="0"/>
          <w:tab w:val="left" w:pos="709"/>
        </w:tabs>
        <w:autoSpaceDE w:val="0"/>
        <w:autoSpaceDN w:val="0"/>
        <w:adjustRightInd w:val="0"/>
        <w:spacing w:after="0"/>
        <w:ind w:hanging="72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hang up </w:t>
      </w:r>
      <w:proofErr w:type="gramStart"/>
      <w:r w:rsidRPr="00146323">
        <w:rPr>
          <w:rFonts w:ascii="Tahoma" w:hAnsi="Tahoma" w:cs="Tahoma"/>
          <w:lang w:val="en-US"/>
        </w:rPr>
        <w:t>coats</w:t>
      </w:r>
      <w:proofErr w:type="gramEnd"/>
    </w:p>
    <w:p w14:paraId="71F8A59A" w14:textId="77777777" w:rsidR="00FD453B" w:rsidRPr="00146323" w:rsidRDefault="00FD453B" w:rsidP="00C65026">
      <w:pPr>
        <w:numPr>
          <w:ilvl w:val="0"/>
          <w:numId w:val="8"/>
        </w:numPr>
        <w:tabs>
          <w:tab w:val="left" w:pos="0"/>
          <w:tab w:val="left" w:pos="709"/>
        </w:tabs>
        <w:autoSpaceDE w:val="0"/>
        <w:autoSpaceDN w:val="0"/>
        <w:adjustRightInd w:val="0"/>
        <w:spacing w:after="0"/>
        <w:ind w:hanging="72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wear correct </w:t>
      </w:r>
      <w:proofErr w:type="gramStart"/>
      <w:r w:rsidRPr="00146323">
        <w:rPr>
          <w:rFonts w:ascii="Tahoma" w:hAnsi="Tahoma" w:cs="Tahoma"/>
          <w:lang w:val="en-US"/>
        </w:rPr>
        <w:t>uniform</w:t>
      </w:r>
      <w:proofErr w:type="gramEnd"/>
    </w:p>
    <w:p w14:paraId="6AF5F017" w14:textId="77777777" w:rsidR="00FD453B" w:rsidRPr="00146323" w:rsidRDefault="00FD453B" w:rsidP="00C65026">
      <w:pPr>
        <w:numPr>
          <w:ilvl w:val="0"/>
          <w:numId w:val="8"/>
        </w:numPr>
        <w:tabs>
          <w:tab w:val="left" w:pos="0"/>
          <w:tab w:val="left" w:pos="709"/>
        </w:tabs>
        <w:autoSpaceDE w:val="0"/>
        <w:autoSpaceDN w:val="0"/>
        <w:adjustRightInd w:val="0"/>
        <w:spacing w:after="0"/>
        <w:ind w:hanging="72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make visitors </w:t>
      </w:r>
      <w:proofErr w:type="gramStart"/>
      <w:r w:rsidRPr="00146323">
        <w:rPr>
          <w:rFonts w:ascii="Tahoma" w:hAnsi="Tahoma" w:cs="Tahoma"/>
          <w:lang w:val="en-US"/>
        </w:rPr>
        <w:t>welcome</w:t>
      </w:r>
      <w:proofErr w:type="gramEnd"/>
    </w:p>
    <w:p w14:paraId="780898F7" w14:textId="77777777" w:rsidR="00FD453B" w:rsidRPr="00146323" w:rsidRDefault="00FD453B" w:rsidP="00C65026">
      <w:pPr>
        <w:numPr>
          <w:ilvl w:val="0"/>
          <w:numId w:val="8"/>
        </w:numPr>
        <w:tabs>
          <w:tab w:val="left" w:pos="0"/>
          <w:tab w:val="left" w:pos="709"/>
        </w:tabs>
        <w:autoSpaceDE w:val="0"/>
        <w:autoSpaceDN w:val="0"/>
        <w:adjustRightInd w:val="0"/>
        <w:spacing w:after="0"/>
        <w:ind w:hanging="720"/>
        <w:rPr>
          <w:rFonts w:ascii="Tahoma" w:hAnsi="Tahoma" w:cs="Tahoma"/>
          <w:lang w:val="en-US"/>
        </w:rPr>
      </w:pPr>
      <w:r w:rsidRPr="00146323">
        <w:rPr>
          <w:rFonts w:ascii="Tahoma" w:hAnsi="Tahoma" w:cs="Tahoma"/>
          <w:b/>
          <w:bCs/>
          <w:lang w:val="en-US"/>
        </w:rPr>
        <w:t xml:space="preserve">Do </w:t>
      </w:r>
      <w:r w:rsidRPr="00146323">
        <w:rPr>
          <w:rFonts w:ascii="Tahoma" w:hAnsi="Tahoma" w:cs="Tahoma"/>
          <w:lang w:val="en-US"/>
        </w:rPr>
        <w:t xml:space="preserve">smile and be </w:t>
      </w:r>
      <w:proofErr w:type="gramStart"/>
      <w:r w:rsidRPr="00146323">
        <w:rPr>
          <w:rFonts w:ascii="Tahoma" w:hAnsi="Tahoma" w:cs="Tahoma"/>
          <w:lang w:val="en-US"/>
        </w:rPr>
        <w:t>happy</w:t>
      </w:r>
      <w:proofErr w:type="gramEnd"/>
    </w:p>
    <w:p w14:paraId="7CE12A3F" w14:textId="77777777" w:rsidR="00FD453B" w:rsidRPr="00146323" w:rsidRDefault="00FD453B" w:rsidP="00146323">
      <w:pPr>
        <w:tabs>
          <w:tab w:val="left" w:pos="0"/>
          <w:tab w:val="left" w:pos="709"/>
        </w:tabs>
        <w:autoSpaceDE w:val="0"/>
        <w:autoSpaceDN w:val="0"/>
        <w:adjustRightInd w:val="0"/>
        <w:spacing w:after="0"/>
        <w:ind w:left="720" w:hanging="720"/>
        <w:rPr>
          <w:rFonts w:ascii="Tahoma" w:hAnsi="Tahoma" w:cs="Tahoma"/>
          <w:b/>
          <w:bCs/>
          <w:lang w:val="en-US"/>
        </w:rPr>
      </w:pPr>
    </w:p>
    <w:sectPr w:rsidR="00FD453B" w:rsidRPr="00146323">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746CD" w14:textId="77777777" w:rsidR="00130AAB" w:rsidRDefault="00130AAB" w:rsidP="00280238">
      <w:pPr>
        <w:spacing w:after="0" w:line="240" w:lineRule="auto"/>
      </w:pPr>
      <w:r>
        <w:separator/>
      </w:r>
    </w:p>
  </w:endnote>
  <w:endnote w:type="continuationSeparator" w:id="0">
    <w:p w14:paraId="6CAD9194" w14:textId="77777777" w:rsidR="00130AAB" w:rsidRDefault="00130AAB" w:rsidP="0028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040998"/>
      <w:docPartObj>
        <w:docPartGallery w:val="Page Numbers (Bottom of Page)"/>
        <w:docPartUnique/>
      </w:docPartObj>
    </w:sdtPr>
    <w:sdtEndPr>
      <w:rPr>
        <w:noProof/>
      </w:rPr>
    </w:sdtEndPr>
    <w:sdtContent>
      <w:p w14:paraId="06295AC6" w14:textId="77777777" w:rsidR="00902C89" w:rsidRDefault="00902C8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B8C16B9" w14:textId="77777777" w:rsidR="00F06BF8" w:rsidRDefault="00F06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C0203" w14:textId="77777777" w:rsidR="00130AAB" w:rsidRDefault="00130AAB" w:rsidP="00280238">
      <w:pPr>
        <w:spacing w:after="0" w:line="240" w:lineRule="auto"/>
      </w:pPr>
      <w:r>
        <w:separator/>
      </w:r>
    </w:p>
  </w:footnote>
  <w:footnote w:type="continuationSeparator" w:id="0">
    <w:p w14:paraId="050E69C4" w14:textId="77777777" w:rsidR="00130AAB" w:rsidRDefault="00130AAB" w:rsidP="00280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4F9D" w14:textId="248FBF53" w:rsidR="00F06BF8" w:rsidRDefault="0043246C">
    <w:pPr>
      <w:pStyle w:val="Header"/>
    </w:pPr>
    <w:r>
      <w:rPr>
        <w:rFonts w:ascii="Tahoma" w:hAnsi="Tahoma" w:cs="Tahoma"/>
        <w:sz w:val="20"/>
        <w:szCs w:val="20"/>
      </w:rPr>
      <w:t>Shalom Noam Primary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F48"/>
    <w:multiLevelType w:val="hybridMultilevel"/>
    <w:tmpl w:val="242AE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B37EC"/>
    <w:multiLevelType w:val="hybridMultilevel"/>
    <w:tmpl w:val="AFCEFC6E"/>
    <w:lvl w:ilvl="0" w:tplc="72FEFB30">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468C9"/>
    <w:multiLevelType w:val="multilevel"/>
    <w:tmpl w:val="45E60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BBE"/>
    <w:multiLevelType w:val="hybridMultilevel"/>
    <w:tmpl w:val="7638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D5C23"/>
    <w:multiLevelType w:val="hybridMultilevel"/>
    <w:tmpl w:val="15F00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27B76"/>
    <w:multiLevelType w:val="hybridMultilevel"/>
    <w:tmpl w:val="A1A6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12D65"/>
    <w:multiLevelType w:val="hybridMultilevel"/>
    <w:tmpl w:val="490CA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938AE"/>
    <w:multiLevelType w:val="hybridMultilevel"/>
    <w:tmpl w:val="6BAA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D1B0F"/>
    <w:multiLevelType w:val="hybridMultilevel"/>
    <w:tmpl w:val="242AE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703BF"/>
    <w:multiLevelType w:val="multilevel"/>
    <w:tmpl w:val="E020E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DE1C2F"/>
    <w:multiLevelType w:val="hybridMultilevel"/>
    <w:tmpl w:val="F3521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934DD"/>
    <w:multiLevelType w:val="hybridMultilevel"/>
    <w:tmpl w:val="5F98DF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621552"/>
    <w:multiLevelType w:val="hybridMultilevel"/>
    <w:tmpl w:val="23409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3A1DE2"/>
    <w:multiLevelType w:val="hybridMultilevel"/>
    <w:tmpl w:val="50D44490"/>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75367F3"/>
    <w:multiLevelType w:val="hybridMultilevel"/>
    <w:tmpl w:val="DB52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96F18"/>
    <w:multiLevelType w:val="multilevel"/>
    <w:tmpl w:val="56C2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3E7401"/>
    <w:multiLevelType w:val="hybridMultilevel"/>
    <w:tmpl w:val="871A6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167C5"/>
    <w:multiLevelType w:val="hybridMultilevel"/>
    <w:tmpl w:val="8BD04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463FEB"/>
    <w:multiLevelType w:val="hybridMultilevel"/>
    <w:tmpl w:val="DD4E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2419E"/>
    <w:multiLevelType w:val="hybridMultilevel"/>
    <w:tmpl w:val="35C67404"/>
    <w:lvl w:ilvl="0" w:tplc="FB3603E2">
      <w:numFmt w:val="bullet"/>
      <w:lvlText w:val="-"/>
      <w:lvlJc w:val="left"/>
      <w:pPr>
        <w:ind w:left="720" w:hanging="360"/>
      </w:pPr>
      <w:rPr>
        <w:rFonts w:ascii="Calibri" w:eastAsia="Calibri" w:hAnsi="Calibri"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96E32"/>
    <w:multiLevelType w:val="hybridMultilevel"/>
    <w:tmpl w:val="8BA8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934C1"/>
    <w:multiLevelType w:val="hybridMultilevel"/>
    <w:tmpl w:val="242AE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D7F4F"/>
    <w:multiLevelType w:val="hybridMultilevel"/>
    <w:tmpl w:val="7638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BD08A2"/>
    <w:multiLevelType w:val="hybridMultilevel"/>
    <w:tmpl w:val="6BAA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650E8E"/>
    <w:multiLevelType w:val="hybridMultilevel"/>
    <w:tmpl w:val="1302AFD4"/>
    <w:lvl w:ilvl="0" w:tplc="FB3603E2">
      <w:numFmt w:val="bullet"/>
      <w:lvlText w:val="-"/>
      <w:lvlJc w:val="left"/>
      <w:pPr>
        <w:ind w:left="720" w:hanging="360"/>
      </w:pPr>
      <w:rPr>
        <w:rFonts w:ascii="Calibri" w:eastAsia="Calibri" w:hAnsi="Calibri"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615C6"/>
    <w:multiLevelType w:val="hybridMultilevel"/>
    <w:tmpl w:val="C616E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4720E8"/>
    <w:multiLevelType w:val="hybridMultilevel"/>
    <w:tmpl w:val="5E16C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934C4"/>
    <w:multiLevelType w:val="multilevel"/>
    <w:tmpl w:val="2488C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AA4BD6"/>
    <w:multiLevelType w:val="hybridMultilevel"/>
    <w:tmpl w:val="32E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83C7B"/>
    <w:multiLevelType w:val="hybridMultilevel"/>
    <w:tmpl w:val="084A5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51884"/>
    <w:multiLevelType w:val="hybridMultilevel"/>
    <w:tmpl w:val="654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727CC"/>
    <w:multiLevelType w:val="hybridMultilevel"/>
    <w:tmpl w:val="E6EE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A41EE"/>
    <w:multiLevelType w:val="hybridMultilevel"/>
    <w:tmpl w:val="315A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10A21"/>
    <w:multiLevelType w:val="multilevel"/>
    <w:tmpl w:val="7B5295F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5F83455"/>
    <w:multiLevelType w:val="hybridMultilevel"/>
    <w:tmpl w:val="DD905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CB80D42"/>
    <w:multiLevelType w:val="hybridMultilevel"/>
    <w:tmpl w:val="C616E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2573BF"/>
    <w:multiLevelType w:val="hybridMultilevel"/>
    <w:tmpl w:val="D15668DC"/>
    <w:lvl w:ilvl="0" w:tplc="2E42FA0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C848B6"/>
    <w:multiLevelType w:val="hybridMultilevel"/>
    <w:tmpl w:val="01BA9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56F8A"/>
    <w:multiLevelType w:val="hybridMultilevel"/>
    <w:tmpl w:val="917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670B7"/>
    <w:multiLevelType w:val="hybridMultilevel"/>
    <w:tmpl w:val="650E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96C8E"/>
    <w:multiLevelType w:val="hybridMultilevel"/>
    <w:tmpl w:val="BC00F5F8"/>
    <w:lvl w:ilvl="0" w:tplc="B726A8F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370B4"/>
    <w:multiLevelType w:val="hybridMultilevel"/>
    <w:tmpl w:val="F6D2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DB4DFC"/>
    <w:multiLevelType w:val="hybridMultilevel"/>
    <w:tmpl w:val="1ED4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0"/>
  </w:num>
  <w:num w:numId="5">
    <w:abstractNumId w:val="28"/>
  </w:num>
  <w:num w:numId="6">
    <w:abstractNumId w:val="38"/>
  </w:num>
  <w:num w:numId="7">
    <w:abstractNumId w:val="20"/>
  </w:num>
  <w:num w:numId="8">
    <w:abstractNumId w:val="30"/>
  </w:num>
  <w:num w:numId="9">
    <w:abstractNumId w:val="29"/>
  </w:num>
  <w:num w:numId="10">
    <w:abstractNumId w:val="31"/>
  </w:num>
  <w:num w:numId="11">
    <w:abstractNumId w:val="41"/>
  </w:num>
  <w:num w:numId="12">
    <w:abstractNumId w:val="1"/>
  </w:num>
  <w:num w:numId="13">
    <w:abstractNumId w:val="22"/>
  </w:num>
  <w:num w:numId="14">
    <w:abstractNumId w:val="36"/>
  </w:num>
  <w:num w:numId="15">
    <w:abstractNumId w:val="8"/>
  </w:num>
  <w:num w:numId="16">
    <w:abstractNumId w:val="7"/>
  </w:num>
  <w:num w:numId="17">
    <w:abstractNumId w:val="35"/>
  </w:num>
  <w:num w:numId="18">
    <w:abstractNumId w:val="32"/>
  </w:num>
  <w:num w:numId="19">
    <w:abstractNumId w:val="16"/>
  </w:num>
  <w:num w:numId="20">
    <w:abstractNumId w:val="12"/>
  </w:num>
  <w:num w:numId="21">
    <w:abstractNumId w:val="4"/>
  </w:num>
  <w:num w:numId="22">
    <w:abstractNumId w:val="37"/>
  </w:num>
  <w:num w:numId="23">
    <w:abstractNumId w:val="40"/>
  </w:num>
  <w:num w:numId="24">
    <w:abstractNumId w:val="18"/>
  </w:num>
  <w:num w:numId="25">
    <w:abstractNumId w:val="19"/>
  </w:num>
  <w:num w:numId="26">
    <w:abstractNumId w:val="0"/>
  </w:num>
  <w:num w:numId="27">
    <w:abstractNumId w:val="39"/>
  </w:num>
  <w:num w:numId="28">
    <w:abstractNumId w:val="3"/>
  </w:num>
  <w:num w:numId="29">
    <w:abstractNumId w:val="21"/>
  </w:num>
  <w:num w:numId="30">
    <w:abstractNumId w:val="42"/>
  </w:num>
  <w:num w:numId="31">
    <w:abstractNumId w:val="5"/>
  </w:num>
  <w:num w:numId="32">
    <w:abstractNumId w:val="23"/>
  </w:num>
  <w:num w:numId="33">
    <w:abstractNumId w:val="25"/>
  </w:num>
  <w:num w:numId="34">
    <w:abstractNumId w:val="34"/>
  </w:num>
  <w:num w:numId="35">
    <w:abstractNumId w:val="33"/>
  </w:num>
  <w:num w:numId="36">
    <w:abstractNumId w:val="27"/>
  </w:num>
  <w:num w:numId="37">
    <w:abstractNumId w:val="2"/>
  </w:num>
  <w:num w:numId="38">
    <w:abstractNumId w:val="9"/>
  </w:num>
  <w:num w:numId="39">
    <w:abstractNumId w:val="15"/>
  </w:num>
  <w:num w:numId="40">
    <w:abstractNumId w:val="24"/>
  </w:num>
  <w:num w:numId="41">
    <w:abstractNumId w:val="11"/>
  </w:num>
  <w:num w:numId="42">
    <w:abstractNumId w:val="13"/>
  </w:num>
  <w:num w:numId="4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38"/>
    <w:rsid w:val="00003DDB"/>
    <w:rsid w:val="00034CDE"/>
    <w:rsid w:val="0004176A"/>
    <w:rsid w:val="00095D63"/>
    <w:rsid w:val="000F12B8"/>
    <w:rsid w:val="00112A8B"/>
    <w:rsid w:val="00112B54"/>
    <w:rsid w:val="00130926"/>
    <w:rsid w:val="00130AAB"/>
    <w:rsid w:val="00146323"/>
    <w:rsid w:val="00150761"/>
    <w:rsid w:val="00156A5E"/>
    <w:rsid w:val="001703B4"/>
    <w:rsid w:val="00175C27"/>
    <w:rsid w:val="00183DEC"/>
    <w:rsid w:val="00194368"/>
    <w:rsid w:val="00195DF6"/>
    <w:rsid w:val="001A075D"/>
    <w:rsid w:val="001E6528"/>
    <w:rsid w:val="00240650"/>
    <w:rsid w:val="00260927"/>
    <w:rsid w:val="00271815"/>
    <w:rsid w:val="002749F6"/>
    <w:rsid w:val="00280238"/>
    <w:rsid w:val="0028771D"/>
    <w:rsid w:val="00291A09"/>
    <w:rsid w:val="00297BF8"/>
    <w:rsid w:val="002A5942"/>
    <w:rsid w:val="002C6D20"/>
    <w:rsid w:val="002D3389"/>
    <w:rsid w:val="00300A0B"/>
    <w:rsid w:val="003038E6"/>
    <w:rsid w:val="00317B85"/>
    <w:rsid w:val="0033044A"/>
    <w:rsid w:val="003451BB"/>
    <w:rsid w:val="00351576"/>
    <w:rsid w:val="003B4D38"/>
    <w:rsid w:val="003C43B2"/>
    <w:rsid w:val="003F454A"/>
    <w:rsid w:val="003F4660"/>
    <w:rsid w:val="0043246C"/>
    <w:rsid w:val="004518B9"/>
    <w:rsid w:val="00457413"/>
    <w:rsid w:val="004636C2"/>
    <w:rsid w:val="00477C52"/>
    <w:rsid w:val="004800F7"/>
    <w:rsid w:val="0048649D"/>
    <w:rsid w:val="00487371"/>
    <w:rsid w:val="00492C5C"/>
    <w:rsid w:val="004A0936"/>
    <w:rsid w:val="004A319A"/>
    <w:rsid w:val="004B03A4"/>
    <w:rsid w:val="004B16C7"/>
    <w:rsid w:val="004C0EA8"/>
    <w:rsid w:val="004F7064"/>
    <w:rsid w:val="00522F1D"/>
    <w:rsid w:val="005448C1"/>
    <w:rsid w:val="00544E27"/>
    <w:rsid w:val="00545D24"/>
    <w:rsid w:val="00582A5F"/>
    <w:rsid w:val="005A46A1"/>
    <w:rsid w:val="005A67E4"/>
    <w:rsid w:val="005A7142"/>
    <w:rsid w:val="005B4541"/>
    <w:rsid w:val="005C2D46"/>
    <w:rsid w:val="005C3FFE"/>
    <w:rsid w:val="005C7603"/>
    <w:rsid w:val="005E51FF"/>
    <w:rsid w:val="005E691A"/>
    <w:rsid w:val="005F391C"/>
    <w:rsid w:val="005F7AE6"/>
    <w:rsid w:val="00603D7B"/>
    <w:rsid w:val="006141AB"/>
    <w:rsid w:val="00624592"/>
    <w:rsid w:val="00625EB3"/>
    <w:rsid w:val="0063579A"/>
    <w:rsid w:val="00657A36"/>
    <w:rsid w:val="00664175"/>
    <w:rsid w:val="00667481"/>
    <w:rsid w:val="00675610"/>
    <w:rsid w:val="006862E5"/>
    <w:rsid w:val="00692350"/>
    <w:rsid w:val="006A248E"/>
    <w:rsid w:val="006D2DDB"/>
    <w:rsid w:val="006D3423"/>
    <w:rsid w:val="00707480"/>
    <w:rsid w:val="00707E53"/>
    <w:rsid w:val="007324F6"/>
    <w:rsid w:val="007349B3"/>
    <w:rsid w:val="007C67FE"/>
    <w:rsid w:val="007F363A"/>
    <w:rsid w:val="00806CA1"/>
    <w:rsid w:val="00832F3D"/>
    <w:rsid w:val="008940BE"/>
    <w:rsid w:val="008B60E5"/>
    <w:rsid w:val="008B6E49"/>
    <w:rsid w:val="008E581B"/>
    <w:rsid w:val="00902C89"/>
    <w:rsid w:val="00906E68"/>
    <w:rsid w:val="00911A34"/>
    <w:rsid w:val="0092715B"/>
    <w:rsid w:val="009352D4"/>
    <w:rsid w:val="00935758"/>
    <w:rsid w:val="00961DA2"/>
    <w:rsid w:val="00986EF5"/>
    <w:rsid w:val="00995113"/>
    <w:rsid w:val="009E0BCD"/>
    <w:rsid w:val="00A30904"/>
    <w:rsid w:val="00AA3EFC"/>
    <w:rsid w:val="00AA6A3F"/>
    <w:rsid w:val="00AA793D"/>
    <w:rsid w:val="00AB7835"/>
    <w:rsid w:val="00AD649E"/>
    <w:rsid w:val="00AE68D8"/>
    <w:rsid w:val="00AF3DE3"/>
    <w:rsid w:val="00AF64F4"/>
    <w:rsid w:val="00B02DD7"/>
    <w:rsid w:val="00B2394C"/>
    <w:rsid w:val="00B6559E"/>
    <w:rsid w:val="00B73899"/>
    <w:rsid w:val="00B96AC4"/>
    <w:rsid w:val="00BC269A"/>
    <w:rsid w:val="00BE0E07"/>
    <w:rsid w:val="00BE588D"/>
    <w:rsid w:val="00C04F2B"/>
    <w:rsid w:val="00C05E1A"/>
    <w:rsid w:val="00C12F0B"/>
    <w:rsid w:val="00C37E44"/>
    <w:rsid w:val="00C42A04"/>
    <w:rsid w:val="00C5051F"/>
    <w:rsid w:val="00C539F5"/>
    <w:rsid w:val="00C54387"/>
    <w:rsid w:val="00C65026"/>
    <w:rsid w:val="00C6745D"/>
    <w:rsid w:val="00C83D81"/>
    <w:rsid w:val="00C901ED"/>
    <w:rsid w:val="00CB3CF4"/>
    <w:rsid w:val="00CE6F40"/>
    <w:rsid w:val="00D409F5"/>
    <w:rsid w:val="00D464F0"/>
    <w:rsid w:val="00D55743"/>
    <w:rsid w:val="00D55CF1"/>
    <w:rsid w:val="00DA1A8E"/>
    <w:rsid w:val="00DB5DEC"/>
    <w:rsid w:val="00DE1A5C"/>
    <w:rsid w:val="00E012C6"/>
    <w:rsid w:val="00E43B78"/>
    <w:rsid w:val="00E61916"/>
    <w:rsid w:val="00E62375"/>
    <w:rsid w:val="00E90D5E"/>
    <w:rsid w:val="00EB2B3C"/>
    <w:rsid w:val="00EC064C"/>
    <w:rsid w:val="00EE0754"/>
    <w:rsid w:val="00EE5793"/>
    <w:rsid w:val="00EF2250"/>
    <w:rsid w:val="00EF32F8"/>
    <w:rsid w:val="00F06BF8"/>
    <w:rsid w:val="00F20F13"/>
    <w:rsid w:val="00F35A5F"/>
    <w:rsid w:val="00F568C4"/>
    <w:rsid w:val="00F6766E"/>
    <w:rsid w:val="00F80B9E"/>
    <w:rsid w:val="00F833E9"/>
    <w:rsid w:val="00F954F6"/>
    <w:rsid w:val="00F9705D"/>
    <w:rsid w:val="00F97834"/>
    <w:rsid w:val="00FB3ECF"/>
    <w:rsid w:val="00FB5EEE"/>
    <w:rsid w:val="00FC06FD"/>
    <w:rsid w:val="00FD0886"/>
    <w:rsid w:val="00FD45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81B2"/>
  <w15:docId w15:val="{E13A5712-5D87-4332-9648-89189E1D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80238"/>
    <w:pPr>
      <w:spacing w:after="0" w:line="240" w:lineRule="auto"/>
    </w:pPr>
    <w:rPr>
      <w:rFonts w:eastAsiaTheme="minorEastAsia"/>
      <w:lang w:val="en-US"/>
    </w:rPr>
  </w:style>
  <w:style w:type="character" w:customStyle="1" w:styleId="NoSpacingChar">
    <w:name w:val="No Spacing Char"/>
    <w:basedOn w:val="DefaultParagraphFont"/>
    <w:link w:val="NoSpacing"/>
    <w:rsid w:val="00280238"/>
    <w:rPr>
      <w:rFonts w:eastAsiaTheme="minorEastAsia"/>
      <w:lang w:val="en-US"/>
    </w:rPr>
  </w:style>
  <w:style w:type="paragraph" w:styleId="Header">
    <w:name w:val="header"/>
    <w:basedOn w:val="Normal"/>
    <w:link w:val="HeaderChar"/>
    <w:uiPriority w:val="99"/>
    <w:unhideWhenUsed/>
    <w:rsid w:val="00280238"/>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80238"/>
  </w:style>
  <w:style w:type="paragraph" w:styleId="Footer">
    <w:name w:val="footer"/>
    <w:basedOn w:val="Normal"/>
    <w:link w:val="FooterChar"/>
    <w:uiPriority w:val="99"/>
    <w:unhideWhenUsed/>
    <w:rsid w:val="0028023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80238"/>
  </w:style>
  <w:style w:type="paragraph" w:styleId="ListParagraph">
    <w:name w:val="List Paragraph"/>
    <w:basedOn w:val="Normal"/>
    <w:uiPriority w:val="34"/>
    <w:qFormat/>
    <w:rsid w:val="007F363A"/>
    <w:pPr>
      <w:ind w:left="720"/>
      <w:contextualSpacing/>
    </w:pPr>
  </w:style>
  <w:style w:type="paragraph" w:styleId="NormalWeb">
    <w:name w:val="Normal (Web)"/>
    <w:basedOn w:val="Normal"/>
    <w:uiPriority w:val="99"/>
    <w:unhideWhenUsed/>
    <w:rsid w:val="00FD453B"/>
    <w:pPr>
      <w:spacing w:before="100" w:beforeAutospacing="1" w:after="100" w:afterAutospacing="1" w:line="240" w:lineRule="auto"/>
    </w:pPr>
    <w:rPr>
      <w:rFonts w:ascii="Times New Roman" w:eastAsia="Times New Roman" w:hAnsi="Times New Roman"/>
      <w:sz w:val="24"/>
      <w:szCs w:val="24"/>
      <w:lang w:eastAsia="en-GB" w:bidi="he-IL"/>
    </w:rPr>
  </w:style>
  <w:style w:type="table" w:styleId="TableGrid">
    <w:name w:val="Table Grid"/>
    <w:basedOn w:val="TableNormal"/>
    <w:uiPriority w:val="39"/>
    <w:rsid w:val="00146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075D"/>
    <w:rPr>
      <w:sz w:val="16"/>
      <w:szCs w:val="16"/>
    </w:rPr>
  </w:style>
  <w:style w:type="paragraph" w:styleId="CommentText">
    <w:name w:val="annotation text"/>
    <w:basedOn w:val="Normal"/>
    <w:link w:val="CommentTextChar"/>
    <w:uiPriority w:val="99"/>
    <w:semiHidden/>
    <w:unhideWhenUsed/>
    <w:rsid w:val="001A075D"/>
    <w:pPr>
      <w:spacing w:line="240" w:lineRule="auto"/>
    </w:pPr>
    <w:rPr>
      <w:sz w:val="20"/>
      <w:szCs w:val="20"/>
    </w:rPr>
  </w:style>
  <w:style w:type="character" w:customStyle="1" w:styleId="CommentTextChar">
    <w:name w:val="Comment Text Char"/>
    <w:basedOn w:val="DefaultParagraphFont"/>
    <w:link w:val="CommentText"/>
    <w:uiPriority w:val="99"/>
    <w:semiHidden/>
    <w:rsid w:val="001A0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A075D"/>
    <w:rPr>
      <w:b/>
      <w:bCs/>
    </w:rPr>
  </w:style>
  <w:style w:type="character" w:customStyle="1" w:styleId="CommentSubjectChar">
    <w:name w:val="Comment Subject Char"/>
    <w:basedOn w:val="CommentTextChar"/>
    <w:link w:val="CommentSubject"/>
    <w:uiPriority w:val="99"/>
    <w:semiHidden/>
    <w:rsid w:val="001A075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A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75D"/>
    <w:rPr>
      <w:rFonts w:ascii="Tahoma" w:eastAsia="Calibri" w:hAnsi="Tahoma" w:cs="Tahoma"/>
      <w:sz w:val="16"/>
      <w:szCs w:val="16"/>
    </w:rPr>
  </w:style>
  <w:style w:type="paragraph" w:styleId="Revision">
    <w:name w:val="Revision"/>
    <w:hidden/>
    <w:uiPriority w:val="99"/>
    <w:semiHidden/>
    <w:rsid w:val="005C760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B3CF4"/>
    <w:rPr>
      <w:color w:val="0563C1" w:themeColor="hyperlink"/>
      <w:u w:val="single"/>
    </w:rPr>
  </w:style>
  <w:style w:type="character" w:styleId="FollowedHyperlink">
    <w:name w:val="FollowedHyperlink"/>
    <w:basedOn w:val="DefaultParagraphFont"/>
    <w:uiPriority w:val="99"/>
    <w:semiHidden/>
    <w:unhideWhenUsed/>
    <w:rsid w:val="00AD6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5108">
      <w:bodyDiv w:val="1"/>
      <w:marLeft w:val="0"/>
      <w:marRight w:val="0"/>
      <w:marTop w:val="0"/>
      <w:marBottom w:val="0"/>
      <w:divBdr>
        <w:top w:val="none" w:sz="0" w:space="0" w:color="auto"/>
        <w:left w:val="none" w:sz="0" w:space="0" w:color="auto"/>
        <w:bottom w:val="none" w:sz="0" w:space="0" w:color="auto"/>
        <w:right w:val="none" w:sz="0" w:space="0" w:color="auto"/>
      </w:divBdr>
    </w:div>
    <w:div w:id="585194423">
      <w:bodyDiv w:val="1"/>
      <w:marLeft w:val="0"/>
      <w:marRight w:val="0"/>
      <w:marTop w:val="0"/>
      <w:marBottom w:val="0"/>
      <w:divBdr>
        <w:top w:val="none" w:sz="0" w:space="0" w:color="auto"/>
        <w:left w:val="none" w:sz="0" w:space="0" w:color="auto"/>
        <w:bottom w:val="none" w:sz="0" w:space="0" w:color="auto"/>
        <w:right w:val="none" w:sz="0" w:space="0" w:color="auto"/>
      </w:divBdr>
    </w:div>
    <w:div w:id="1069109214">
      <w:bodyDiv w:val="1"/>
      <w:marLeft w:val="0"/>
      <w:marRight w:val="0"/>
      <w:marTop w:val="0"/>
      <w:marBottom w:val="0"/>
      <w:divBdr>
        <w:top w:val="none" w:sz="0" w:space="0" w:color="auto"/>
        <w:left w:val="none" w:sz="0" w:space="0" w:color="auto"/>
        <w:bottom w:val="none" w:sz="0" w:space="0" w:color="auto"/>
        <w:right w:val="none" w:sz="0" w:space="0" w:color="auto"/>
      </w:divBdr>
    </w:div>
    <w:div w:id="1132092740">
      <w:bodyDiv w:val="1"/>
      <w:marLeft w:val="0"/>
      <w:marRight w:val="0"/>
      <w:marTop w:val="0"/>
      <w:marBottom w:val="0"/>
      <w:divBdr>
        <w:top w:val="none" w:sz="0" w:space="0" w:color="auto"/>
        <w:left w:val="none" w:sz="0" w:space="0" w:color="auto"/>
        <w:bottom w:val="none" w:sz="0" w:space="0" w:color="auto"/>
        <w:right w:val="none" w:sz="0" w:space="0" w:color="auto"/>
      </w:divBdr>
    </w:div>
    <w:div w:id="1720350605">
      <w:bodyDiv w:val="1"/>
      <w:marLeft w:val="0"/>
      <w:marRight w:val="0"/>
      <w:marTop w:val="0"/>
      <w:marBottom w:val="0"/>
      <w:divBdr>
        <w:top w:val="none" w:sz="0" w:space="0" w:color="auto"/>
        <w:left w:val="none" w:sz="0" w:space="0" w:color="auto"/>
        <w:bottom w:val="none" w:sz="0" w:space="0" w:color="auto"/>
        <w:right w:val="none" w:sz="0" w:space="0" w:color="auto"/>
      </w:divBdr>
    </w:div>
    <w:div w:id="1845777717">
      <w:bodyDiv w:val="1"/>
      <w:marLeft w:val="0"/>
      <w:marRight w:val="0"/>
      <w:marTop w:val="0"/>
      <w:marBottom w:val="0"/>
      <w:divBdr>
        <w:top w:val="none" w:sz="0" w:space="0" w:color="auto"/>
        <w:left w:val="none" w:sz="0" w:space="0" w:color="auto"/>
        <w:bottom w:val="none" w:sz="0" w:space="0" w:color="auto"/>
        <w:right w:val="none" w:sz="0" w:space="0" w:color="auto"/>
      </w:divBdr>
    </w:div>
    <w:div w:id="19921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ehaviour-and-discipline-in-schools" TargetMode="External"/><Relationship Id="rId18" Type="http://schemas.openxmlformats.org/officeDocument/2006/relationships/hyperlink" Target="https://www.gov.uk/government/publications/use-of-reasonable-force-in-schools"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gov.uk/government/publications/behaviour-and-discipline-in-schools" TargetMode="External"/><Relationship Id="rId17" Type="http://schemas.openxmlformats.org/officeDocument/2006/relationships/hyperlink" Target="https://www.gov.uk/government/publications/good-behaviour-in-schools-checklist-for-teachers"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gov.uk/government/uploads/system/uploads/attachment_data/file/393770/Behaviour_and_Discipline_in_Schools_-_A_guide_for_headteachers_and_school_staff_080115.pdf" TargetMode="External"/><Relationship Id="rId20" Type="http://schemas.openxmlformats.org/officeDocument/2006/relationships/hyperlink" Target="file:///C:\Users\lazarusk\AppData\Local\Microsoft\Windows\Temporary%20Internet%20Files\Content.IE5\31MD08I0\guidance%20on%20the%20exclusion%20of%20pupils%20from%20local-authority%20maintained%20schools,%20academies%20and%20pupil%20referral%20uni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file:///C:\Users\lazarusk\AppData\Local\Microsoft\Windows\Temporary%20Internet%20Files\Content.IE5\31MD08I0\guidance%20on%20the%20exclusion%20of%20pupils%20from%20local-authority%20maintained%20schools,%20academies%20and%20pupil%20referral%20units"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preventing-and-tackling-bully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use-of-reasonable-force-in-schools"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2" ma:contentTypeDescription="Create a new document." ma:contentTypeScope="" ma:versionID="3c27ee5bb44154021e0bd6098cd63dee">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b428fd0413c7c87df41182dc4c748586"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8FACC-BCDF-4FE0-A2D1-EB518A4D1F1B}">
  <ds:schemaRefs>
    <ds:schemaRef ds:uri="http://schemas.openxmlformats.org/officeDocument/2006/bibliography"/>
  </ds:schemaRefs>
</ds:datastoreItem>
</file>

<file path=customXml/itemProps2.xml><?xml version="1.0" encoding="utf-8"?>
<ds:datastoreItem xmlns:ds="http://schemas.openxmlformats.org/officeDocument/2006/customXml" ds:itemID="{03D9E76E-3295-4198-BA8E-0535D07860D7}"/>
</file>

<file path=customXml/itemProps3.xml><?xml version="1.0" encoding="utf-8"?>
<ds:datastoreItem xmlns:ds="http://schemas.openxmlformats.org/officeDocument/2006/customXml" ds:itemID="{E1521652-DB9C-4F33-AA10-42A810C0F36D}">
  <ds:schemaRefs>
    <ds:schemaRef ds:uri="http://schemas.microsoft.com/sharepoint/v3/contenttype/forms"/>
  </ds:schemaRefs>
</ds:datastoreItem>
</file>

<file path=customXml/itemProps4.xml><?xml version="1.0" encoding="utf-8"?>
<ds:datastoreItem xmlns:ds="http://schemas.openxmlformats.org/officeDocument/2006/customXml" ds:itemID="{558F9B12-14A0-416D-BCC6-7CCF7B099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4171</Words>
  <Characters>23779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aremband</dc:creator>
  <cp:lastModifiedBy>Marilyn Gerson</cp:lastModifiedBy>
  <cp:revision>2</cp:revision>
  <cp:lastPrinted>2016-11-13T19:14:00Z</cp:lastPrinted>
  <dcterms:created xsi:type="dcterms:W3CDTF">2021-03-03T15:39:00Z</dcterms:created>
  <dcterms:modified xsi:type="dcterms:W3CDTF">2021-03-03T15:39:00Z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